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AF5" w:rsidRDefault="00D12CBF" w:rsidP="00A64AF5">
      <w:pPr>
        <w:spacing w:line="120" w:lineRule="atLeast"/>
        <w:jc w:val="center"/>
      </w:pPr>
      <w:r>
        <w:t>-</w:t>
      </w:r>
      <w:r w:rsidR="00A64AF5">
        <w:object w:dxaOrig="88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7pt" o:ole="">
            <v:imagedata r:id="rId8" o:title="" gain="79922f" blacklevel="5898f" grayscale="t"/>
          </v:shape>
          <o:OLEObject Type="Embed" ProgID="CorelDRAW.Graphic.11" ShapeID="_x0000_i1025" DrawAspect="Content" ObjectID="_1845095927" r:id="rId9"/>
        </w:object>
      </w:r>
    </w:p>
    <w:p w:rsidR="00A64AF5" w:rsidRDefault="00A64AF5" w:rsidP="00A64AF5">
      <w:pPr>
        <w:spacing w:line="120" w:lineRule="atLeast"/>
        <w:ind w:left="708" w:firstLine="708"/>
        <w:jc w:val="center"/>
        <w:rPr>
          <w:sz w:val="14"/>
        </w:rPr>
      </w:pPr>
    </w:p>
    <w:p w:rsidR="00A64AF5" w:rsidRDefault="00A64AF5" w:rsidP="00A64AF5">
      <w:pPr>
        <w:spacing w:line="120" w:lineRule="atLeast"/>
        <w:jc w:val="center"/>
      </w:pPr>
      <w:r>
        <w:t>МУНИЦИПАЛЬНОЕ ОБРАЗОВАНИЕ</w:t>
      </w:r>
    </w:p>
    <w:p w:rsidR="00A64AF5" w:rsidRDefault="00A64AF5" w:rsidP="00A64AF5">
      <w:pPr>
        <w:spacing w:line="120" w:lineRule="atLeast"/>
        <w:jc w:val="center"/>
      </w:pPr>
      <w:r>
        <w:t>ГОРОДСКОЙ ОКРУГ СУРГУТ</w:t>
      </w:r>
    </w:p>
    <w:p w:rsidR="00A64AF5" w:rsidRDefault="00A64AF5" w:rsidP="00A64AF5">
      <w:pPr>
        <w:spacing w:line="120" w:lineRule="atLeast"/>
        <w:jc w:val="center"/>
      </w:pPr>
      <w:r>
        <w:t>ХАНТЫ-МАНСИЙСКОГО АВТОНОМНОГО ОКРУГА-ЮГРЫ</w:t>
      </w:r>
    </w:p>
    <w:p w:rsidR="00A64AF5" w:rsidRDefault="00A64AF5" w:rsidP="00A64AF5">
      <w:pPr>
        <w:pStyle w:val="1"/>
        <w:spacing w:line="120" w:lineRule="atLeast"/>
      </w:pPr>
    </w:p>
    <w:p w:rsidR="00A64AF5" w:rsidRDefault="00A64AF5" w:rsidP="00A64AF5">
      <w:pPr>
        <w:pStyle w:val="1"/>
        <w:spacing w:line="120" w:lineRule="atLeast"/>
        <w:rPr>
          <w:b w:val="0"/>
          <w:bCs w:val="0"/>
        </w:rPr>
      </w:pPr>
      <w:r>
        <w:rPr>
          <w:b w:val="0"/>
          <w:bCs w:val="0"/>
        </w:rPr>
        <w:t>АДМИНИСТРАЦИЯ ГОРОДА</w:t>
      </w:r>
    </w:p>
    <w:p w:rsidR="00A64AF5" w:rsidRDefault="00A64AF5" w:rsidP="00A64AF5">
      <w:pPr>
        <w:spacing w:line="120" w:lineRule="atLeast"/>
        <w:jc w:val="center"/>
        <w:rPr>
          <w:sz w:val="22"/>
          <w:szCs w:val="22"/>
        </w:rPr>
      </w:pPr>
    </w:p>
    <w:p w:rsidR="00A64AF5" w:rsidRDefault="00A64AF5" w:rsidP="00A64AF5">
      <w:pPr>
        <w:pStyle w:val="1"/>
        <w:spacing w:line="120" w:lineRule="atLeast"/>
      </w:pPr>
      <w:r>
        <w:t>ДЕПАРТАМЕНТ ГОРОДСКОГО ХОЗЯЙСТВА</w:t>
      </w:r>
    </w:p>
    <w:p w:rsidR="00A64AF5" w:rsidRDefault="00A64AF5" w:rsidP="00A64AF5">
      <w:pPr>
        <w:spacing w:line="120" w:lineRule="atLeast"/>
        <w:jc w:val="center"/>
        <w:rPr>
          <w:sz w:val="22"/>
          <w:szCs w:val="22"/>
        </w:rPr>
      </w:pPr>
    </w:p>
    <w:p w:rsidR="00A64AF5" w:rsidRDefault="00A64AF5" w:rsidP="00A64AF5">
      <w:pPr>
        <w:spacing w:line="1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A64AF5" w:rsidRDefault="00D12CBF" w:rsidP="00A64AF5">
      <w:pPr>
        <w:rPr>
          <w:sz w:val="28"/>
          <w:szCs w:val="28"/>
        </w:rPr>
      </w:pPr>
      <w:r>
        <w:rPr>
          <w:sz w:val="28"/>
          <w:szCs w:val="28"/>
        </w:rPr>
        <w:t>№ 09-03-31/6 от 08.07.2026</w:t>
      </w:r>
      <w:bookmarkStart w:id="0" w:name="_GoBack"/>
      <w:bookmarkEnd w:id="0"/>
    </w:p>
    <w:p w:rsidR="00A64AF5" w:rsidRDefault="00A64AF5" w:rsidP="001B5D83">
      <w:pPr>
        <w:rPr>
          <w:sz w:val="28"/>
          <w:szCs w:val="28"/>
        </w:rPr>
      </w:pPr>
    </w:p>
    <w:p w:rsidR="00466996" w:rsidRDefault="002464F0" w:rsidP="001B5D83">
      <w:pPr>
        <w:rPr>
          <w:sz w:val="28"/>
          <w:szCs w:val="28"/>
        </w:rPr>
      </w:pPr>
      <w:r w:rsidRPr="00EB2F2E">
        <w:rPr>
          <w:sz w:val="28"/>
          <w:szCs w:val="28"/>
        </w:rPr>
        <w:t>О</w:t>
      </w:r>
      <w:r w:rsidR="00670F53">
        <w:rPr>
          <w:sz w:val="28"/>
          <w:szCs w:val="28"/>
        </w:rPr>
        <w:t xml:space="preserve">б утверждении программы </w:t>
      </w:r>
    </w:p>
    <w:p w:rsidR="00466996" w:rsidRDefault="00670F53" w:rsidP="001B5D83">
      <w:pPr>
        <w:rPr>
          <w:sz w:val="28"/>
          <w:szCs w:val="28"/>
        </w:rPr>
      </w:pPr>
      <w:r>
        <w:rPr>
          <w:sz w:val="28"/>
          <w:szCs w:val="28"/>
        </w:rPr>
        <w:t>проведения оценки обеспечения</w:t>
      </w:r>
    </w:p>
    <w:p w:rsidR="00466996" w:rsidRDefault="00670F53" w:rsidP="001B5D83">
      <w:pPr>
        <w:rPr>
          <w:sz w:val="28"/>
          <w:szCs w:val="28"/>
        </w:rPr>
      </w:pPr>
      <w:r>
        <w:rPr>
          <w:sz w:val="28"/>
          <w:szCs w:val="28"/>
        </w:rPr>
        <w:t xml:space="preserve">готовности к отопительному </w:t>
      </w:r>
    </w:p>
    <w:p w:rsidR="00152CF2" w:rsidRPr="00EB2F2E" w:rsidRDefault="00670F53" w:rsidP="001B5D83">
      <w:pPr>
        <w:rPr>
          <w:sz w:val="28"/>
          <w:szCs w:val="28"/>
        </w:rPr>
      </w:pPr>
      <w:r>
        <w:rPr>
          <w:sz w:val="28"/>
          <w:szCs w:val="28"/>
        </w:rPr>
        <w:t>периоду 2026-2027 годов</w:t>
      </w:r>
    </w:p>
    <w:p w:rsidR="00BD34D7" w:rsidRPr="00EB2F2E" w:rsidRDefault="00BD34D7" w:rsidP="00BD34D7">
      <w:pPr>
        <w:jc w:val="both"/>
        <w:rPr>
          <w:sz w:val="28"/>
          <w:szCs w:val="28"/>
        </w:rPr>
      </w:pPr>
    </w:p>
    <w:p w:rsidR="00852EB9" w:rsidRPr="00466996" w:rsidRDefault="00466996" w:rsidP="00EB2F2E">
      <w:pPr>
        <w:ind w:firstLine="709"/>
        <w:jc w:val="both"/>
        <w:rPr>
          <w:color w:val="000000"/>
          <w:sz w:val="28"/>
          <w:szCs w:val="28"/>
        </w:rPr>
      </w:pPr>
      <w:r w:rsidRPr="00466996">
        <w:rPr>
          <w:sz w:val="28"/>
          <w:szCs w:val="28"/>
          <w:lang w:val="x-none"/>
        </w:rPr>
        <w:t xml:space="preserve">Во исполнение </w:t>
      </w:r>
      <w:r w:rsidRPr="00466996">
        <w:rPr>
          <w:sz w:val="28"/>
          <w:szCs w:val="28"/>
        </w:rPr>
        <w:t xml:space="preserve">Федерального закона от 06.10.2003 № 131-ФЗ </w:t>
      </w:r>
      <w:r w:rsidRPr="00466996">
        <w:rPr>
          <w:sz w:val="28"/>
          <w:szCs w:val="28"/>
        </w:rPr>
        <w:br/>
        <w:t xml:space="preserve">«Об общих принципах организации местного самоуправлении в Российской Федерации», статей 6, 20 Федерального закона от 27.07.2010 № 190-ФЗ </w:t>
      </w:r>
      <w:r w:rsidRPr="00466996">
        <w:rPr>
          <w:sz w:val="28"/>
          <w:szCs w:val="28"/>
        </w:rPr>
        <w:br/>
        <w:t>«О теплоснабжении», Приказа Министерства энергетики Российской Федерации от 13.11.2024 № 2234 «</w:t>
      </w:r>
      <w:r w:rsidRPr="00466996">
        <w:rPr>
          <w:color w:val="22272F"/>
          <w:sz w:val="28"/>
          <w:szCs w:val="28"/>
          <w:shd w:val="clear" w:color="auto" w:fill="FFFFFF"/>
        </w:rPr>
        <w:t>Об утверждении Правил обеспечения готовности к отопительному периоду и Порядка проведения оценки обеспечения готовности к отопительному периоду»,</w:t>
      </w:r>
      <w:r w:rsidRPr="00466996">
        <w:rPr>
          <w:sz w:val="28"/>
          <w:szCs w:val="28"/>
          <w:lang w:val="x-none"/>
        </w:rPr>
        <w:t xml:space="preserve"> </w:t>
      </w:r>
      <w:r w:rsidRPr="00466996">
        <w:rPr>
          <w:sz w:val="28"/>
          <w:szCs w:val="28"/>
          <w:shd w:val="clear" w:color="auto" w:fill="FFFFFF"/>
        </w:rPr>
        <w:t>распоряжени</w:t>
      </w:r>
      <w:r>
        <w:rPr>
          <w:sz w:val="28"/>
          <w:szCs w:val="28"/>
          <w:shd w:val="clear" w:color="auto" w:fill="FFFFFF"/>
        </w:rPr>
        <w:t>я</w:t>
      </w:r>
      <w:r w:rsidRPr="00466996">
        <w:rPr>
          <w:sz w:val="28"/>
          <w:szCs w:val="28"/>
          <w:shd w:val="clear" w:color="auto" w:fill="FFFFFF"/>
        </w:rPr>
        <w:t xml:space="preserve"> Администрации города от № 476  от</w:t>
      </w:r>
      <w:r>
        <w:rPr>
          <w:sz w:val="28"/>
          <w:szCs w:val="28"/>
          <w:shd w:val="clear" w:color="auto" w:fill="FFFFFF"/>
        </w:rPr>
        <w:t> </w:t>
      </w:r>
      <w:r w:rsidRPr="00466996">
        <w:rPr>
          <w:sz w:val="28"/>
          <w:szCs w:val="28"/>
          <w:shd w:val="clear" w:color="auto" w:fill="FFFFFF"/>
        </w:rPr>
        <w:t>19.06.2026  «О создании комиссий для проведения оценки обеспечения готовности к отопительному периоду 2026 - 2027 годов и о признании утратившим силу муниципального правового акта»</w:t>
      </w:r>
      <w:r>
        <w:rPr>
          <w:sz w:val="28"/>
          <w:szCs w:val="28"/>
          <w:shd w:val="clear" w:color="auto" w:fill="FFFFFF"/>
        </w:rPr>
        <w:t>,</w:t>
      </w:r>
    </w:p>
    <w:p w:rsidR="00466996" w:rsidRDefault="00466996" w:rsidP="00993A7B">
      <w:pPr>
        <w:ind w:firstLine="709"/>
        <w:jc w:val="both"/>
        <w:rPr>
          <w:color w:val="000000"/>
          <w:sz w:val="28"/>
          <w:szCs w:val="28"/>
        </w:rPr>
      </w:pPr>
    </w:p>
    <w:p w:rsidR="00852EB9" w:rsidRDefault="00852EB9" w:rsidP="00993A7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ПРИКАЗЫВАЮ:</w:t>
      </w:r>
    </w:p>
    <w:p w:rsidR="00852EB9" w:rsidRPr="00EB2F2E" w:rsidRDefault="00852EB9" w:rsidP="00852EB9">
      <w:pPr>
        <w:jc w:val="both"/>
        <w:rPr>
          <w:color w:val="000000"/>
          <w:sz w:val="28"/>
          <w:szCs w:val="28"/>
        </w:rPr>
      </w:pPr>
    </w:p>
    <w:p w:rsidR="00466996" w:rsidRDefault="00466996" w:rsidP="0046699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B73EC8" w:rsidRPr="00EB2F2E">
        <w:rPr>
          <w:color w:val="000000"/>
          <w:sz w:val="28"/>
          <w:szCs w:val="28"/>
        </w:rPr>
        <w:t>1.</w:t>
      </w:r>
      <w:r w:rsidR="001226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Утвердить </w:t>
      </w:r>
      <w:r>
        <w:rPr>
          <w:sz w:val="28"/>
          <w:szCs w:val="28"/>
        </w:rPr>
        <w:t>программу проведения оценки обеспечения готовности к отопительному периоду 2026-2027 годов.</w:t>
      </w:r>
    </w:p>
    <w:p w:rsidR="004829E0" w:rsidRPr="00EB2F2E" w:rsidRDefault="00135F86" w:rsidP="005B20C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B20C8" w:rsidRPr="00EB2F2E">
        <w:rPr>
          <w:color w:val="000000"/>
          <w:sz w:val="28"/>
          <w:szCs w:val="28"/>
        </w:rPr>
        <w:t xml:space="preserve">. </w:t>
      </w:r>
      <w:r w:rsidR="0021629E">
        <w:rPr>
          <w:color w:val="000000"/>
          <w:sz w:val="28"/>
          <w:szCs w:val="28"/>
        </w:rPr>
        <w:t>Контроль за исполнением приказа оставляю за собой</w:t>
      </w:r>
      <w:r w:rsidR="00B5287C">
        <w:rPr>
          <w:color w:val="000000"/>
          <w:sz w:val="28"/>
          <w:szCs w:val="28"/>
        </w:rPr>
        <w:t>.</w:t>
      </w:r>
    </w:p>
    <w:p w:rsidR="007908EA" w:rsidRPr="00EB2F2E" w:rsidRDefault="007908EA" w:rsidP="00426D33">
      <w:pPr>
        <w:jc w:val="both"/>
        <w:rPr>
          <w:sz w:val="28"/>
          <w:szCs w:val="28"/>
        </w:rPr>
      </w:pPr>
    </w:p>
    <w:p w:rsidR="00A2026E" w:rsidRPr="00EB2F2E" w:rsidRDefault="00A2026E" w:rsidP="00426D33">
      <w:pPr>
        <w:jc w:val="both"/>
        <w:rPr>
          <w:sz w:val="28"/>
          <w:szCs w:val="28"/>
        </w:rPr>
      </w:pPr>
    </w:p>
    <w:p w:rsidR="00B51838" w:rsidRPr="00EB2F2E" w:rsidRDefault="0021629E" w:rsidP="00426D33">
      <w:pPr>
        <w:pStyle w:val="a4"/>
        <w:tabs>
          <w:tab w:val="left" w:pos="7180"/>
        </w:tabs>
        <w:rPr>
          <w:szCs w:val="28"/>
        </w:rPr>
      </w:pPr>
      <w:r>
        <w:rPr>
          <w:szCs w:val="28"/>
        </w:rPr>
        <w:t>Д</w:t>
      </w:r>
      <w:r w:rsidR="005B20C8" w:rsidRPr="00EB2F2E">
        <w:rPr>
          <w:szCs w:val="28"/>
        </w:rPr>
        <w:t xml:space="preserve">иректор департамента                                          </w:t>
      </w:r>
      <w:r w:rsidR="00121EB7">
        <w:rPr>
          <w:szCs w:val="28"/>
        </w:rPr>
        <w:t xml:space="preserve">       </w:t>
      </w:r>
      <w:r>
        <w:rPr>
          <w:szCs w:val="28"/>
        </w:rPr>
        <w:t xml:space="preserve">                       А.А. Стеценко</w:t>
      </w:r>
    </w:p>
    <w:sectPr w:rsidR="00B51838" w:rsidRPr="00EB2F2E" w:rsidSect="00A64AF5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1F5" w:rsidRDefault="004E21F5" w:rsidP="00174EC0">
      <w:r>
        <w:separator/>
      </w:r>
    </w:p>
  </w:endnote>
  <w:endnote w:type="continuationSeparator" w:id="0">
    <w:p w:rsidR="004E21F5" w:rsidRDefault="004E21F5" w:rsidP="0017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1F5" w:rsidRDefault="004E21F5" w:rsidP="00174EC0">
      <w:r>
        <w:separator/>
      </w:r>
    </w:p>
  </w:footnote>
  <w:footnote w:type="continuationSeparator" w:id="0">
    <w:p w:rsidR="004E21F5" w:rsidRDefault="004E21F5" w:rsidP="00174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EC0" w:rsidRPr="00D75945" w:rsidRDefault="00174EC0">
    <w:pPr>
      <w:pStyle w:val="af3"/>
      <w:jc w:val="center"/>
    </w:pPr>
    <w:r w:rsidRPr="00D75945">
      <w:fldChar w:fldCharType="begin"/>
    </w:r>
    <w:r w:rsidRPr="00D75945">
      <w:instrText>PAGE   \* MERGEFORMAT</w:instrText>
    </w:r>
    <w:r w:rsidRPr="00D75945">
      <w:fldChar w:fldCharType="separate"/>
    </w:r>
    <w:r w:rsidR="00466996">
      <w:rPr>
        <w:noProof/>
      </w:rPr>
      <w:t>2</w:t>
    </w:r>
    <w:r w:rsidRPr="00D75945">
      <w:fldChar w:fldCharType="end"/>
    </w:r>
  </w:p>
  <w:p w:rsidR="00174EC0" w:rsidRDefault="00174EC0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9171B"/>
    <w:multiLevelType w:val="hybridMultilevel"/>
    <w:tmpl w:val="2A9E6792"/>
    <w:lvl w:ilvl="0" w:tplc="3C9CA0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9B7E2D"/>
    <w:multiLevelType w:val="hybridMultilevel"/>
    <w:tmpl w:val="00E242BA"/>
    <w:lvl w:ilvl="0" w:tplc="94CE0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0D3CCE"/>
    <w:multiLevelType w:val="hybridMultilevel"/>
    <w:tmpl w:val="383A54BE"/>
    <w:lvl w:ilvl="0" w:tplc="B1DCD2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CA2D72"/>
    <w:multiLevelType w:val="hybridMultilevel"/>
    <w:tmpl w:val="046C07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04E"/>
    <w:multiLevelType w:val="hybridMultilevel"/>
    <w:tmpl w:val="2A9E6792"/>
    <w:lvl w:ilvl="0" w:tplc="3C9CA0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C850AC4"/>
    <w:multiLevelType w:val="hybridMultilevel"/>
    <w:tmpl w:val="77A21DD6"/>
    <w:lvl w:ilvl="0" w:tplc="05FE60B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44775DAE"/>
    <w:multiLevelType w:val="hybridMultilevel"/>
    <w:tmpl w:val="2A9E6792"/>
    <w:lvl w:ilvl="0" w:tplc="3C9CA0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C62E72"/>
    <w:multiLevelType w:val="hybridMultilevel"/>
    <w:tmpl w:val="FCB2CA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EA77A8"/>
    <w:multiLevelType w:val="hybridMultilevel"/>
    <w:tmpl w:val="A77A8A88"/>
    <w:lvl w:ilvl="0" w:tplc="B0CAE2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9C114AC"/>
    <w:multiLevelType w:val="hybridMultilevel"/>
    <w:tmpl w:val="2A9E6792"/>
    <w:lvl w:ilvl="0" w:tplc="3C9CA0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2AD4401"/>
    <w:multiLevelType w:val="hybridMultilevel"/>
    <w:tmpl w:val="1B2225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38F210D"/>
    <w:multiLevelType w:val="hybridMultilevel"/>
    <w:tmpl w:val="05CCAA0C"/>
    <w:lvl w:ilvl="0" w:tplc="752CA38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AF48A9"/>
    <w:multiLevelType w:val="hybridMultilevel"/>
    <w:tmpl w:val="CD3CFC98"/>
    <w:lvl w:ilvl="0" w:tplc="A8A416E6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724C200B"/>
    <w:multiLevelType w:val="hybridMultilevel"/>
    <w:tmpl w:val="B3065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0"/>
  </w:num>
  <w:num w:numId="5">
    <w:abstractNumId w:val="6"/>
  </w:num>
  <w:num w:numId="6">
    <w:abstractNumId w:val="9"/>
  </w:num>
  <w:num w:numId="7">
    <w:abstractNumId w:val="4"/>
  </w:num>
  <w:num w:numId="8">
    <w:abstractNumId w:val="3"/>
  </w:num>
  <w:num w:numId="9">
    <w:abstractNumId w:val="12"/>
  </w:num>
  <w:num w:numId="10">
    <w:abstractNumId w:val="7"/>
  </w:num>
  <w:num w:numId="11">
    <w:abstractNumId w:val="10"/>
  </w:num>
  <w:num w:numId="12">
    <w:abstractNumId w:val="5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531"/>
    <w:rsid w:val="00002909"/>
    <w:rsid w:val="00004114"/>
    <w:rsid w:val="000131C6"/>
    <w:rsid w:val="000261F5"/>
    <w:rsid w:val="00027518"/>
    <w:rsid w:val="00037969"/>
    <w:rsid w:val="00040B6B"/>
    <w:rsid w:val="0005130B"/>
    <w:rsid w:val="000551A0"/>
    <w:rsid w:val="00065E0A"/>
    <w:rsid w:val="00072099"/>
    <w:rsid w:val="0007491C"/>
    <w:rsid w:val="000843D5"/>
    <w:rsid w:val="00085297"/>
    <w:rsid w:val="000874A2"/>
    <w:rsid w:val="00093D5C"/>
    <w:rsid w:val="0009753E"/>
    <w:rsid w:val="000B0A93"/>
    <w:rsid w:val="000B34DA"/>
    <w:rsid w:val="000B51DC"/>
    <w:rsid w:val="000D0361"/>
    <w:rsid w:val="000D0DF3"/>
    <w:rsid w:val="000F74FF"/>
    <w:rsid w:val="0010542C"/>
    <w:rsid w:val="00110759"/>
    <w:rsid w:val="00111A35"/>
    <w:rsid w:val="00121EB7"/>
    <w:rsid w:val="0012266F"/>
    <w:rsid w:val="0013128D"/>
    <w:rsid w:val="0013527F"/>
    <w:rsid w:val="00135C71"/>
    <w:rsid w:val="00135F86"/>
    <w:rsid w:val="001426D3"/>
    <w:rsid w:val="00144B3C"/>
    <w:rsid w:val="0015141A"/>
    <w:rsid w:val="001524DE"/>
    <w:rsid w:val="00152CF2"/>
    <w:rsid w:val="001573DC"/>
    <w:rsid w:val="00162B25"/>
    <w:rsid w:val="00174EC0"/>
    <w:rsid w:val="00186B3D"/>
    <w:rsid w:val="001931D5"/>
    <w:rsid w:val="001A5C22"/>
    <w:rsid w:val="001A7E0D"/>
    <w:rsid w:val="001B470C"/>
    <w:rsid w:val="001B5D83"/>
    <w:rsid w:val="001B6982"/>
    <w:rsid w:val="001B6DDF"/>
    <w:rsid w:val="001D4596"/>
    <w:rsid w:val="00202D24"/>
    <w:rsid w:val="002060C7"/>
    <w:rsid w:val="0021629E"/>
    <w:rsid w:val="00221387"/>
    <w:rsid w:val="00232DF4"/>
    <w:rsid w:val="00233405"/>
    <w:rsid w:val="00234C96"/>
    <w:rsid w:val="00234FE4"/>
    <w:rsid w:val="002356CC"/>
    <w:rsid w:val="00236A79"/>
    <w:rsid w:val="00244E8F"/>
    <w:rsid w:val="002464F0"/>
    <w:rsid w:val="00247665"/>
    <w:rsid w:val="00250B95"/>
    <w:rsid w:val="002555B2"/>
    <w:rsid w:val="00257DB0"/>
    <w:rsid w:val="00261C4F"/>
    <w:rsid w:val="0026446C"/>
    <w:rsid w:val="00264717"/>
    <w:rsid w:val="002667EE"/>
    <w:rsid w:val="0029156D"/>
    <w:rsid w:val="002A58B6"/>
    <w:rsid w:val="002B7E21"/>
    <w:rsid w:val="002C797E"/>
    <w:rsid w:val="002D06C9"/>
    <w:rsid w:val="002D0E8A"/>
    <w:rsid w:val="002D5923"/>
    <w:rsid w:val="002D7511"/>
    <w:rsid w:val="002E437D"/>
    <w:rsid w:val="002F3993"/>
    <w:rsid w:val="002F5AE9"/>
    <w:rsid w:val="00302182"/>
    <w:rsid w:val="00303E02"/>
    <w:rsid w:val="003045AC"/>
    <w:rsid w:val="00306681"/>
    <w:rsid w:val="0030707D"/>
    <w:rsid w:val="003115F6"/>
    <w:rsid w:val="00311E88"/>
    <w:rsid w:val="0031652A"/>
    <w:rsid w:val="00327CEA"/>
    <w:rsid w:val="00335F3D"/>
    <w:rsid w:val="00360B6E"/>
    <w:rsid w:val="00360C0B"/>
    <w:rsid w:val="00361003"/>
    <w:rsid w:val="003713A5"/>
    <w:rsid w:val="00371F18"/>
    <w:rsid w:val="003A1B4F"/>
    <w:rsid w:val="003A1C7A"/>
    <w:rsid w:val="003A1ED3"/>
    <w:rsid w:val="003A6244"/>
    <w:rsid w:val="003B0ED8"/>
    <w:rsid w:val="003B19C3"/>
    <w:rsid w:val="003B3F89"/>
    <w:rsid w:val="003C7A85"/>
    <w:rsid w:val="003D0220"/>
    <w:rsid w:val="003D4958"/>
    <w:rsid w:val="003D7821"/>
    <w:rsid w:val="003E2BAF"/>
    <w:rsid w:val="003F047A"/>
    <w:rsid w:val="003F14BB"/>
    <w:rsid w:val="003F7B51"/>
    <w:rsid w:val="0040005F"/>
    <w:rsid w:val="00402926"/>
    <w:rsid w:val="00403781"/>
    <w:rsid w:val="00403B20"/>
    <w:rsid w:val="0041217F"/>
    <w:rsid w:val="00413404"/>
    <w:rsid w:val="00413BD9"/>
    <w:rsid w:val="0041430C"/>
    <w:rsid w:val="00417402"/>
    <w:rsid w:val="00426D33"/>
    <w:rsid w:val="00430019"/>
    <w:rsid w:val="00444200"/>
    <w:rsid w:val="0045778F"/>
    <w:rsid w:val="004629AF"/>
    <w:rsid w:val="00466996"/>
    <w:rsid w:val="00467E64"/>
    <w:rsid w:val="00475F60"/>
    <w:rsid w:val="00476B28"/>
    <w:rsid w:val="004829E0"/>
    <w:rsid w:val="00496125"/>
    <w:rsid w:val="004A3BA6"/>
    <w:rsid w:val="004A400D"/>
    <w:rsid w:val="004A4B17"/>
    <w:rsid w:val="004A68A3"/>
    <w:rsid w:val="004B0090"/>
    <w:rsid w:val="004B155B"/>
    <w:rsid w:val="004B2AA4"/>
    <w:rsid w:val="004B555D"/>
    <w:rsid w:val="004D708B"/>
    <w:rsid w:val="004E0B5F"/>
    <w:rsid w:val="004E21F5"/>
    <w:rsid w:val="004E4494"/>
    <w:rsid w:val="004E55CE"/>
    <w:rsid w:val="004E5A86"/>
    <w:rsid w:val="004F403C"/>
    <w:rsid w:val="004F5E11"/>
    <w:rsid w:val="005017D2"/>
    <w:rsid w:val="0050423F"/>
    <w:rsid w:val="00514C32"/>
    <w:rsid w:val="00524110"/>
    <w:rsid w:val="005309C5"/>
    <w:rsid w:val="00530F8B"/>
    <w:rsid w:val="00531BBC"/>
    <w:rsid w:val="00534925"/>
    <w:rsid w:val="00537FA6"/>
    <w:rsid w:val="0054027E"/>
    <w:rsid w:val="00541C84"/>
    <w:rsid w:val="00551C50"/>
    <w:rsid w:val="00563089"/>
    <w:rsid w:val="005777A9"/>
    <w:rsid w:val="005A0837"/>
    <w:rsid w:val="005A46CE"/>
    <w:rsid w:val="005A6F22"/>
    <w:rsid w:val="005B20C8"/>
    <w:rsid w:val="005B2D45"/>
    <w:rsid w:val="005C0B50"/>
    <w:rsid w:val="005D6C46"/>
    <w:rsid w:val="005D6CDE"/>
    <w:rsid w:val="005E13EF"/>
    <w:rsid w:val="005E360D"/>
    <w:rsid w:val="005E3FDC"/>
    <w:rsid w:val="00604597"/>
    <w:rsid w:val="0060681E"/>
    <w:rsid w:val="006104E9"/>
    <w:rsid w:val="006213EB"/>
    <w:rsid w:val="00640BF1"/>
    <w:rsid w:val="00646197"/>
    <w:rsid w:val="0065404C"/>
    <w:rsid w:val="00655D1F"/>
    <w:rsid w:val="006612E5"/>
    <w:rsid w:val="006650EC"/>
    <w:rsid w:val="00666D5F"/>
    <w:rsid w:val="00670F53"/>
    <w:rsid w:val="006733BF"/>
    <w:rsid w:val="0069084A"/>
    <w:rsid w:val="006A29D6"/>
    <w:rsid w:val="006B022D"/>
    <w:rsid w:val="006B08C0"/>
    <w:rsid w:val="006B4DB1"/>
    <w:rsid w:val="006D006B"/>
    <w:rsid w:val="006E0741"/>
    <w:rsid w:val="006F0441"/>
    <w:rsid w:val="006F3FCE"/>
    <w:rsid w:val="006F750C"/>
    <w:rsid w:val="00705EEB"/>
    <w:rsid w:val="007326B7"/>
    <w:rsid w:val="00737DD8"/>
    <w:rsid w:val="00755A89"/>
    <w:rsid w:val="00763732"/>
    <w:rsid w:val="00771DBA"/>
    <w:rsid w:val="00780015"/>
    <w:rsid w:val="00784DF8"/>
    <w:rsid w:val="007858A3"/>
    <w:rsid w:val="007908EA"/>
    <w:rsid w:val="00790A48"/>
    <w:rsid w:val="00790B8D"/>
    <w:rsid w:val="007923C5"/>
    <w:rsid w:val="007E771E"/>
    <w:rsid w:val="007F39A2"/>
    <w:rsid w:val="007F4C1A"/>
    <w:rsid w:val="00800875"/>
    <w:rsid w:val="00804B0C"/>
    <w:rsid w:val="00806C8F"/>
    <w:rsid w:val="0081572F"/>
    <w:rsid w:val="00823FFA"/>
    <w:rsid w:val="008313B1"/>
    <w:rsid w:val="00831CCC"/>
    <w:rsid w:val="00834B0A"/>
    <w:rsid w:val="00836C3B"/>
    <w:rsid w:val="00836DEA"/>
    <w:rsid w:val="008461AD"/>
    <w:rsid w:val="00852EB9"/>
    <w:rsid w:val="008532AE"/>
    <w:rsid w:val="00854350"/>
    <w:rsid w:val="00855AE3"/>
    <w:rsid w:val="0085604E"/>
    <w:rsid w:val="0088404E"/>
    <w:rsid w:val="008865F2"/>
    <w:rsid w:val="00887101"/>
    <w:rsid w:val="00892300"/>
    <w:rsid w:val="00893172"/>
    <w:rsid w:val="008934BE"/>
    <w:rsid w:val="00893A3B"/>
    <w:rsid w:val="00894C7B"/>
    <w:rsid w:val="00896096"/>
    <w:rsid w:val="008A16D0"/>
    <w:rsid w:val="008A7C8B"/>
    <w:rsid w:val="008B1ACE"/>
    <w:rsid w:val="008B4C3B"/>
    <w:rsid w:val="008B79B0"/>
    <w:rsid w:val="008C2914"/>
    <w:rsid w:val="008C4C98"/>
    <w:rsid w:val="008D4A42"/>
    <w:rsid w:val="008E5A59"/>
    <w:rsid w:val="008E6422"/>
    <w:rsid w:val="008E6977"/>
    <w:rsid w:val="008F2927"/>
    <w:rsid w:val="0090652A"/>
    <w:rsid w:val="00910DE8"/>
    <w:rsid w:val="00912465"/>
    <w:rsid w:val="00912849"/>
    <w:rsid w:val="00915DBF"/>
    <w:rsid w:val="00917217"/>
    <w:rsid w:val="009204B6"/>
    <w:rsid w:val="00923D82"/>
    <w:rsid w:val="00933609"/>
    <w:rsid w:val="0093506D"/>
    <w:rsid w:val="0093521F"/>
    <w:rsid w:val="00970745"/>
    <w:rsid w:val="009825AB"/>
    <w:rsid w:val="0098776E"/>
    <w:rsid w:val="00993A7B"/>
    <w:rsid w:val="00994566"/>
    <w:rsid w:val="009A4BDC"/>
    <w:rsid w:val="009A7450"/>
    <w:rsid w:val="009C28ED"/>
    <w:rsid w:val="009D48AB"/>
    <w:rsid w:val="009E53A9"/>
    <w:rsid w:val="009F4018"/>
    <w:rsid w:val="009F7871"/>
    <w:rsid w:val="00A003D3"/>
    <w:rsid w:val="00A037ED"/>
    <w:rsid w:val="00A17E9E"/>
    <w:rsid w:val="00A2026E"/>
    <w:rsid w:val="00A25754"/>
    <w:rsid w:val="00A3132E"/>
    <w:rsid w:val="00A32223"/>
    <w:rsid w:val="00A33036"/>
    <w:rsid w:val="00A34199"/>
    <w:rsid w:val="00A509B2"/>
    <w:rsid w:val="00A51966"/>
    <w:rsid w:val="00A54A91"/>
    <w:rsid w:val="00A640FF"/>
    <w:rsid w:val="00A64AF5"/>
    <w:rsid w:val="00A73371"/>
    <w:rsid w:val="00A768BC"/>
    <w:rsid w:val="00A94924"/>
    <w:rsid w:val="00AA0860"/>
    <w:rsid w:val="00AA1CE6"/>
    <w:rsid w:val="00AA28FE"/>
    <w:rsid w:val="00AA7FFD"/>
    <w:rsid w:val="00AB31FC"/>
    <w:rsid w:val="00AB4F35"/>
    <w:rsid w:val="00AD3A7E"/>
    <w:rsid w:val="00AE7DDD"/>
    <w:rsid w:val="00AF220F"/>
    <w:rsid w:val="00B0137B"/>
    <w:rsid w:val="00B07FCE"/>
    <w:rsid w:val="00B15C59"/>
    <w:rsid w:val="00B17563"/>
    <w:rsid w:val="00B2309E"/>
    <w:rsid w:val="00B23500"/>
    <w:rsid w:val="00B309CD"/>
    <w:rsid w:val="00B359BD"/>
    <w:rsid w:val="00B421E0"/>
    <w:rsid w:val="00B44189"/>
    <w:rsid w:val="00B467F4"/>
    <w:rsid w:val="00B51838"/>
    <w:rsid w:val="00B5287C"/>
    <w:rsid w:val="00B5406B"/>
    <w:rsid w:val="00B578BA"/>
    <w:rsid w:val="00B70FDE"/>
    <w:rsid w:val="00B73EC8"/>
    <w:rsid w:val="00B80C5D"/>
    <w:rsid w:val="00B86D13"/>
    <w:rsid w:val="00B962C8"/>
    <w:rsid w:val="00BA3531"/>
    <w:rsid w:val="00BA59C4"/>
    <w:rsid w:val="00BC0678"/>
    <w:rsid w:val="00BC5A52"/>
    <w:rsid w:val="00BD34D7"/>
    <w:rsid w:val="00BE665F"/>
    <w:rsid w:val="00BF13D2"/>
    <w:rsid w:val="00C00EC8"/>
    <w:rsid w:val="00C05EA4"/>
    <w:rsid w:val="00C126F3"/>
    <w:rsid w:val="00C14562"/>
    <w:rsid w:val="00C179DF"/>
    <w:rsid w:val="00C204C0"/>
    <w:rsid w:val="00C251E5"/>
    <w:rsid w:val="00C31BC6"/>
    <w:rsid w:val="00C47018"/>
    <w:rsid w:val="00C51020"/>
    <w:rsid w:val="00C515BC"/>
    <w:rsid w:val="00C54AB9"/>
    <w:rsid w:val="00C90C04"/>
    <w:rsid w:val="00C90F2E"/>
    <w:rsid w:val="00C95247"/>
    <w:rsid w:val="00C9729C"/>
    <w:rsid w:val="00CB0DE1"/>
    <w:rsid w:val="00CB2931"/>
    <w:rsid w:val="00CB2BCF"/>
    <w:rsid w:val="00CB329C"/>
    <w:rsid w:val="00CB7450"/>
    <w:rsid w:val="00CC7A75"/>
    <w:rsid w:val="00CD3329"/>
    <w:rsid w:val="00CD393E"/>
    <w:rsid w:val="00CD3FF0"/>
    <w:rsid w:val="00CD50E7"/>
    <w:rsid w:val="00CD761A"/>
    <w:rsid w:val="00CE001C"/>
    <w:rsid w:val="00CE319B"/>
    <w:rsid w:val="00CE362D"/>
    <w:rsid w:val="00CE5D8C"/>
    <w:rsid w:val="00CE6F37"/>
    <w:rsid w:val="00CF3EEF"/>
    <w:rsid w:val="00D020B7"/>
    <w:rsid w:val="00D12CBF"/>
    <w:rsid w:val="00D13E99"/>
    <w:rsid w:val="00D237D3"/>
    <w:rsid w:val="00D33F81"/>
    <w:rsid w:val="00D364BD"/>
    <w:rsid w:val="00D426F4"/>
    <w:rsid w:val="00D45324"/>
    <w:rsid w:val="00D47913"/>
    <w:rsid w:val="00D52843"/>
    <w:rsid w:val="00D53638"/>
    <w:rsid w:val="00D54261"/>
    <w:rsid w:val="00D72CE3"/>
    <w:rsid w:val="00D75945"/>
    <w:rsid w:val="00D82356"/>
    <w:rsid w:val="00D8236A"/>
    <w:rsid w:val="00DA082C"/>
    <w:rsid w:val="00DA16F0"/>
    <w:rsid w:val="00DA46F6"/>
    <w:rsid w:val="00DB0C86"/>
    <w:rsid w:val="00DC0A88"/>
    <w:rsid w:val="00DC4B55"/>
    <w:rsid w:val="00DD2CDB"/>
    <w:rsid w:val="00DD34CC"/>
    <w:rsid w:val="00DE1F7B"/>
    <w:rsid w:val="00DE2B5B"/>
    <w:rsid w:val="00DE6805"/>
    <w:rsid w:val="00E0036C"/>
    <w:rsid w:val="00E07C56"/>
    <w:rsid w:val="00E14F10"/>
    <w:rsid w:val="00E35985"/>
    <w:rsid w:val="00E41ED2"/>
    <w:rsid w:val="00E44D34"/>
    <w:rsid w:val="00E44DB3"/>
    <w:rsid w:val="00E646A1"/>
    <w:rsid w:val="00E65047"/>
    <w:rsid w:val="00E6527D"/>
    <w:rsid w:val="00EA6C25"/>
    <w:rsid w:val="00EB21DD"/>
    <w:rsid w:val="00EB2F2E"/>
    <w:rsid w:val="00EB4A38"/>
    <w:rsid w:val="00ED33C6"/>
    <w:rsid w:val="00ED417F"/>
    <w:rsid w:val="00ED71A7"/>
    <w:rsid w:val="00EE1F52"/>
    <w:rsid w:val="00EE75A2"/>
    <w:rsid w:val="00F021AE"/>
    <w:rsid w:val="00F06E6A"/>
    <w:rsid w:val="00F15618"/>
    <w:rsid w:val="00F16914"/>
    <w:rsid w:val="00F31E52"/>
    <w:rsid w:val="00F32E3D"/>
    <w:rsid w:val="00F35EDC"/>
    <w:rsid w:val="00F63527"/>
    <w:rsid w:val="00F651DC"/>
    <w:rsid w:val="00F673EA"/>
    <w:rsid w:val="00F72333"/>
    <w:rsid w:val="00F72CEF"/>
    <w:rsid w:val="00F80192"/>
    <w:rsid w:val="00FB02D9"/>
    <w:rsid w:val="00FB3679"/>
    <w:rsid w:val="00FC3DD6"/>
    <w:rsid w:val="00FC74E0"/>
    <w:rsid w:val="00FD30DC"/>
    <w:rsid w:val="00FE7DEC"/>
    <w:rsid w:val="00FF4EB7"/>
    <w:rsid w:val="00FF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94154"/>
  <w15:chartTrackingRefBased/>
  <w15:docId w15:val="{57886CCC-51D2-40E0-B36A-BB60C3C1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531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A3531"/>
    <w:pPr>
      <w:keepNext/>
      <w:jc w:val="center"/>
      <w:outlineLvl w:val="0"/>
    </w:pPr>
    <w:rPr>
      <w:b/>
      <w:bCs/>
      <w:lang w:val="x-none" w:eastAsia="x-none"/>
    </w:rPr>
  </w:style>
  <w:style w:type="paragraph" w:styleId="2">
    <w:name w:val="heading 2"/>
    <w:basedOn w:val="a"/>
    <w:next w:val="a"/>
    <w:link w:val="20"/>
    <w:qFormat/>
    <w:rsid w:val="00BA3531"/>
    <w:pPr>
      <w:keepNext/>
      <w:outlineLvl w:val="1"/>
    </w:pPr>
    <w:rPr>
      <w:sz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A3531"/>
    <w:pPr>
      <w:keepNext/>
      <w:jc w:val="center"/>
      <w:outlineLvl w:val="2"/>
    </w:pPr>
    <w:rPr>
      <w:sz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BA3531"/>
    <w:pPr>
      <w:keepNext/>
      <w:jc w:val="center"/>
      <w:outlineLvl w:val="5"/>
    </w:pPr>
    <w:rPr>
      <w:b/>
      <w:bCs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6C3B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3B19C3"/>
    <w:pPr>
      <w:jc w:val="both"/>
    </w:pPr>
    <w:rPr>
      <w:sz w:val="28"/>
      <w:szCs w:val="20"/>
    </w:rPr>
  </w:style>
  <w:style w:type="character" w:customStyle="1" w:styleId="10">
    <w:name w:val="Заголовок 1 Знак"/>
    <w:link w:val="1"/>
    <w:rsid w:val="004D708B"/>
    <w:rPr>
      <w:b/>
      <w:bCs/>
      <w:sz w:val="24"/>
      <w:szCs w:val="24"/>
    </w:rPr>
  </w:style>
  <w:style w:type="character" w:customStyle="1" w:styleId="20">
    <w:name w:val="Заголовок 2 Знак"/>
    <w:link w:val="2"/>
    <w:rsid w:val="004D708B"/>
    <w:rPr>
      <w:sz w:val="28"/>
      <w:szCs w:val="24"/>
    </w:rPr>
  </w:style>
  <w:style w:type="character" w:customStyle="1" w:styleId="30">
    <w:name w:val="Заголовок 3 Знак"/>
    <w:link w:val="3"/>
    <w:rsid w:val="004D708B"/>
    <w:rPr>
      <w:sz w:val="28"/>
      <w:szCs w:val="24"/>
    </w:rPr>
  </w:style>
  <w:style w:type="character" w:customStyle="1" w:styleId="60">
    <w:name w:val="Заголовок 6 Знак"/>
    <w:link w:val="6"/>
    <w:rsid w:val="004D708B"/>
    <w:rPr>
      <w:b/>
      <w:bCs/>
      <w:sz w:val="28"/>
      <w:szCs w:val="24"/>
    </w:rPr>
  </w:style>
  <w:style w:type="paragraph" w:styleId="a5">
    <w:name w:val="Body Text Indent"/>
    <w:basedOn w:val="a"/>
    <w:link w:val="a6"/>
    <w:rsid w:val="00236A79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link w:val="a5"/>
    <w:rsid w:val="00236A79"/>
    <w:rPr>
      <w:sz w:val="24"/>
      <w:szCs w:val="24"/>
    </w:rPr>
  </w:style>
  <w:style w:type="paragraph" w:styleId="21">
    <w:name w:val="Body Text Indent 2"/>
    <w:basedOn w:val="a"/>
    <w:link w:val="22"/>
    <w:rsid w:val="00236A79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rsid w:val="00236A79"/>
    <w:rPr>
      <w:sz w:val="24"/>
      <w:szCs w:val="24"/>
    </w:rPr>
  </w:style>
  <w:style w:type="paragraph" w:styleId="31">
    <w:name w:val="Body Text Indent 3"/>
    <w:basedOn w:val="a"/>
    <w:link w:val="32"/>
    <w:rsid w:val="00236A79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236A79"/>
    <w:rPr>
      <w:sz w:val="16"/>
      <w:szCs w:val="16"/>
    </w:rPr>
  </w:style>
  <w:style w:type="paragraph" w:customStyle="1" w:styleId="a7">
    <w:name w:val="Название"/>
    <w:basedOn w:val="a"/>
    <w:link w:val="a8"/>
    <w:qFormat/>
    <w:rsid w:val="00236A79"/>
    <w:pPr>
      <w:jc w:val="center"/>
    </w:pPr>
    <w:rPr>
      <w:sz w:val="28"/>
      <w:szCs w:val="20"/>
      <w:lang w:val="x-none" w:eastAsia="x-none"/>
    </w:rPr>
  </w:style>
  <w:style w:type="character" w:customStyle="1" w:styleId="a8">
    <w:name w:val="Название Знак"/>
    <w:link w:val="a7"/>
    <w:rsid w:val="00236A79"/>
    <w:rPr>
      <w:sz w:val="28"/>
    </w:rPr>
  </w:style>
  <w:style w:type="paragraph" w:customStyle="1" w:styleId="a9">
    <w:name w:val="Прижатый влево"/>
    <w:basedOn w:val="a"/>
    <w:next w:val="a"/>
    <w:uiPriority w:val="99"/>
    <w:rsid w:val="004829E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E003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000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uiPriority w:val="1"/>
    <w:qFormat/>
    <w:rsid w:val="00A003D3"/>
    <w:rPr>
      <w:rFonts w:ascii="Calibri" w:eastAsia="Calibri" w:hAnsi="Calibri"/>
      <w:sz w:val="22"/>
      <w:szCs w:val="22"/>
      <w:lang w:val="ru-RU"/>
    </w:rPr>
  </w:style>
  <w:style w:type="character" w:styleId="ad">
    <w:name w:val="annotation reference"/>
    <w:rsid w:val="00EB2F2E"/>
    <w:rPr>
      <w:sz w:val="16"/>
      <w:szCs w:val="16"/>
    </w:rPr>
  </w:style>
  <w:style w:type="paragraph" w:styleId="ae">
    <w:name w:val="annotation text"/>
    <w:basedOn w:val="a"/>
    <w:link w:val="af"/>
    <w:rsid w:val="00EB2F2E"/>
    <w:rPr>
      <w:sz w:val="20"/>
      <w:szCs w:val="20"/>
    </w:rPr>
  </w:style>
  <w:style w:type="character" w:customStyle="1" w:styleId="af">
    <w:name w:val="Текст примечания Знак"/>
    <w:link w:val="ae"/>
    <w:rsid w:val="00EB2F2E"/>
    <w:rPr>
      <w:lang w:val="ru-RU" w:eastAsia="ru-RU"/>
    </w:rPr>
  </w:style>
  <w:style w:type="paragraph" w:styleId="af0">
    <w:name w:val="annotation subject"/>
    <w:basedOn w:val="ae"/>
    <w:next w:val="ae"/>
    <w:link w:val="af1"/>
    <w:rsid w:val="00EB2F2E"/>
    <w:rPr>
      <w:b/>
      <w:bCs/>
    </w:rPr>
  </w:style>
  <w:style w:type="character" w:customStyle="1" w:styleId="af1">
    <w:name w:val="Тема примечания Знак"/>
    <w:link w:val="af0"/>
    <w:rsid w:val="00EB2F2E"/>
    <w:rPr>
      <w:b/>
      <w:bCs/>
      <w:lang w:val="ru-RU" w:eastAsia="ru-RU"/>
    </w:rPr>
  </w:style>
  <w:style w:type="paragraph" w:styleId="af2">
    <w:name w:val="Revision"/>
    <w:hidden/>
    <w:uiPriority w:val="99"/>
    <w:semiHidden/>
    <w:rsid w:val="00EB2F2E"/>
    <w:rPr>
      <w:sz w:val="24"/>
      <w:szCs w:val="24"/>
      <w:lang w:val="ru-RU" w:eastAsia="ru-RU"/>
    </w:rPr>
  </w:style>
  <w:style w:type="paragraph" w:styleId="af3">
    <w:name w:val="header"/>
    <w:basedOn w:val="a"/>
    <w:link w:val="af4"/>
    <w:uiPriority w:val="99"/>
    <w:rsid w:val="00174EC0"/>
    <w:pPr>
      <w:tabs>
        <w:tab w:val="center" w:pos="4844"/>
        <w:tab w:val="right" w:pos="9689"/>
      </w:tabs>
    </w:pPr>
  </w:style>
  <w:style w:type="character" w:customStyle="1" w:styleId="af4">
    <w:name w:val="Верхний колонтитул Знак"/>
    <w:link w:val="af3"/>
    <w:uiPriority w:val="99"/>
    <w:rsid w:val="00174EC0"/>
    <w:rPr>
      <w:sz w:val="24"/>
      <w:szCs w:val="24"/>
      <w:lang w:val="ru-RU" w:eastAsia="ru-RU"/>
    </w:rPr>
  </w:style>
  <w:style w:type="paragraph" w:styleId="af5">
    <w:name w:val="footer"/>
    <w:basedOn w:val="a"/>
    <w:link w:val="af6"/>
    <w:rsid w:val="00174EC0"/>
    <w:pPr>
      <w:tabs>
        <w:tab w:val="center" w:pos="4844"/>
        <w:tab w:val="right" w:pos="9689"/>
      </w:tabs>
    </w:pPr>
  </w:style>
  <w:style w:type="character" w:customStyle="1" w:styleId="af6">
    <w:name w:val="Нижний колонтитул Знак"/>
    <w:link w:val="af5"/>
    <w:rsid w:val="00174EC0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1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2A263-3029-4C75-A3D6-ADC4B066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none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Kuarse</dc:creator>
  <cp:keywords/>
  <cp:lastModifiedBy>Замалетдинова Елена Геннадьевна</cp:lastModifiedBy>
  <cp:revision>2</cp:revision>
  <cp:lastPrinted>2026-07-09T04:49:00Z</cp:lastPrinted>
  <dcterms:created xsi:type="dcterms:W3CDTF">2026-07-09T04:51:00Z</dcterms:created>
  <dcterms:modified xsi:type="dcterms:W3CDTF">2026-07-09T04:51:00Z</dcterms:modified>
</cp:coreProperties>
</file>