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B2" w:rsidRDefault="00800CB2" w:rsidP="00656C1A">
      <w:pPr>
        <w:spacing w:line="120" w:lineRule="atLeast"/>
        <w:jc w:val="center"/>
        <w:rPr>
          <w:sz w:val="24"/>
          <w:szCs w:val="24"/>
        </w:rPr>
      </w:pPr>
    </w:p>
    <w:p w:rsidR="00800CB2" w:rsidRDefault="00800CB2" w:rsidP="00656C1A">
      <w:pPr>
        <w:spacing w:line="120" w:lineRule="atLeast"/>
        <w:jc w:val="center"/>
        <w:rPr>
          <w:sz w:val="24"/>
          <w:szCs w:val="24"/>
        </w:rPr>
      </w:pPr>
    </w:p>
    <w:p w:rsidR="00800CB2" w:rsidRPr="00852378" w:rsidRDefault="00800CB2" w:rsidP="00656C1A">
      <w:pPr>
        <w:spacing w:line="120" w:lineRule="atLeast"/>
        <w:jc w:val="center"/>
        <w:rPr>
          <w:sz w:val="10"/>
          <w:szCs w:val="10"/>
        </w:rPr>
      </w:pPr>
    </w:p>
    <w:p w:rsidR="00800CB2" w:rsidRDefault="00800CB2" w:rsidP="00656C1A">
      <w:pPr>
        <w:spacing w:line="120" w:lineRule="atLeast"/>
        <w:jc w:val="center"/>
        <w:rPr>
          <w:sz w:val="10"/>
          <w:szCs w:val="24"/>
        </w:rPr>
      </w:pPr>
    </w:p>
    <w:p w:rsidR="00800CB2" w:rsidRPr="005541F0" w:rsidRDefault="00800C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00CB2" w:rsidRDefault="00800C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00CB2" w:rsidRPr="005541F0" w:rsidRDefault="00800CB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00CB2" w:rsidRPr="005649E4" w:rsidRDefault="00800CB2" w:rsidP="00656C1A">
      <w:pPr>
        <w:spacing w:line="120" w:lineRule="atLeast"/>
        <w:jc w:val="center"/>
        <w:rPr>
          <w:sz w:val="18"/>
          <w:szCs w:val="24"/>
        </w:rPr>
      </w:pPr>
    </w:p>
    <w:p w:rsidR="00800CB2" w:rsidRPr="00656C1A" w:rsidRDefault="00800CB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00CB2" w:rsidRPr="005541F0" w:rsidRDefault="00800CB2" w:rsidP="00656C1A">
      <w:pPr>
        <w:spacing w:line="120" w:lineRule="atLeast"/>
        <w:jc w:val="center"/>
        <w:rPr>
          <w:sz w:val="18"/>
          <w:szCs w:val="24"/>
        </w:rPr>
      </w:pPr>
    </w:p>
    <w:p w:rsidR="00800CB2" w:rsidRPr="005541F0" w:rsidRDefault="00800CB2" w:rsidP="00656C1A">
      <w:pPr>
        <w:spacing w:line="120" w:lineRule="atLeast"/>
        <w:jc w:val="center"/>
        <w:rPr>
          <w:sz w:val="20"/>
          <w:szCs w:val="24"/>
        </w:rPr>
      </w:pPr>
    </w:p>
    <w:p w:rsidR="00800CB2" w:rsidRPr="00656C1A" w:rsidRDefault="00800CB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00CB2" w:rsidRDefault="00800CB2" w:rsidP="00656C1A">
      <w:pPr>
        <w:spacing w:line="120" w:lineRule="atLeast"/>
        <w:jc w:val="center"/>
        <w:rPr>
          <w:sz w:val="30"/>
          <w:szCs w:val="24"/>
        </w:rPr>
      </w:pPr>
    </w:p>
    <w:p w:rsidR="00800CB2" w:rsidRPr="00656C1A" w:rsidRDefault="00800CB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00CB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00CB2" w:rsidRPr="00F8214F" w:rsidRDefault="00800C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00CB2" w:rsidRPr="00F8214F" w:rsidRDefault="002F301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00CB2" w:rsidRPr="00F8214F" w:rsidRDefault="00800CB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00CB2" w:rsidRPr="00F8214F" w:rsidRDefault="002F301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00CB2" w:rsidRPr="00A63FB0" w:rsidRDefault="00800CB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00CB2" w:rsidRPr="00A3761A" w:rsidRDefault="002F301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00CB2" w:rsidRPr="00F8214F" w:rsidRDefault="00800CB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00CB2" w:rsidRPr="00F8214F" w:rsidRDefault="00800CB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00CB2" w:rsidRPr="00AB4194" w:rsidRDefault="00800C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00CB2" w:rsidRPr="00F8214F" w:rsidRDefault="002F301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2537</w:t>
            </w:r>
          </w:p>
        </w:tc>
      </w:tr>
    </w:tbl>
    <w:p w:rsidR="00800CB2" w:rsidRPr="00C725A6" w:rsidRDefault="00800CB2" w:rsidP="00C725A6">
      <w:pPr>
        <w:rPr>
          <w:rFonts w:cs="Times New Roman"/>
          <w:szCs w:val="28"/>
        </w:rPr>
      </w:pPr>
    </w:p>
    <w:p w:rsidR="00800CB2" w:rsidRPr="00362E00" w:rsidRDefault="00800CB2" w:rsidP="00800CB2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800CB2" w:rsidRPr="00362E00" w:rsidRDefault="00800CB2" w:rsidP="00800CB2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800CB2" w:rsidRDefault="00800CB2" w:rsidP="00800CB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00CB2" w:rsidRPr="00362E00" w:rsidRDefault="00800CB2" w:rsidP="00800CB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00CB2" w:rsidRPr="004558C3" w:rsidRDefault="00800CB2" w:rsidP="00800CB2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536163">
        <w:rPr>
          <w:spacing w:val="-2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>
        <w:rPr>
          <w:spacing w:val="-2"/>
          <w:szCs w:val="28"/>
        </w:rPr>
        <w:br/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и о признании утратившими силу некоторых муниципальных правовых актов»</w:t>
      </w:r>
      <w:r>
        <w:rPr>
          <w:spacing w:val="-2"/>
          <w:szCs w:val="28"/>
        </w:rPr>
        <w:t xml:space="preserve">, </w:t>
      </w:r>
      <w:r w:rsidRPr="00AD53F2">
        <w:rPr>
          <w:spacing w:val="-2"/>
          <w:szCs w:val="28"/>
        </w:rPr>
        <w:t xml:space="preserve">учитывая заявление </w:t>
      </w:r>
      <w:r w:rsidRPr="00C96F7A">
        <w:rPr>
          <w:spacing w:val="-2"/>
          <w:szCs w:val="28"/>
        </w:rPr>
        <w:t>Вяткиной Аллы Геннадьевны</w:t>
      </w:r>
      <w:r>
        <w:rPr>
          <w:spacing w:val="-2"/>
          <w:szCs w:val="28"/>
        </w:rPr>
        <w:t xml:space="preserve"> </w:t>
      </w:r>
      <w:r w:rsidRPr="00C96F7A">
        <w:rPr>
          <w:spacing w:val="-2"/>
          <w:szCs w:val="28"/>
        </w:rPr>
        <w:t>от 02.04.2025 № 02-01-1793/5</w:t>
      </w:r>
      <w:r w:rsidRPr="004558C3">
        <w:rPr>
          <w:spacing w:val="-2"/>
          <w:szCs w:val="28"/>
        </w:rPr>
        <w:t>, заключение о результатах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по проекту решения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 предоставлении разрешения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 xml:space="preserve">на условно разрешенный вид использования земельного участка (протокол </w:t>
      </w:r>
      <w:r w:rsidRPr="00AD53F2">
        <w:rPr>
          <w:spacing w:val="-2"/>
          <w:szCs w:val="28"/>
        </w:rPr>
        <w:t xml:space="preserve">публичных слушаний </w:t>
      </w:r>
      <w:r w:rsidRPr="004558C3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13.05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 xml:space="preserve">5 </w:t>
      </w:r>
      <w:r w:rsidRPr="004558C3">
        <w:rPr>
          <w:spacing w:val="-2"/>
          <w:szCs w:val="28"/>
        </w:rPr>
        <w:t>№ 2</w:t>
      </w:r>
      <w:r>
        <w:rPr>
          <w:spacing w:val="-2"/>
          <w:szCs w:val="28"/>
        </w:rPr>
        <w:t>53</w:t>
      </w:r>
      <w:r w:rsidRPr="00AD53F2">
        <w:rPr>
          <w:spacing w:val="-2"/>
          <w:szCs w:val="28"/>
        </w:rPr>
        <w:t>), рекомендации комиссии по градостроительному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 (протокол засе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дания комиссии</w:t>
      </w:r>
      <w:r>
        <w:rPr>
          <w:spacing w:val="-2"/>
          <w:szCs w:val="28"/>
        </w:rPr>
        <w:t xml:space="preserve"> по градостроительному </w:t>
      </w:r>
      <w:r w:rsidRPr="004558C3">
        <w:rPr>
          <w:spacing w:val="-2"/>
          <w:szCs w:val="28"/>
        </w:rPr>
        <w:t xml:space="preserve">зонированию </w:t>
      </w:r>
      <w:r>
        <w:rPr>
          <w:spacing w:val="-2"/>
          <w:szCs w:val="28"/>
        </w:rPr>
        <w:t>от 14</w:t>
      </w:r>
      <w:r w:rsidRPr="004558C3">
        <w:rPr>
          <w:spacing w:val="-2"/>
          <w:szCs w:val="28"/>
        </w:rPr>
        <w:t>.0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46</w:t>
      </w:r>
      <w:r w:rsidRPr="004558C3">
        <w:rPr>
          <w:spacing w:val="-2"/>
          <w:szCs w:val="28"/>
        </w:rPr>
        <w:t>):</w:t>
      </w:r>
    </w:p>
    <w:p w:rsidR="00800CB2" w:rsidRDefault="00800CB2" w:rsidP="00800CB2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1. Предоставить разрешение </w:t>
      </w:r>
      <w:r w:rsidRPr="00F12371">
        <w:rPr>
          <w:szCs w:val="28"/>
        </w:rPr>
        <w:t xml:space="preserve">на условно разрешенный вид использования земельного участка с кадастровым номером </w:t>
      </w:r>
      <w:r w:rsidRPr="00C96F7A">
        <w:rPr>
          <w:szCs w:val="28"/>
        </w:rPr>
        <w:t xml:space="preserve">86:10:0101041:21, расположенного по адресу: город Сургут, Нефтеюганское шоссе, 40, территориальная зона ОД2. «Зона коммерческого назначения», условно разрешенный вид – склад (код 6.9), </w:t>
      </w:r>
      <w:r w:rsidRPr="00C96F7A">
        <w:rPr>
          <w:szCs w:val="28"/>
        </w:rPr>
        <w:br/>
        <w:t>в целях размещения склада на земельном участке с кадастровым номером 86:10:0101041:21</w:t>
      </w:r>
      <w:r w:rsidRPr="004A2721">
        <w:rPr>
          <w:szCs w:val="28"/>
        </w:rPr>
        <w:t>.</w:t>
      </w:r>
    </w:p>
    <w:p w:rsidR="00800CB2" w:rsidRPr="00AB6AFE" w:rsidRDefault="00800CB2" w:rsidP="00800CB2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800CB2" w:rsidRPr="00AB6AFE" w:rsidRDefault="00800CB2" w:rsidP="00800CB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800CB2" w:rsidRPr="008129A9" w:rsidRDefault="00800CB2" w:rsidP="00800CB2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800CB2" w:rsidRDefault="00800CB2" w:rsidP="00800CB2">
      <w:pPr>
        <w:ind w:firstLine="709"/>
        <w:jc w:val="both"/>
        <w:rPr>
          <w:color w:val="000000"/>
          <w:spacing w:val="-4"/>
          <w:szCs w:val="28"/>
        </w:rPr>
      </w:pPr>
      <w:r>
        <w:rPr>
          <w:spacing w:val="-2"/>
          <w:szCs w:val="28"/>
        </w:rPr>
        <w:t xml:space="preserve">5. </w:t>
      </w:r>
      <w:r w:rsidRPr="00970DDB">
        <w:rPr>
          <w:szCs w:val="28"/>
        </w:rPr>
        <w:t xml:space="preserve">Контроль за выполнением постановления </w:t>
      </w:r>
      <w:r w:rsidR="00F6096C">
        <w:rPr>
          <w:color w:val="000000"/>
          <w:spacing w:val="-4"/>
          <w:szCs w:val="28"/>
        </w:rPr>
        <w:t>оставляю за собой.</w:t>
      </w:r>
    </w:p>
    <w:p w:rsidR="00800CB2" w:rsidRDefault="00800CB2" w:rsidP="00800CB2">
      <w:pPr>
        <w:ind w:firstLine="709"/>
        <w:jc w:val="both"/>
        <w:rPr>
          <w:color w:val="000000"/>
          <w:spacing w:val="-4"/>
          <w:szCs w:val="28"/>
        </w:rPr>
      </w:pPr>
    </w:p>
    <w:p w:rsidR="00800CB2" w:rsidRDefault="00800CB2" w:rsidP="00800CB2">
      <w:pPr>
        <w:ind w:firstLine="709"/>
        <w:jc w:val="both"/>
        <w:rPr>
          <w:color w:val="000000"/>
          <w:spacing w:val="-4"/>
          <w:szCs w:val="28"/>
        </w:rPr>
      </w:pPr>
    </w:p>
    <w:p w:rsidR="00800CB2" w:rsidRPr="00C76CDE" w:rsidRDefault="00800CB2" w:rsidP="00800CB2">
      <w:pPr>
        <w:ind w:firstLine="709"/>
        <w:jc w:val="both"/>
        <w:rPr>
          <w:color w:val="000000"/>
          <w:spacing w:val="-4"/>
          <w:szCs w:val="28"/>
        </w:rPr>
      </w:pPr>
    </w:p>
    <w:p w:rsidR="00800CB2" w:rsidRDefault="00800CB2" w:rsidP="00800CB2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</w:t>
      </w:r>
      <w:r w:rsidR="00F6096C">
        <w:rPr>
          <w:rFonts w:eastAsia="Calibri"/>
        </w:rPr>
        <w:t xml:space="preserve"> </w:t>
      </w:r>
      <w:r w:rsidRPr="009C2B5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="00F6096C">
        <w:rPr>
          <w:rFonts w:eastAsia="Calibri"/>
        </w:rPr>
        <w:t>А.А. Фокеев</w:t>
      </w:r>
    </w:p>
    <w:p w:rsidR="00800CB2" w:rsidRDefault="00800CB2" w:rsidP="00800CB2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800CB2" w:rsidRDefault="00F865B3" w:rsidP="00800CB2">
      <w:pPr>
        <w:pStyle w:val="a6"/>
        <w:ind w:firstLine="709"/>
        <w:jc w:val="both"/>
      </w:pPr>
    </w:p>
    <w:sectPr w:rsidR="00F865B3" w:rsidRPr="00800CB2" w:rsidSect="00800CB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29" w:rsidRDefault="005C1E29">
      <w:r>
        <w:separator/>
      </w:r>
    </w:p>
  </w:endnote>
  <w:endnote w:type="continuationSeparator" w:id="0">
    <w:p w:rsidR="005C1E29" w:rsidRDefault="005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29" w:rsidRDefault="005C1E29">
      <w:r>
        <w:separator/>
      </w:r>
    </w:p>
  </w:footnote>
  <w:footnote w:type="continuationSeparator" w:id="0">
    <w:p w:rsidR="005C1E29" w:rsidRDefault="005C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463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374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374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374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30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B2"/>
    <w:rsid w:val="00146368"/>
    <w:rsid w:val="002F3010"/>
    <w:rsid w:val="00453742"/>
    <w:rsid w:val="005C1E29"/>
    <w:rsid w:val="0075660C"/>
    <w:rsid w:val="00800CB2"/>
    <w:rsid w:val="008D3780"/>
    <w:rsid w:val="00924D41"/>
    <w:rsid w:val="00BD4DF0"/>
    <w:rsid w:val="00F6096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721D7C-1C5F-4779-9571-DB32A95D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00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0CB2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80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800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5FBD-EE73-43B0-8555-68708C3B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2025-05-26T04:47:00Z</cp:lastPrinted>
  <dcterms:created xsi:type="dcterms:W3CDTF">2025-05-27T13:40:00Z</dcterms:created>
  <dcterms:modified xsi:type="dcterms:W3CDTF">2025-05-27T13:40:00Z</dcterms:modified>
</cp:coreProperties>
</file>