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E4BB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E4BB5" w:rsidRDefault="000E4BB5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45115580" r:id="rId8"/>
              </w:object>
            </w:r>
          </w:p>
          <w:p w:rsidR="000E4BB5" w:rsidRDefault="000E4BB5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0E4BB5" w:rsidRPr="005541F0" w:rsidRDefault="000E4BB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E4BB5" w:rsidRDefault="000E4BB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E4BB5" w:rsidRPr="005541F0" w:rsidRDefault="000E4BB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E4BB5" w:rsidRPr="005649E4" w:rsidRDefault="000E4BB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E4BB5" w:rsidRPr="00656C1A" w:rsidRDefault="000E4BB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E4BB5" w:rsidRPr="005541F0" w:rsidRDefault="000E4BB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E4BB5" w:rsidRPr="005541F0" w:rsidRDefault="000E4BB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E4BB5" w:rsidRPr="00656C1A" w:rsidRDefault="000E4BB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E4BB5" w:rsidRDefault="000E4BB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E4BB5" w:rsidRPr="003262E3" w:rsidRDefault="000E4BB5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E4BB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E4BB5" w:rsidRPr="00F8214F" w:rsidRDefault="000E4BB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E4BB5" w:rsidRPr="00F8214F" w:rsidRDefault="000949E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E4BB5" w:rsidRPr="00F8214F" w:rsidRDefault="000E4BB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E4BB5" w:rsidRPr="00F8214F" w:rsidRDefault="000949E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E4BB5" w:rsidRPr="00A63FB0" w:rsidRDefault="000E4BB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E4BB5" w:rsidRPr="00A3761A" w:rsidRDefault="000949E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E4BB5" w:rsidRPr="00F8214F" w:rsidRDefault="000E4BB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E4BB5" w:rsidRPr="00AB4194" w:rsidRDefault="000E4BB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E4BB5" w:rsidRPr="00F8214F" w:rsidRDefault="000949E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7287</w:t>
            </w:r>
            <w:bookmarkStart w:id="4" w:name="_GoBack"/>
            <w:bookmarkEnd w:id="4"/>
          </w:p>
        </w:tc>
      </w:tr>
    </w:tbl>
    <w:p w:rsidR="000E4BB5" w:rsidRDefault="000E4BB5" w:rsidP="009E222F"/>
    <w:p w:rsidR="00CB2DA0" w:rsidRPr="00914E97" w:rsidRDefault="00914E97" w:rsidP="000E4BB5">
      <w:pPr>
        <w:jc w:val="left"/>
        <w:rPr>
          <w:rFonts w:eastAsia="Times New Roman"/>
          <w:sz w:val="26"/>
          <w:szCs w:val="26"/>
          <w:lang w:eastAsia="ru-RU"/>
        </w:rPr>
      </w:pPr>
      <w:r w:rsidRPr="00914E97">
        <w:rPr>
          <w:rFonts w:eastAsia="Times New Roman"/>
          <w:sz w:val="26"/>
          <w:szCs w:val="26"/>
          <w:lang w:eastAsia="ru-RU"/>
        </w:rPr>
        <w:t>О внесении изменений</w:t>
      </w:r>
      <w:r w:rsidR="00CB2DA0" w:rsidRPr="00914E97">
        <w:rPr>
          <w:rFonts w:eastAsia="Times New Roman"/>
          <w:sz w:val="26"/>
          <w:szCs w:val="26"/>
          <w:lang w:eastAsia="ru-RU"/>
        </w:rPr>
        <w:t xml:space="preserve"> </w:t>
      </w:r>
    </w:p>
    <w:p w:rsidR="00CB2DA0" w:rsidRPr="00914E97" w:rsidRDefault="00CB2DA0" w:rsidP="000E4BB5">
      <w:pPr>
        <w:jc w:val="left"/>
        <w:rPr>
          <w:rFonts w:eastAsia="Times New Roman"/>
          <w:sz w:val="26"/>
          <w:szCs w:val="26"/>
          <w:lang w:eastAsia="ru-RU"/>
        </w:rPr>
      </w:pPr>
      <w:r w:rsidRPr="00914E97"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CB2DA0" w:rsidRPr="00914E97" w:rsidRDefault="00CB2DA0" w:rsidP="000E4BB5">
      <w:pPr>
        <w:jc w:val="left"/>
        <w:rPr>
          <w:rFonts w:eastAsia="Times New Roman"/>
          <w:sz w:val="26"/>
          <w:szCs w:val="26"/>
          <w:lang w:eastAsia="ru-RU"/>
        </w:rPr>
      </w:pPr>
      <w:r w:rsidRPr="00914E97">
        <w:rPr>
          <w:rFonts w:eastAsia="Times New Roman"/>
          <w:sz w:val="26"/>
          <w:szCs w:val="26"/>
          <w:lang w:eastAsia="ru-RU"/>
        </w:rPr>
        <w:t xml:space="preserve">города от 30.12.2025 № 10039 </w:t>
      </w:r>
    </w:p>
    <w:p w:rsidR="00CB2DA0" w:rsidRPr="00914E97" w:rsidRDefault="00CB2DA0" w:rsidP="000E4BB5">
      <w:pPr>
        <w:jc w:val="left"/>
        <w:rPr>
          <w:rFonts w:eastAsia="Times New Roman"/>
          <w:sz w:val="26"/>
          <w:szCs w:val="26"/>
          <w:lang w:eastAsia="ru-RU"/>
        </w:rPr>
      </w:pPr>
      <w:r w:rsidRPr="00914E97">
        <w:rPr>
          <w:rFonts w:eastAsia="Times New Roman"/>
          <w:sz w:val="26"/>
          <w:szCs w:val="26"/>
          <w:lang w:eastAsia="ru-RU"/>
        </w:rPr>
        <w:t xml:space="preserve">«Об утверждении муниципального </w:t>
      </w:r>
    </w:p>
    <w:p w:rsidR="00CB2DA0" w:rsidRPr="00914E97" w:rsidRDefault="00CB2DA0" w:rsidP="000E4BB5">
      <w:pPr>
        <w:jc w:val="left"/>
        <w:rPr>
          <w:rFonts w:eastAsia="Times New Roman"/>
          <w:sz w:val="26"/>
          <w:szCs w:val="26"/>
          <w:lang w:eastAsia="ru-RU"/>
        </w:rPr>
      </w:pPr>
      <w:r w:rsidRPr="00914E97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CB2DA0" w:rsidRPr="00914E97" w:rsidRDefault="00CB2DA0" w:rsidP="000E4BB5">
      <w:pPr>
        <w:jc w:val="left"/>
        <w:rPr>
          <w:rFonts w:eastAsia="Times New Roman"/>
          <w:sz w:val="26"/>
          <w:szCs w:val="26"/>
          <w:lang w:eastAsia="ru-RU"/>
        </w:rPr>
      </w:pPr>
      <w:r w:rsidRPr="00914E97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CB2DA0" w:rsidRPr="00914E97" w:rsidRDefault="00CB2DA0" w:rsidP="000E4BB5">
      <w:pPr>
        <w:jc w:val="left"/>
        <w:rPr>
          <w:rFonts w:eastAsia="Times New Roman"/>
          <w:sz w:val="26"/>
          <w:szCs w:val="26"/>
          <w:lang w:eastAsia="ru-RU"/>
        </w:rPr>
      </w:pPr>
      <w:r w:rsidRPr="00914E97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CB2DA0" w:rsidRPr="00914E97" w:rsidRDefault="00CB2DA0" w:rsidP="000E4BB5">
      <w:pPr>
        <w:jc w:val="left"/>
        <w:rPr>
          <w:rFonts w:eastAsia="Times New Roman"/>
          <w:sz w:val="26"/>
          <w:szCs w:val="26"/>
          <w:lang w:eastAsia="ru-RU"/>
        </w:rPr>
      </w:pPr>
      <w:r w:rsidRPr="00914E97">
        <w:rPr>
          <w:rFonts w:eastAsia="Times New Roman"/>
          <w:sz w:val="26"/>
          <w:szCs w:val="26"/>
          <w:lang w:eastAsia="ru-RU"/>
        </w:rPr>
        <w:t>учреждению детскому саду № 65</w:t>
      </w:r>
    </w:p>
    <w:p w:rsidR="00CB2DA0" w:rsidRPr="00914E97" w:rsidRDefault="00CB2DA0" w:rsidP="000E4BB5">
      <w:pPr>
        <w:jc w:val="left"/>
        <w:rPr>
          <w:rFonts w:eastAsia="Times New Roman"/>
          <w:sz w:val="26"/>
          <w:szCs w:val="26"/>
          <w:lang w:eastAsia="ru-RU"/>
        </w:rPr>
      </w:pPr>
      <w:r w:rsidRPr="00914E97">
        <w:rPr>
          <w:rFonts w:eastAsia="Times New Roman"/>
          <w:sz w:val="26"/>
          <w:szCs w:val="26"/>
          <w:lang w:eastAsia="ru-RU"/>
        </w:rPr>
        <w:t xml:space="preserve">«Фестивальный» на 2026 год </w:t>
      </w:r>
      <w:r w:rsidRPr="00914E97">
        <w:rPr>
          <w:rFonts w:eastAsia="Times New Roman"/>
          <w:sz w:val="26"/>
          <w:szCs w:val="26"/>
          <w:lang w:eastAsia="ru-RU"/>
        </w:rPr>
        <w:br/>
        <w:t>и плановый период 2027 и 2028 годов»</w:t>
      </w:r>
    </w:p>
    <w:p w:rsidR="00CB2DA0" w:rsidRDefault="00CB2DA0" w:rsidP="00CB2DA0">
      <w:pPr>
        <w:rPr>
          <w:rFonts w:eastAsia="Times New Roman"/>
          <w:sz w:val="26"/>
          <w:szCs w:val="26"/>
          <w:lang w:eastAsia="ru-RU"/>
        </w:rPr>
      </w:pPr>
    </w:p>
    <w:p w:rsidR="000E4BB5" w:rsidRPr="00914E97" w:rsidRDefault="000E4BB5" w:rsidP="00CB2DA0">
      <w:pPr>
        <w:rPr>
          <w:rFonts w:eastAsia="Times New Roman"/>
          <w:sz w:val="26"/>
          <w:szCs w:val="26"/>
          <w:lang w:eastAsia="ru-RU"/>
        </w:rPr>
      </w:pPr>
    </w:p>
    <w:p w:rsidR="00CB2DA0" w:rsidRPr="00914E97" w:rsidRDefault="00CB2DA0" w:rsidP="00CB2DA0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914E97">
        <w:rPr>
          <w:rFonts w:eastAsia="Times New Roman"/>
          <w:sz w:val="26"/>
          <w:szCs w:val="26"/>
          <w:lang w:eastAsia="ru-RU"/>
        </w:rPr>
        <w:t xml:space="preserve">В соответствии с постановлением Администрации города от 04.10.2016 </w:t>
      </w:r>
      <w:r w:rsidRPr="00914E97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</w:r>
      <w:r w:rsidRPr="00914E97">
        <w:rPr>
          <w:rFonts w:eastAsia="Times New Roman"/>
          <w:sz w:val="26"/>
          <w:szCs w:val="26"/>
          <w:lang w:eastAsia="ru-RU"/>
        </w:rPr>
        <w:br/>
        <w:t xml:space="preserve">и финансового обеспечения выполнения муниципального задания», распоряжениями Администрации города от </w:t>
      </w:r>
      <w:r w:rsidRPr="00914E97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914E97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914E97" w:rsidRPr="00914E97" w:rsidRDefault="00CB2DA0" w:rsidP="00914E97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914E97">
        <w:rPr>
          <w:rFonts w:eastAsia="Calibri"/>
          <w:sz w:val="26"/>
          <w:szCs w:val="26"/>
        </w:rPr>
        <w:t>1. Внести в постановление Администрации города от 30.12.2025 № 10039</w:t>
      </w:r>
      <w:r w:rsidRPr="00914E97">
        <w:rPr>
          <w:rFonts w:eastAsia="Calibri"/>
          <w:sz w:val="26"/>
          <w:szCs w:val="26"/>
        </w:rPr>
        <w:br/>
        <w:t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65 «Фестивальный» на 2026 год и плановый период 2027 и 2028 годов»</w:t>
      </w:r>
      <w:r w:rsidR="00E74F06">
        <w:rPr>
          <w:rFonts w:eastAsia="Calibri"/>
          <w:sz w:val="26"/>
          <w:szCs w:val="26"/>
        </w:rPr>
        <w:t xml:space="preserve"> </w:t>
      </w:r>
      <w:r w:rsidR="00E74F06">
        <w:rPr>
          <w:rFonts w:eastAsia="Calibri"/>
          <w:sz w:val="26"/>
          <w:szCs w:val="26"/>
        </w:rPr>
        <w:br/>
      </w:r>
      <w:r w:rsidR="00E74F06" w:rsidRPr="00F54A63">
        <w:rPr>
          <w:rFonts w:eastAsia="Times New Roman"/>
          <w:sz w:val="26"/>
          <w:szCs w:val="26"/>
          <w:lang w:eastAsia="ru-RU"/>
        </w:rPr>
        <w:t>(с изменениями от 17.03.2026 № 2668)</w:t>
      </w:r>
      <w:r w:rsidR="00E74F06">
        <w:rPr>
          <w:rFonts w:eastAsia="Times New Roman"/>
          <w:sz w:val="26"/>
          <w:szCs w:val="26"/>
          <w:lang w:eastAsia="ru-RU"/>
        </w:rPr>
        <w:t xml:space="preserve"> </w:t>
      </w:r>
      <w:r w:rsidR="00914E97" w:rsidRPr="00914E97">
        <w:rPr>
          <w:rFonts w:eastAsia="Calibri"/>
          <w:sz w:val="26"/>
          <w:szCs w:val="26"/>
        </w:rPr>
        <w:t xml:space="preserve">следующие изменения: </w:t>
      </w:r>
    </w:p>
    <w:p w:rsidR="00914E97" w:rsidRPr="00914E97" w:rsidRDefault="00914E97" w:rsidP="00914E97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914E97">
        <w:rPr>
          <w:rFonts w:eastAsia="Calibri"/>
          <w:sz w:val="26"/>
          <w:szCs w:val="26"/>
        </w:rPr>
        <w:t>в части 1 приложения к постановлению:</w:t>
      </w:r>
    </w:p>
    <w:p w:rsidR="00805F15" w:rsidRPr="00044C68" w:rsidRDefault="00805F15" w:rsidP="00805F15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1.1. </w:t>
      </w:r>
      <w:r w:rsidRPr="00044C68">
        <w:rPr>
          <w:rFonts w:eastAsia="Calibri"/>
          <w:sz w:val="26"/>
          <w:szCs w:val="26"/>
        </w:rPr>
        <w:t>В разделе 1:</w:t>
      </w:r>
    </w:p>
    <w:p w:rsidR="00805F15" w:rsidRDefault="00805F15" w:rsidP="00805F15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1.1.1. В пункте 2 после слов «</w:t>
      </w:r>
      <w:r w:rsidRPr="00044C68">
        <w:rPr>
          <w:rFonts w:eastAsia="Calibri"/>
          <w:sz w:val="26"/>
          <w:szCs w:val="26"/>
        </w:rPr>
        <w:t>дошкольного образования</w:t>
      </w:r>
      <w:r>
        <w:rPr>
          <w:rFonts w:eastAsia="Calibri"/>
          <w:sz w:val="26"/>
          <w:szCs w:val="26"/>
        </w:rPr>
        <w:t xml:space="preserve">» дополнить словами </w:t>
      </w:r>
      <w:r>
        <w:rPr>
          <w:rFonts w:eastAsia="Calibri"/>
          <w:sz w:val="26"/>
          <w:szCs w:val="26"/>
        </w:rPr>
        <w:br/>
        <w:t>«</w:t>
      </w:r>
      <w:r w:rsidRPr="00044C68">
        <w:rPr>
          <w:rFonts w:eastAsia="Calibri"/>
          <w:sz w:val="26"/>
          <w:szCs w:val="26"/>
        </w:rPr>
        <w:t>; обучающиеся в возрасте от 3 до 8 лет, осваивающие адаптированную образова</w:t>
      </w:r>
      <w:r w:rsidR="000E4BB5">
        <w:rPr>
          <w:rFonts w:eastAsia="Calibri"/>
          <w:sz w:val="26"/>
          <w:szCs w:val="26"/>
        </w:rPr>
        <w:t>-</w:t>
      </w:r>
      <w:r w:rsidRPr="00044C68">
        <w:rPr>
          <w:rFonts w:eastAsia="Calibri"/>
          <w:sz w:val="26"/>
          <w:szCs w:val="26"/>
        </w:rPr>
        <w:t>тельную программу дошкольного образования компенсирующей</w:t>
      </w:r>
      <w:r>
        <w:rPr>
          <w:rFonts w:eastAsia="Calibri"/>
          <w:sz w:val="26"/>
          <w:szCs w:val="26"/>
        </w:rPr>
        <w:t xml:space="preserve"> </w:t>
      </w:r>
      <w:r w:rsidRPr="00044C68">
        <w:rPr>
          <w:rFonts w:eastAsia="Calibri"/>
          <w:sz w:val="26"/>
          <w:szCs w:val="26"/>
        </w:rPr>
        <w:t>направленности</w:t>
      </w:r>
      <w:r>
        <w:rPr>
          <w:rFonts w:eastAsia="Calibri"/>
          <w:sz w:val="26"/>
          <w:szCs w:val="26"/>
        </w:rPr>
        <w:t>».</w:t>
      </w:r>
    </w:p>
    <w:p w:rsidR="00805F15" w:rsidRPr="00044C68" w:rsidRDefault="00805F15" w:rsidP="00805F15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1.1.2. </w:t>
      </w:r>
      <w:r w:rsidRPr="00044C68">
        <w:rPr>
          <w:rFonts w:eastAsia="Calibri"/>
          <w:sz w:val="26"/>
          <w:szCs w:val="26"/>
        </w:rPr>
        <w:t>Подпункт 3.2 пункта 3 изложить в новой редакции согласно прило</w:t>
      </w:r>
      <w:r>
        <w:rPr>
          <w:rFonts w:eastAsia="Calibri"/>
          <w:sz w:val="26"/>
          <w:szCs w:val="26"/>
        </w:rPr>
        <w:t>-</w:t>
      </w:r>
      <w:r>
        <w:rPr>
          <w:rFonts w:eastAsia="Calibri"/>
          <w:sz w:val="26"/>
          <w:szCs w:val="26"/>
        </w:rPr>
        <w:br/>
      </w:r>
      <w:r w:rsidRPr="00044C68">
        <w:rPr>
          <w:rFonts w:eastAsia="Calibri"/>
          <w:sz w:val="26"/>
          <w:szCs w:val="26"/>
        </w:rPr>
        <w:t>жению 1 к настоящему постановлению.</w:t>
      </w:r>
    </w:p>
    <w:p w:rsidR="00914E97" w:rsidRPr="00914E97" w:rsidRDefault="00914E97" w:rsidP="00914E97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914E97">
        <w:rPr>
          <w:rFonts w:eastAsia="Calibri"/>
          <w:sz w:val="26"/>
          <w:szCs w:val="26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0E4BB5" w:rsidRDefault="000E4BB5" w:rsidP="00914E97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</w:p>
    <w:p w:rsidR="00CB2DA0" w:rsidRPr="00914E97" w:rsidRDefault="00CB2DA0" w:rsidP="00914E97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914E97">
        <w:rPr>
          <w:rFonts w:eastAsia="Times New Roman"/>
          <w:sz w:val="26"/>
          <w:szCs w:val="26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B2DA0" w:rsidRPr="00914E97" w:rsidRDefault="00CB2DA0" w:rsidP="00914E97">
      <w:pPr>
        <w:ind w:firstLine="709"/>
        <w:rPr>
          <w:rFonts w:eastAsia="Times New Roman"/>
          <w:sz w:val="26"/>
          <w:szCs w:val="26"/>
          <w:lang w:eastAsia="ru-RU"/>
        </w:rPr>
      </w:pPr>
      <w:r w:rsidRPr="00914E97">
        <w:rPr>
          <w:rFonts w:eastAsia="Times New Roman"/>
          <w:sz w:val="26"/>
          <w:szCs w:val="26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C1680" w:rsidRPr="00914E97" w:rsidRDefault="005C1680" w:rsidP="00914E97">
      <w:pPr>
        <w:ind w:firstLine="709"/>
        <w:rPr>
          <w:rFonts w:eastAsia="Times New Roman"/>
          <w:sz w:val="26"/>
          <w:szCs w:val="26"/>
          <w:lang w:eastAsia="ru-RU"/>
        </w:rPr>
      </w:pPr>
      <w:r w:rsidRPr="00914E97">
        <w:rPr>
          <w:rFonts w:eastAsia="Times New Roman"/>
          <w:sz w:val="26"/>
          <w:szCs w:val="26"/>
          <w:lang w:eastAsia="ru-RU"/>
        </w:rPr>
        <w:t>4. Настоящее постановление вступает в силу с даты подписания.</w:t>
      </w:r>
    </w:p>
    <w:p w:rsidR="005C1680" w:rsidRPr="00914E97" w:rsidRDefault="005C1680" w:rsidP="00914E97">
      <w:pPr>
        <w:ind w:firstLine="709"/>
        <w:rPr>
          <w:rFonts w:eastAsia="Times New Roman"/>
          <w:sz w:val="26"/>
          <w:szCs w:val="26"/>
          <w:lang w:eastAsia="ru-RU"/>
        </w:rPr>
      </w:pPr>
      <w:r w:rsidRPr="00914E97">
        <w:rPr>
          <w:rFonts w:eastAsia="Times New Roman"/>
          <w:sz w:val="26"/>
          <w:szCs w:val="26"/>
          <w:lang w:eastAsia="ru-RU"/>
        </w:rPr>
        <w:t>5. Контроль за выполнением постановления оставляю за собой.</w:t>
      </w:r>
    </w:p>
    <w:p w:rsidR="005C1680" w:rsidRPr="00914E97" w:rsidRDefault="005C1680" w:rsidP="005C1680">
      <w:pPr>
        <w:rPr>
          <w:rFonts w:eastAsia="Times New Roman"/>
          <w:sz w:val="26"/>
          <w:szCs w:val="26"/>
          <w:lang w:eastAsia="ru-RU"/>
        </w:rPr>
      </w:pPr>
    </w:p>
    <w:p w:rsidR="005C1680" w:rsidRPr="00914E97" w:rsidRDefault="005C1680" w:rsidP="005C1680">
      <w:pPr>
        <w:rPr>
          <w:rFonts w:eastAsia="Times New Roman"/>
          <w:sz w:val="26"/>
          <w:szCs w:val="26"/>
          <w:lang w:eastAsia="ru-RU"/>
        </w:rPr>
      </w:pPr>
    </w:p>
    <w:p w:rsidR="005C1680" w:rsidRPr="00914E97" w:rsidRDefault="005C1680" w:rsidP="005C1680">
      <w:pPr>
        <w:rPr>
          <w:rFonts w:eastAsia="Times New Roman"/>
          <w:sz w:val="26"/>
          <w:szCs w:val="26"/>
          <w:lang w:eastAsia="ru-RU"/>
        </w:rPr>
      </w:pPr>
    </w:p>
    <w:p w:rsidR="005C1680" w:rsidRPr="00914E97" w:rsidRDefault="005C1680" w:rsidP="005C1680">
      <w:pPr>
        <w:rPr>
          <w:rFonts w:eastAsia="Times New Roman"/>
          <w:sz w:val="26"/>
          <w:szCs w:val="26"/>
          <w:lang w:eastAsia="ru-RU"/>
        </w:rPr>
      </w:pPr>
      <w:r w:rsidRPr="00914E97">
        <w:rPr>
          <w:rFonts w:eastAsia="Times New Roman"/>
          <w:sz w:val="26"/>
          <w:szCs w:val="26"/>
          <w:lang w:eastAsia="ru-RU"/>
        </w:rPr>
        <w:t xml:space="preserve">Заместитель Главы города                                </w:t>
      </w:r>
      <w:r w:rsidR="000E4BB5">
        <w:rPr>
          <w:rFonts w:eastAsia="Times New Roman"/>
          <w:sz w:val="26"/>
          <w:szCs w:val="26"/>
          <w:lang w:eastAsia="ru-RU"/>
        </w:rPr>
        <w:t xml:space="preserve">      </w:t>
      </w:r>
      <w:r w:rsidRPr="00914E97">
        <w:rPr>
          <w:rFonts w:eastAsia="Times New Roman"/>
          <w:sz w:val="26"/>
          <w:szCs w:val="26"/>
          <w:lang w:eastAsia="ru-RU"/>
        </w:rPr>
        <w:t xml:space="preserve">                                                В.П. Фризен</w:t>
      </w:r>
    </w:p>
    <w:p w:rsidR="00086A6B" w:rsidRPr="00914E97" w:rsidRDefault="00086A6B" w:rsidP="00086A6B">
      <w:pPr>
        <w:ind w:left="11766" w:right="-1"/>
        <w:sectPr w:rsidR="00086A6B" w:rsidRPr="00914E97" w:rsidSect="000E4BB5">
          <w:headerReference w:type="default" r:id="rId9"/>
          <w:pgSz w:w="11907" w:h="16798" w:code="9"/>
          <w:pgMar w:top="1134" w:right="567" w:bottom="567" w:left="1701" w:header="720" w:footer="720" w:gutter="0"/>
          <w:pgNumType w:start="1"/>
          <w:cols w:space="708"/>
          <w:titlePg/>
          <w:docGrid w:linePitch="381"/>
        </w:sectPr>
      </w:pPr>
    </w:p>
    <w:p w:rsidR="00914E97" w:rsidRPr="00914E97" w:rsidRDefault="00914E97" w:rsidP="000E4BB5">
      <w:pPr>
        <w:ind w:left="11624" w:right="-1"/>
      </w:pPr>
      <w:r w:rsidRPr="00914E97">
        <w:lastRenderedPageBreak/>
        <w:t>Приложение 1</w:t>
      </w:r>
    </w:p>
    <w:p w:rsidR="00914E97" w:rsidRPr="00914E97" w:rsidRDefault="00914E97" w:rsidP="000E4BB5">
      <w:pPr>
        <w:ind w:left="11624" w:right="-1"/>
      </w:pPr>
      <w:r w:rsidRPr="00914E97">
        <w:t xml:space="preserve">к постановлению </w:t>
      </w:r>
    </w:p>
    <w:p w:rsidR="00914E97" w:rsidRPr="00914E97" w:rsidRDefault="00914E97" w:rsidP="000E4BB5">
      <w:pPr>
        <w:ind w:left="11624" w:right="-1"/>
      </w:pPr>
      <w:r w:rsidRPr="00914E97">
        <w:t>Администрации города</w:t>
      </w:r>
    </w:p>
    <w:p w:rsidR="00914E97" w:rsidRPr="00914E97" w:rsidRDefault="00914E97" w:rsidP="000E4BB5">
      <w:pPr>
        <w:ind w:left="11624" w:right="-1"/>
      </w:pPr>
      <w:r w:rsidRPr="00914E97">
        <w:t>от _____________ № ____</w:t>
      </w:r>
      <w:r w:rsidR="000E4BB5">
        <w:t>_____</w:t>
      </w:r>
      <w:r w:rsidRPr="00914E97">
        <w:t>__</w:t>
      </w:r>
    </w:p>
    <w:p w:rsidR="00914E97" w:rsidRPr="00914E97" w:rsidRDefault="00914E97" w:rsidP="00914E97">
      <w:pPr>
        <w:ind w:left="11766" w:right="-1"/>
      </w:pPr>
    </w:p>
    <w:p w:rsidR="00914E97" w:rsidRPr="00914E97" w:rsidRDefault="00914E97" w:rsidP="00914E97">
      <w:pPr>
        <w:ind w:left="11766" w:right="-1"/>
      </w:pPr>
    </w:p>
    <w:p w:rsidR="00086A6B" w:rsidRPr="00914E97" w:rsidRDefault="00086A6B" w:rsidP="00086A6B">
      <w:pPr>
        <w:ind w:firstLine="709"/>
        <w:rPr>
          <w:rFonts w:eastAsia="Times New Roman"/>
          <w:sz w:val="24"/>
          <w:szCs w:val="24"/>
          <w:lang w:eastAsia="ru-RU"/>
        </w:rPr>
      </w:pPr>
      <w:r w:rsidRPr="00914E9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86A6B" w:rsidRPr="000E4BB5" w:rsidRDefault="00086A6B" w:rsidP="00086A6B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134"/>
        <w:gridCol w:w="992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086A6B" w:rsidRPr="00914E97" w:rsidTr="000E4BB5">
        <w:trPr>
          <w:trHeight w:val="20"/>
          <w:tblHeader/>
        </w:trPr>
        <w:tc>
          <w:tcPr>
            <w:tcW w:w="1696" w:type="dxa"/>
            <w:vMerge w:val="restart"/>
            <w:noWrap/>
            <w:hideMark/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119" w:type="dxa"/>
            <w:gridSpan w:val="3"/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(цена, тариф),</w:t>
            </w:r>
          </w:p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0E4BB5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0E4BB5" w:rsidRPr="00914E97" w:rsidTr="000E4BB5">
        <w:trPr>
          <w:trHeight w:val="20"/>
          <w:tblHeader/>
        </w:trPr>
        <w:tc>
          <w:tcPr>
            <w:tcW w:w="1696" w:type="dxa"/>
            <w:vMerge/>
            <w:noWrap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E4BB5" w:rsidRPr="00914E97" w:rsidRDefault="000E4BB5" w:rsidP="009D554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1134" w:type="dxa"/>
            <w:vMerge w:val="restart"/>
          </w:tcPr>
          <w:p w:rsidR="000E4BB5" w:rsidRPr="00914E97" w:rsidRDefault="000E4BB5" w:rsidP="00D23C3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992" w:type="dxa"/>
            <w:vMerge w:val="restart"/>
          </w:tcPr>
          <w:p w:rsidR="000E4BB5" w:rsidRPr="00914E97" w:rsidRDefault="000E4BB5" w:rsidP="001743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vMerge w:val="restart"/>
          </w:tcPr>
          <w:p w:rsidR="000E4BB5" w:rsidRPr="00914E97" w:rsidRDefault="000E4BB5" w:rsidP="0041146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и формы реализации образова-тельных программ</w:t>
            </w:r>
          </w:p>
        </w:tc>
        <w:tc>
          <w:tcPr>
            <w:tcW w:w="1276" w:type="dxa"/>
            <w:vMerge w:val="restart"/>
          </w:tcPr>
          <w:p w:rsidR="000E4BB5" w:rsidRPr="00914E97" w:rsidRDefault="000E4BB5" w:rsidP="00AE69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 w:val="restart"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BB5" w:rsidRPr="00914E97" w:rsidTr="000E4BB5">
        <w:trPr>
          <w:trHeight w:val="20"/>
          <w:tblHeader/>
        </w:trPr>
        <w:tc>
          <w:tcPr>
            <w:tcW w:w="1696" w:type="dxa"/>
            <w:vMerge/>
            <w:noWrap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8" w:type="dxa"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86A6B" w:rsidRPr="00914E97" w:rsidTr="000E4BB5">
        <w:trPr>
          <w:trHeight w:val="20"/>
          <w:tblHeader/>
        </w:trPr>
        <w:tc>
          <w:tcPr>
            <w:tcW w:w="1696" w:type="dxa"/>
            <w:noWrap/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FC041D" w:rsidRPr="00914E97" w:rsidTr="000E4BB5">
        <w:trPr>
          <w:trHeight w:val="20"/>
        </w:trPr>
        <w:tc>
          <w:tcPr>
            <w:tcW w:w="1696" w:type="dxa"/>
            <w:shd w:val="clear" w:color="auto" w:fill="auto"/>
            <w:noWrap/>
          </w:tcPr>
          <w:p w:rsidR="00FC041D" w:rsidRPr="00FC041D" w:rsidRDefault="00FC041D" w:rsidP="000E4B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801011О.99.0.</w:t>
            </w:r>
            <w:r w:rsidRPr="00FC041D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 xml:space="preserve">группа </w:t>
            </w:r>
            <w:r w:rsidRPr="00FC041D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850" w:type="dxa"/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301</w:t>
            </w:r>
          </w:p>
        </w:tc>
        <w:tc>
          <w:tcPr>
            <w:tcW w:w="851" w:type="dxa"/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301</w:t>
            </w:r>
          </w:p>
        </w:tc>
        <w:tc>
          <w:tcPr>
            <w:tcW w:w="567" w:type="dxa"/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5</w:t>
            </w:r>
          </w:p>
        </w:tc>
      </w:tr>
      <w:tr w:rsidR="00FC041D" w:rsidRPr="00914E97" w:rsidTr="000E4BB5">
        <w:trPr>
          <w:trHeight w:val="20"/>
        </w:trPr>
        <w:tc>
          <w:tcPr>
            <w:tcW w:w="1696" w:type="dxa"/>
            <w:shd w:val="clear" w:color="auto" w:fill="auto"/>
            <w:noWrap/>
          </w:tcPr>
          <w:p w:rsidR="00FC041D" w:rsidRPr="00FC041D" w:rsidRDefault="00FC041D" w:rsidP="000E4B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801011О.99.0.</w:t>
            </w:r>
            <w:r w:rsidRPr="00FC041D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 xml:space="preserve">от 3 лет </w:t>
            </w:r>
            <w:r w:rsidRPr="00FC041D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 xml:space="preserve">группа </w:t>
            </w:r>
            <w:r w:rsidRPr="00FC041D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609</w:t>
            </w:r>
          </w:p>
        </w:tc>
        <w:tc>
          <w:tcPr>
            <w:tcW w:w="850" w:type="dxa"/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67" w:type="dxa"/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5</w:t>
            </w:r>
          </w:p>
        </w:tc>
      </w:tr>
      <w:tr w:rsidR="00FC041D" w:rsidRPr="00914E97" w:rsidTr="000E4BB5">
        <w:trPr>
          <w:trHeight w:val="20"/>
        </w:trPr>
        <w:tc>
          <w:tcPr>
            <w:tcW w:w="1696" w:type="dxa"/>
            <w:shd w:val="clear" w:color="auto" w:fill="auto"/>
            <w:noWrap/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801011О.99.0.</w:t>
            </w:r>
            <w:r w:rsidRPr="00FC041D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адаптиро-</w:t>
            </w:r>
            <w:r w:rsidRPr="00FC041D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FC041D">
              <w:rPr>
                <w:color w:val="000000"/>
                <w:sz w:val="16"/>
                <w:szCs w:val="16"/>
              </w:rPr>
              <w:br/>
              <w:t>образова-</w:t>
            </w:r>
            <w:r w:rsidRPr="00FC041D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FC041D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992" w:type="dxa"/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 xml:space="preserve">от 3 лет </w:t>
            </w:r>
            <w:r w:rsidRPr="00FC041D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 xml:space="preserve">группа </w:t>
            </w:r>
            <w:r w:rsidRPr="00FC041D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-</w:t>
            </w:r>
          </w:p>
        </w:tc>
      </w:tr>
    </w:tbl>
    <w:p w:rsidR="00086A6B" w:rsidRPr="00914E97" w:rsidRDefault="00086A6B" w:rsidP="00086A6B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14E97" w:rsidRPr="00914E97" w:rsidRDefault="00914E97">
      <w:pPr>
        <w:spacing w:after="160" w:line="259" w:lineRule="auto"/>
      </w:pPr>
      <w:r w:rsidRPr="00914E97">
        <w:br w:type="page"/>
      </w:r>
    </w:p>
    <w:p w:rsidR="00914E97" w:rsidRPr="00914E97" w:rsidRDefault="00914E97" w:rsidP="000E4BB5">
      <w:pPr>
        <w:ind w:left="11624" w:right="-1"/>
      </w:pPr>
      <w:r w:rsidRPr="00914E97">
        <w:lastRenderedPageBreak/>
        <w:t>Приложение 2</w:t>
      </w:r>
    </w:p>
    <w:p w:rsidR="00914E97" w:rsidRPr="00914E97" w:rsidRDefault="00914E97" w:rsidP="000E4BB5">
      <w:pPr>
        <w:ind w:left="11624" w:right="-1"/>
      </w:pPr>
      <w:r w:rsidRPr="00914E97">
        <w:t xml:space="preserve">к постановлению </w:t>
      </w:r>
    </w:p>
    <w:p w:rsidR="00914E97" w:rsidRPr="00914E97" w:rsidRDefault="00914E97" w:rsidP="000E4BB5">
      <w:pPr>
        <w:ind w:left="11624" w:right="-1"/>
      </w:pPr>
      <w:r w:rsidRPr="00914E97">
        <w:t>Администрации города</w:t>
      </w:r>
    </w:p>
    <w:p w:rsidR="00914E97" w:rsidRPr="00914E97" w:rsidRDefault="00914E97" w:rsidP="000E4BB5">
      <w:pPr>
        <w:ind w:left="11624" w:right="-1"/>
      </w:pPr>
      <w:r w:rsidRPr="00914E97">
        <w:t>от _____________ № ____</w:t>
      </w:r>
      <w:r w:rsidR="000E4BB5">
        <w:t>____</w:t>
      </w:r>
      <w:r w:rsidRPr="00914E97">
        <w:t>___</w:t>
      </w:r>
    </w:p>
    <w:p w:rsidR="00914E97" w:rsidRPr="00914E97" w:rsidRDefault="00914E97" w:rsidP="00914E97">
      <w:pPr>
        <w:ind w:left="11766" w:right="-1"/>
      </w:pPr>
    </w:p>
    <w:p w:rsidR="00914E97" w:rsidRPr="00914E97" w:rsidRDefault="00914E97" w:rsidP="00914E97">
      <w:pPr>
        <w:ind w:left="11766" w:right="-1"/>
      </w:pPr>
    </w:p>
    <w:p w:rsidR="00086A6B" w:rsidRPr="00914E97" w:rsidRDefault="00086A6B" w:rsidP="000E4BB5">
      <w:pPr>
        <w:ind w:firstLine="709"/>
        <w:rPr>
          <w:rFonts w:eastAsia="Times New Roman"/>
          <w:sz w:val="24"/>
          <w:szCs w:val="24"/>
          <w:lang w:eastAsia="ru-RU"/>
        </w:rPr>
      </w:pPr>
      <w:r w:rsidRPr="00914E9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2364A" w:rsidRPr="000E4BB5" w:rsidRDefault="00E2364A" w:rsidP="00E2364A">
      <w:pPr>
        <w:ind w:firstLine="709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992"/>
        <w:gridCol w:w="1701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086A6B" w:rsidRPr="00914E97" w:rsidTr="000E4BB5">
        <w:trPr>
          <w:trHeight w:val="1121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977" w:type="dxa"/>
            <w:gridSpan w:val="2"/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701" w:type="dxa"/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Допустимые (возможные) отклонения от установ-ленных показателей объема муници-пальной услуги</w:t>
            </w:r>
            <w:r w:rsidR="00FC041D">
              <w:rPr>
                <w:rFonts w:eastAsia="Times New Roman"/>
                <w:sz w:val="16"/>
                <w:szCs w:val="16"/>
                <w:lang w:eastAsia="ru-RU"/>
              </w:rPr>
              <w:t xml:space="preserve">, % </w:t>
            </w:r>
          </w:p>
        </w:tc>
      </w:tr>
      <w:tr w:rsidR="000E4BB5" w:rsidRPr="00914E97" w:rsidTr="0068700F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0E4BB5" w:rsidRPr="00914E97" w:rsidRDefault="000E4BB5" w:rsidP="005027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  <w:vMerge w:val="restart"/>
          </w:tcPr>
          <w:p w:rsidR="000E4BB5" w:rsidRPr="00914E97" w:rsidRDefault="000E4BB5" w:rsidP="0068700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701" w:type="dxa"/>
            <w:vMerge w:val="restart"/>
          </w:tcPr>
          <w:p w:rsidR="000E4BB5" w:rsidRPr="00914E97" w:rsidRDefault="000E4BB5" w:rsidP="00C736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 w:val="restart"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BB5" w:rsidRPr="00914E97" w:rsidTr="000E4BB5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4BB5" w:rsidRPr="00914E97" w:rsidRDefault="000E4BB5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86A6B" w:rsidRPr="00914E97" w:rsidTr="000E4BB5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6A6B" w:rsidRPr="00914E97" w:rsidRDefault="00086A6B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FC041D" w:rsidRPr="00914E97" w:rsidTr="000E4BB5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FC041D" w:rsidRPr="00914E97" w:rsidRDefault="00FC041D" w:rsidP="000E4BB5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041D" w:rsidRPr="00914E97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041D" w:rsidRPr="00914E97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041D" w:rsidRPr="00914E97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041D" w:rsidRPr="00914E97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041D" w:rsidRPr="00914E97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-</w:t>
            </w:r>
          </w:p>
        </w:tc>
      </w:tr>
      <w:tr w:rsidR="00FC041D" w:rsidRPr="00914E97" w:rsidTr="000E4BB5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41D" w:rsidRPr="00914E97" w:rsidRDefault="00FC041D" w:rsidP="000E4BB5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 xml:space="preserve">от 3 лет </w:t>
            </w:r>
            <w:r w:rsidRPr="00914E9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-</w:t>
            </w:r>
          </w:p>
        </w:tc>
      </w:tr>
      <w:tr w:rsidR="00FC041D" w:rsidRPr="00914E97" w:rsidTr="000E4BB5">
        <w:trPr>
          <w:trHeight w:val="156"/>
          <w:tblHeader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41D" w:rsidRPr="00914E97" w:rsidRDefault="00FC041D" w:rsidP="000E4BB5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BB5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 xml:space="preserve">дети-сироты и дети, оставшиеся </w:t>
            </w:r>
          </w:p>
          <w:p w:rsidR="00FC041D" w:rsidRPr="00914E97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без попечения родителей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-</w:t>
            </w:r>
          </w:p>
        </w:tc>
      </w:tr>
      <w:tr w:rsidR="00FC041D" w:rsidRPr="00914E97" w:rsidTr="000E4BB5">
        <w:trPr>
          <w:trHeight w:val="18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41D" w:rsidRPr="00914E97" w:rsidRDefault="00FC041D" w:rsidP="000E4B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BB5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дети-сироты и дети, оставшиеся</w:t>
            </w:r>
          </w:p>
          <w:p w:rsidR="00FC041D" w:rsidRPr="00914E97" w:rsidRDefault="00FC041D" w:rsidP="000E4B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без попечения родителей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 xml:space="preserve">от 3 лет </w:t>
            </w:r>
            <w:r w:rsidRPr="00914E9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-</w:t>
            </w:r>
          </w:p>
        </w:tc>
      </w:tr>
      <w:tr w:rsidR="00FC041D" w:rsidRPr="00914E97" w:rsidTr="000E4BB5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41D" w:rsidRPr="00914E97" w:rsidRDefault="00FC041D" w:rsidP="000E4B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sz w:val="16"/>
                <w:szCs w:val="16"/>
                <w:lang w:val="en-US"/>
              </w:rPr>
            </w:pPr>
            <w:r w:rsidRPr="00FC041D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sz w:val="16"/>
                <w:szCs w:val="16"/>
                <w:lang w:val="en-US"/>
              </w:rPr>
            </w:pPr>
            <w:r w:rsidRPr="00FC041D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5</w:t>
            </w:r>
          </w:p>
        </w:tc>
      </w:tr>
      <w:tr w:rsidR="00FC041D" w:rsidRPr="00914E97" w:rsidTr="000E4BB5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41D" w:rsidRPr="00914E97" w:rsidRDefault="00FC041D" w:rsidP="000E4B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 xml:space="preserve">физические лица льготных категорий, определяемых </w:t>
            </w:r>
            <w:r w:rsidRPr="00914E97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 xml:space="preserve">от 3 лет </w:t>
            </w:r>
            <w:r w:rsidRPr="00914E9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sz w:val="16"/>
                <w:szCs w:val="16"/>
                <w:lang w:val="en-US"/>
              </w:rPr>
            </w:pPr>
            <w:r w:rsidRPr="00FC041D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sz w:val="16"/>
                <w:szCs w:val="16"/>
                <w:lang w:val="en-US"/>
              </w:rPr>
            </w:pPr>
            <w:r w:rsidRPr="00FC041D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5</w:t>
            </w:r>
          </w:p>
        </w:tc>
      </w:tr>
      <w:tr w:rsidR="00FC041D" w:rsidRPr="00914E97" w:rsidTr="000E4BB5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41D" w:rsidRPr="00914E97" w:rsidRDefault="00FC041D" w:rsidP="000E4B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физические лица</w:t>
            </w:r>
            <w:r w:rsidR="000E4BB5">
              <w:rPr>
                <w:color w:val="000000"/>
                <w:sz w:val="16"/>
                <w:szCs w:val="16"/>
              </w:rPr>
              <w:t>,</w:t>
            </w:r>
            <w:r w:rsidRPr="00914E97">
              <w:rPr>
                <w:color w:val="000000"/>
                <w:sz w:val="16"/>
                <w:szCs w:val="16"/>
              </w:rPr>
              <w:t xml:space="preserve"> </w:t>
            </w:r>
          </w:p>
          <w:p w:rsidR="00FC041D" w:rsidRPr="00914E97" w:rsidRDefault="00FC041D" w:rsidP="000E4B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sz w:val="16"/>
                <w:szCs w:val="16"/>
                <w:lang w:val="en-US"/>
              </w:rPr>
            </w:pPr>
            <w:r w:rsidRPr="00FC041D"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sz w:val="16"/>
                <w:szCs w:val="16"/>
                <w:lang w:val="en-US"/>
              </w:rPr>
            </w:pPr>
            <w:r w:rsidRPr="00FC041D"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5</w:t>
            </w:r>
          </w:p>
        </w:tc>
      </w:tr>
      <w:tr w:rsidR="00FC041D" w:rsidRPr="00CB2DA0" w:rsidTr="000E4BB5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41D" w:rsidRPr="00914E97" w:rsidRDefault="00FC041D" w:rsidP="000E4B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физические лица</w:t>
            </w:r>
            <w:r w:rsidR="000E4BB5">
              <w:rPr>
                <w:color w:val="000000"/>
                <w:sz w:val="16"/>
                <w:szCs w:val="16"/>
              </w:rPr>
              <w:t>,</w:t>
            </w:r>
            <w:r w:rsidRPr="00914E97">
              <w:rPr>
                <w:color w:val="000000"/>
                <w:sz w:val="16"/>
                <w:szCs w:val="16"/>
              </w:rPr>
              <w:t xml:space="preserve"> </w:t>
            </w:r>
          </w:p>
          <w:p w:rsidR="00FC041D" w:rsidRPr="00914E97" w:rsidRDefault="00FC041D" w:rsidP="000E4B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 xml:space="preserve">от 3 лет </w:t>
            </w:r>
            <w:r w:rsidRPr="00914E9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914E97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sz w:val="16"/>
                <w:szCs w:val="16"/>
                <w:lang w:val="en-US"/>
              </w:rPr>
            </w:pPr>
            <w:r w:rsidRPr="00FC041D">
              <w:rPr>
                <w:color w:val="000000"/>
                <w:sz w:val="16"/>
                <w:szCs w:val="16"/>
              </w:rPr>
              <w:t>429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sz w:val="16"/>
                <w:szCs w:val="16"/>
                <w:lang w:val="en-US"/>
              </w:rPr>
            </w:pPr>
            <w:r w:rsidRPr="00FC041D">
              <w:rPr>
                <w:color w:val="000000"/>
                <w:sz w:val="16"/>
                <w:szCs w:val="16"/>
              </w:rPr>
              <w:t>429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C04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41D" w:rsidRPr="00FC041D" w:rsidRDefault="00FC041D" w:rsidP="000E4BB5">
            <w:pPr>
              <w:jc w:val="center"/>
              <w:rPr>
                <w:color w:val="000000"/>
                <w:sz w:val="16"/>
                <w:szCs w:val="16"/>
              </w:rPr>
            </w:pPr>
            <w:r w:rsidRPr="00FC041D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086A6B" w:rsidRPr="00CB2DA0" w:rsidRDefault="00086A6B" w:rsidP="00086A6B">
      <w:pPr>
        <w:ind w:firstLine="567"/>
        <w:rPr>
          <w:rFonts w:eastAsia="Times New Roman"/>
          <w:sz w:val="24"/>
          <w:szCs w:val="24"/>
          <w:lang w:eastAsia="ru-RU"/>
        </w:rPr>
      </w:pPr>
    </w:p>
    <w:sectPr w:rsidR="00086A6B" w:rsidRPr="00CB2DA0" w:rsidSect="00086A6B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EB5" w:rsidRDefault="00746EB5">
      <w:r>
        <w:separator/>
      </w:r>
    </w:p>
  </w:endnote>
  <w:endnote w:type="continuationSeparator" w:id="0">
    <w:p w:rsidR="00746EB5" w:rsidRDefault="0074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EB5" w:rsidRDefault="00746EB5">
      <w:r>
        <w:separator/>
      </w:r>
    </w:p>
  </w:footnote>
  <w:footnote w:type="continuationSeparator" w:id="0">
    <w:p w:rsidR="00746EB5" w:rsidRDefault="00746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086A6B" w:rsidRDefault="00086A6B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0949ED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B3E5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949ED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86A6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949ED">
          <w:rPr>
            <w:noProof/>
            <w:sz w:val="20"/>
            <w:szCs w:val="20"/>
            <w:lang w:val="en-US"/>
          </w:rPr>
          <w:instrText>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0949ED">
          <w:rPr>
            <w:noProof/>
            <w:sz w:val="20"/>
            <w:szCs w:val="20"/>
            <w:lang w:val="en-US"/>
          </w:rPr>
          <w:t>4</w:t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6B"/>
    <w:rsid w:val="00086A6B"/>
    <w:rsid w:val="000949ED"/>
    <w:rsid w:val="000E4BB5"/>
    <w:rsid w:val="001E2DA0"/>
    <w:rsid w:val="003A03B6"/>
    <w:rsid w:val="003C129A"/>
    <w:rsid w:val="004657EF"/>
    <w:rsid w:val="004B3E55"/>
    <w:rsid w:val="005C1680"/>
    <w:rsid w:val="00746EB5"/>
    <w:rsid w:val="00805F15"/>
    <w:rsid w:val="00895014"/>
    <w:rsid w:val="00914E97"/>
    <w:rsid w:val="00CB2DA0"/>
    <w:rsid w:val="00D03911"/>
    <w:rsid w:val="00D777D6"/>
    <w:rsid w:val="00DA3E6C"/>
    <w:rsid w:val="00DC4F5D"/>
    <w:rsid w:val="00E2364A"/>
    <w:rsid w:val="00E52AF2"/>
    <w:rsid w:val="00E74F06"/>
    <w:rsid w:val="00F453AA"/>
    <w:rsid w:val="00FC041D"/>
    <w:rsid w:val="00FD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E30E"/>
  <w15:chartTrackingRefBased/>
  <w15:docId w15:val="{F0D37A43-53A3-4936-AB21-777F819A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086A6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86A6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A6B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A6B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6A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6A6B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086A6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86A6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86A6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86A6B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086A6B"/>
    <w:pPr>
      <w:ind w:left="720"/>
      <w:contextualSpacing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086A6B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086A6B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86A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6A6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086A6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086A6B"/>
  </w:style>
  <w:style w:type="paragraph" w:customStyle="1" w:styleId="ac">
    <w:name w:val="Текст (лев. подпись)"/>
    <w:basedOn w:val="a"/>
    <w:next w:val="a"/>
    <w:rsid w:val="00086A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086A6B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086A6B"/>
    <w:pPr>
      <w:ind w:firstLine="600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86A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086A6B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086A6B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086A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086A6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086A6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086A6B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086A6B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086A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86A6B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86A6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086A6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086A6B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086A6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0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11</cp:revision>
  <cp:lastPrinted>2025-12-29T04:40:00Z</cp:lastPrinted>
  <dcterms:created xsi:type="dcterms:W3CDTF">2026-02-02T09:01:00Z</dcterms:created>
  <dcterms:modified xsi:type="dcterms:W3CDTF">2026-07-09T10:20:00Z</dcterms:modified>
</cp:coreProperties>
</file>