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5B" w:rsidRDefault="0030485B" w:rsidP="00CB4B2A">
      <w:pPr>
        <w:pStyle w:val="a3"/>
      </w:pPr>
    </w:p>
    <w:p w:rsidR="0030485B" w:rsidRDefault="0030485B" w:rsidP="0030485B">
      <w:pPr>
        <w:jc w:val="center"/>
        <w:rPr>
          <w:b/>
          <w:sz w:val="28"/>
        </w:rPr>
      </w:pPr>
      <w:r>
        <w:rPr>
          <w:b/>
          <w:sz w:val="28"/>
        </w:rPr>
        <w:t>ПРАВИТЕЛЬСТВО</w:t>
      </w:r>
    </w:p>
    <w:p w:rsidR="0030485B" w:rsidRDefault="0030485B" w:rsidP="0030485B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0485B" w:rsidRDefault="0030485B" w:rsidP="0030485B">
      <w:pPr>
        <w:jc w:val="center"/>
        <w:rPr>
          <w:b/>
          <w:sz w:val="28"/>
        </w:rPr>
      </w:pPr>
    </w:p>
    <w:p w:rsidR="0030485B" w:rsidRPr="00D7693D" w:rsidRDefault="0030485B" w:rsidP="0030485B">
      <w:pPr>
        <w:jc w:val="center"/>
        <w:rPr>
          <w:sz w:val="28"/>
        </w:rPr>
      </w:pPr>
      <w:proofErr w:type="gramStart"/>
      <w:r w:rsidRPr="00D7693D">
        <w:rPr>
          <w:sz w:val="28"/>
        </w:rPr>
        <w:t>П</w:t>
      </w:r>
      <w:proofErr w:type="gramEnd"/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О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С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Т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А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Н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О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В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Л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Е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Н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И</w:t>
      </w:r>
      <w:r w:rsidR="00D7693D" w:rsidRPr="00D7693D">
        <w:rPr>
          <w:sz w:val="28"/>
        </w:rPr>
        <w:t xml:space="preserve"> </w:t>
      </w:r>
      <w:r w:rsidRPr="00D7693D">
        <w:rPr>
          <w:sz w:val="28"/>
        </w:rPr>
        <w:t>Е</w:t>
      </w:r>
    </w:p>
    <w:p w:rsidR="0030485B" w:rsidRDefault="0030485B" w:rsidP="0030485B">
      <w:pPr>
        <w:jc w:val="center"/>
        <w:rPr>
          <w:b/>
          <w:sz w:val="28"/>
        </w:rPr>
      </w:pPr>
    </w:p>
    <w:p w:rsidR="0030485B" w:rsidRDefault="0030485B" w:rsidP="0030485B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C0CFC">
        <w:rPr>
          <w:sz w:val="28"/>
        </w:rPr>
        <w:t xml:space="preserve"> </w:t>
      </w:r>
      <w:r w:rsidR="00D7693D">
        <w:rPr>
          <w:sz w:val="28"/>
        </w:rPr>
        <w:t xml:space="preserve">27 мая 2011 г.   </w:t>
      </w:r>
      <w:r>
        <w:rPr>
          <w:sz w:val="28"/>
        </w:rPr>
        <w:t xml:space="preserve">№ </w:t>
      </w:r>
      <w:r w:rsidR="00D7693D">
        <w:rPr>
          <w:sz w:val="28"/>
        </w:rPr>
        <w:t>184-п</w:t>
      </w:r>
    </w:p>
    <w:p w:rsidR="0030485B" w:rsidRDefault="0030485B" w:rsidP="0030485B">
      <w:pPr>
        <w:jc w:val="center"/>
        <w:rPr>
          <w:b/>
          <w:sz w:val="28"/>
        </w:rPr>
      </w:pPr>
    </w:p>
    <w:p w:rsidR="0030485B" w:rsidRPr="00D7693D" w:rsidRDefault="0030485B" w:rsidP="0030485B">
      <w:pPr>
        <w:jc w:val="center"/>
        <w:rPr>
          <w:sz w:val="28"/>
        </w:rPr>
      </w:pPr>
      <w:r w:rsidRPr="00D7693D">
        <w:rPr>
          <w:sz w:val="28"/>
        </w:rPr>
        <w:t>Ханты-Мансийск</w:t>
      </w:r>
    </w:p>
    <w:p w:rsidR="0030485B" w:rsidRDefault="0030485B" w:rsidP="0030485B">
      <w:pPr>
        <w:jc w:val="center"/>
        <w:rPr>
          <w:sz w:val="28"/>
          <w:szCs w:val="28"/>
        </w:rPr>
      </w:pPr>
    </w:p>
    <w:p w:rsidR="0030485B" w:rsidRDefault="0030485B" w:rsidP="0030485B">
      <w:pPr>
        <w:jc w:val="center"/>
        <w:rPr>
          <w:sz w:val="28"/>
          <w:szCs w:val="28"/>
        </w:rPr>
      </w:pPr>
    </w:p>
    <w:p w:rsidR="0030485B" w:rsidRDefault="0030485B" w:rsidP="0030485B">
      <w:pPr>
        <w:jc w:val="center"/>
        <w:rPr>
          <w:b/>
          <w:bCs/>
          <w:sz w:val="28"/>
          <w:szCs w:val="28"/>
        </w:rPr>
      </w:pPr>
      <w:r w:rsidRPr="00F76847">
        <w:rPr>
          <w:b/>
          <w:sz w:val="28"/>
          <w:szCs w:val="28"/>
        </w:rPr>
        <w:t>О предоставлении субсидий</w:t>
      </w:r>
      <w:r w:rsidRPr="00D427E7">
        <w:t xml:space="preserve"> </w:t>
      </w:r>
      <w:r>
        <w:rPr>
          <w:b/>
          <w:bCs/>
          <w:sz w:val="28"/>
          <w:szCs w:val="28"/>
        </w:rPr>
        <w:t>социально ориентированным</w:t>
      </w:r>
      <w:r w:rsidRPr="00760A6E">
        <w:rPr>
          <w:b/>
          <w:bCs/>
          <w:sz w:val="28"/>
          <w:szCs w:val="28"/>
        </w:rPr>
        <w:t xml:space="preserve"> </w:t>
      </w:r>
      <w:r w:rsidRPr="00023952">
        <w:rPr>
          <w:b/>
          <w:bCs/>
          <w:sz w:val="28"/>
          <w:szCs w:val="28"/>
        </w:rPr>
        <w:t>общественным организациям на реа</w:t>
      </w:r>
      <w:r>
        <w:rPr>
          <w:b/>
          <w:bCs/>
          <w:sz w:val="28"/>
          <w:szCs w:val="28"/>
        </w:rPr>
        <w:t>лизацию</w:t>
      </w:r>
      <w:r w:rsidRPr="00760A6E">
        <w:rPr>
          <w:b/>
          <w:bCs/>
          <w:sz w:val="28"/>
          <w:szCs w:val="28"/>
        </w:rPr>
        <w:t xml:space="preserve"> </w:t>
      </w:r>
      <w:r w:rsidRPr="00023952">
        <w:rPr>
          <w:b/>
          <w:bCs/>
          <w:sz w:val="28"/>
          <w:szCs w:val="28"/>
        </w:rPr>
        <w:t xml:space="preserve">мероприятий </w:t>
      </w:r>
    </w:p>
    <w:p w:rsidR="0030485B" w:rsidRPr="00652660" w:rsidRDefault="0030485B" w:rsidP="0030485B">
      <w:pPr>
        <w:jc w:val="center"/>
        <w:rPr>
          <w:b/>
          <w:bCs/>
          <w:sz w:val="28"/>
          <w:szCs w:val="28"/>
        </w:rPr>
      </w:pPr>
      <w:r w:rsidRPr="00023952">
        <w:rPr>
          <w:b/>
          <w:bCs/>
          <w:sz w:val="28"/>
          <w:szCs w:val="28"/>
        </w:rPr>
        <w:t xml:space="preserve">в области </w:t>
      </w:r>
      <w:r>
        <w:rPr>
          <w:b/>
          <w:bCs/>
          <w:sz w:val="28"/>
          <w:szCs w:val="28"/>
        </w:rPr>
        <w:t xml:space="preserve">образования, молодежной политики и военно-патриотического воспитания молодежи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0485B" w:rsidRPr="00023952" w:rsidRDefault="0030485B" w:rsidP="0030485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Ханты-Мансийском автономном округе – </w:t>
      </w:r>
      <w:proofErr w:type="spellStart"/>
      <w:r>
        <w:rPr>
          <w:b/>
          <w:bCs/>
          <w:sz w:val="28"/>
          <w:szCs w:val="28"/>
        </w:rPr>
        <w:t>Югре</w:t>
      </w:r>
      <w:proofErr w:type="spellEnd"/>
      <w:proofErr w:type="gramEnd"/>
    </w:p>
    <w:p w:rsidR="0030485B" w:rsidRDefault="0030485B" w:rsidP="0030485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0485B" w:rsidRDefault="0030485B" w:rsidP="0030485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0485B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66FA">
        <w:rPr>
          <w:sz w:val="28"/>
          <w:szCs w:val="28"/>
        </w:rPr>
        <w:t xml:space="preserve">Руководствуясь статьей </w:t>
      </w:r>
      <w:r w:rsidRPr="00F76847">
        <w:rPr>
          <w:color w:val="000000"/>
          <w:sz w:val="28"/>
          <w:szCs w:val="28"/>
        </w:rPr>
        <w:t>78.1</w:t>
      </w:r>
      <w:r w:rsidRPr="00D666FA">
        <w:rPr>
          <w:sz w:val="28"/>
          <w:szCs w:val="28"/>
        </w:rPr>
        <w:t xml:space="preserve"> Бюджетного кодекса Российской Федерации, статьей 5 Закона Ханты-Мансийского автономного </w:t>
      </w:r>
      <w:r>
        <w:rPr>
          <w:sz w:val="28"/>
          <w:szCs w:val="28"/>
        </w:rPr>
        <w:br/>
      </w:r>
      <w:r w:rsidRPr="00D666F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29 ноября 2010 года № 208-оз «</w:t>
      </w:r>
      <w:r w:rsidRPr="00D666FA">
        <w:rPr>
          <w:sz w:val="28"/>
          <w:szCs w:val="28"/>
        </w:rPr>
        <w:t xml:space="preserve">О бюджете Ханты-Мансийского автономного округа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proofErr w:type="spellStart"/>
      <w:r w:rsidRPr="00D666FA">
        <w:rPr>
          <w:sz w:val="28"/>
          <w:szCs w:val="28"/>
        </w:rPr>
        <w:t>Югры</w:t>
      </w:r>
      <w:proofErr w:type="spellEnd"/>
      <w:r w:rsidRPr="00D666FA">
        <w:rPr>
          <w:sz w:val="28"/>
          <w:szCs w:val="28"/>
        </w:rPr>
        <w:t xml:space="preserve"> на 2011 год и на пл</w:t>
      </w:r>
      <w:r>
        <w:rPr>
          <w:sz w:val="28"/>
          <w:szCs w:val="28"/>
        </w:rPr>
        <w:t>ановый период 2012 и 2013 годов»</w:t>
      </w:r>
      <w:r w:rsidRPr="00D666FA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16 декабря 2011 года № 229-оз «О поддержке региональных социально ориентированных некоммерческих организаций, осуществляющих свою деятельность в Ханты-Мансийском</w:t>
      </w:r>
      <w:proofErr w:type="gramEnd"/>
      <w:r>
        <w:rPr>
          <w:sz w:val="28"/>
          <w:szCs w:val="28"/>
        </w:rPr>
        <w:t xml:space="preserve">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», </w:t>
      </w:r>
      <w:r w:rsidRPr="00D666FA">
        <w:rPr>
          <w:sz w:val="28"/>
          <w:szCs w:val="28"/>
        </w:rPr>
        <w:t xml:space="preserve">в целях реализации мероприятий целевой программы Ханты-Мансийского автономного округа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proofErr w:type="spellStart"/>
      <w:r w:rsidRPr="00D666FA">
        <w:rPr>
          <w:sz w:val="28"/>
          <w:szCs w:val="28"/>
        </w:rPr>
        <w:t>Югры</w:t>
      </w:r>
      <w:proofErr w:type="spellEnd"/>
      <w:r w:rsidRPr="00D666FA">
        <w:rPr>
          <w:sz w:val="28"/>
          <w:szCs w:val="28"/>
        </w:rPr>
        <w:t xml:space="preserve"> «Молодежь </w:t>
      </w:r>
      <w:proofErr w:type="spellStart"/>
      <w:r w:rsidRPr="00D666FA">
        <w:rPr>
          <w:sz w:val="28"/>
          <w:szCs w:val="28"/>
        </w:rPr>
        <w:t>Югры</w:t>
      </w:r>
      <w:proofErr w:type="spellEnd"/>
      <w:r w:rsidRPr="00D666FA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на </w:t>
      </w:r>
      <w:r w:rsidRPr="00D666FA">
        <w:rPr>
          <w:sz w:val="28"/>
          <w:szCs w:val="28"/>
        </w:rPr>
        <w:t xml:space="preserve">2011-2013 годы, утвержденной постановлением Правительства </w:t>
      </w:r>
      <w:r>
        <w:rPr>
          <w:sz w:val="28"/>
          <w:szCs w:val="28"/>
        </w:rPr>
        <w:br/>
      </w:r>
      <w:r w:rsidRPr="00D666FA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proofErr w:type="spellStart"/>
      <w:r w:rsidRPr="00D666FA">
        <w:rPr>
          <w:sz w:val="28"/>
          <w:szCs w:val="28"/>
        </w:rPr>
        <w:t>Югр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от 29 октября 2010 года № </w:t>
      </w:r>
      <w:r w:rsidRPr="00D666FA">
        <w:rPr>
          <w:sz w:val="28"/>
          <w:szCs w:val="28"/>
        </w:rPr>
        <w:t>268</w:t>
      </w:r>
      <w:r w:rsidRPr="00446DE3">
        <w:rPr>
          <w:sz w:val="28"/>
          <w:szCs w:val="28"/>
        </w:rPr>
        <w:t xml:space="preserve">-п «О целевой программе Ханты-Мансийского автономного округа – </w:t>
      </w:r>
      <w:proofErr w:type="spellStart"/>
      <w:r w:rsidRPr="00446DE3">
        <w:rPr>
          <w:sz w:val="28"/>
          <w:szCs w:val="28"/>
        </w:rPr>
        <w:t>Югры</w:t>
      </w:r>
      <w:proofErr w:type="spellEnd"/>
      <w:r w:rsidRPr="00446DE3">
        <w:rPr>
          <w:sz w:val="28"/>
          <w:szCs w:val="28"/>
        </w:rPr>
        <w:t xml:space="preserve"> «Молодежь </w:t>
      </w:r>
      <w:proofErr w:type="spellStart"/>
      <w:r w:rsidRPr="00446DE3"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»</w:t>
      </w:r>
      <w:r w:rsidRPr="00446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46DE3">
        <w:rPr>
          <w:sz w:val="28"/>
          <w:szCs w:val="28"/>
        </w:rPr>
        <w:t xml:space="preserve">2011-2013 годы», Правительство </w:t>
      </w:r>
      <w:r>
        <w:rPr>
          <w:sz w:val="28"/>
          <w:szCs w:val="28"/>
        </w:rPr>
        <w:br/>
      </w:r>
      <w:r w:rsidRPr="00446DE3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446DE3"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652660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652660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2660">
        <w:rPr>
          <w:b/>
          <w:sz w:val="28"/>
          <w:szCs w:val="28"/>
        </w:rPr>
        <w:t>т</w:t>
      </w:r>
      <w:r w:rsidRPr="00D666FA">
        <w:rPr>
          <w:sz w:val="28"/>
          <w:szCs w:val="28"/>
        </w:rPr>
        <w:t>:</w:t>
      </w:r>
    </w:p>
    <w:p w:rsidR="0030485B" w:rsidRPr="00D666FA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85B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666FA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30485B" w:rsidRPr="00E94948" w:rsidRDefault="0030485B" w:rsidP="00304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666FA">
        <w:rPr>
          <w:sz w:val="28"/>
          <w:szCs w:val="28"/>
        </w:rPr>
        <w:t xml:space="preserve">Порядок предоставления </w:t>
      </w:r>
      <w:r>
        <w:rPr>
          <w:sz w:val="28"/>
          <w:szCs w:val="28"/>
        </w:rPr>
        <w:t>субсидий</w:t>
      </w:r>
      <w:r w:rsidRPr="00F76847">
        <w:rPr>
          <w:bCs/>
          <w:sz w:val="28"/>
          <w:szCs w:val="28"/>
        </w:rPr>
        <w:t xml:space="preserve"> социально ориентированным общественным организациям на реализацию мероприятий </w:t>
      </w:r>
      <w:r>
        <w:rPr>
          <w:bCs/>
          <w:sz w:val="28"/>
          <w:szCs w:val="28"/>
        </w:rPr>
        <w:t xml:space="preserve">в </w:t>
      </w:r>
      <w:r w:rsidRPr="00F76847">
        <w:rPr>
          <w:bCs/>
          <w:sz w:val="28"/>
          <w:szCs w:val="28"/>
        </w:rPr>
        <w:t>области образования, молодежной политики и военно-патриотического воспитания молодежи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</w:t>
      </w:r>
      <w:r w:rsidRPr="00D666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proofErr w:type="spellStart"/>
      <w:r w:rsidRPr="00D666FA">
        <w:rPr>
          <w:sz w:val="28"/>
          <w:szCs w:val="28"/>
        </w:rPr>
        <w:t>Югр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(приложение 1).</w:t>
      </w:r>
    </w:p>
    <w:p w:rsidR="0030485B" w:rsidRDefault="0030485B" w:rsidP="0030485B">
      <w:pPr>
        <w:ind w:firstLine="709"/>
        <w:jc w:val="both"/>
        <w:rPr>
          <w:bCs/>
          <w:sz w:val="28"/>
          <w:szCs w:val="28"/>
        </w:rPr>
      </w:pPr>
      <w:r w:rsidRPr="00B67C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.2. Положение о конкурсе на получение субсидий социально ориентированными общественными организациями на реализацию мероприятий в области образования, молодежной политики и военно-</w:t>
      </w:r>
      <w:r>
        <w:rPr>
          <w:bCs/>
          <w:sz w:val="28"/>
          <w:szCs w:val="28"/>
        </w:rPr>
        <w:lastRenderedPageBreak/>
        <w:t xml:space="preserve">патриотического воспитания молодежи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</w:t>
      </w:r>
      <w:r w:rsidRPr="00D666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proofErr w:type="spellStart"/>
      <w:r w:rsidRPr="00D666FA">
        <w:rPr>
          <w:sz w:val="28"/>
          <w:szCs w:val="28"/>
        </w:rPr>
        <w:t>Югр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2).</w:t>
      </w:r>
    </w:p>
    <w:p w:rsidR="0030485B" w:rsidRPr="00B67CA8" w:rsidRDefault="0030485B" w:rsidP="003048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Размер субсидий, предоставляемых социально ориентированным общественным организациям на реализацию мероприятий в области образования, молодежной политики и военно-патриотического воспитания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</w:t>
      </w:r>
      <w:r w:rsidRPr="00D666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proofErr w:type="spellStart"/>
      <w:r w:rsidRPr="00D666FA">
        <w:rPr>
          <w:sz w:val="28"/>
          <w:szCs w:val="28"/>
        </w:rPr>
        <w:t>Югр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3).</w:t>
      </w:r>
    </w:p>
    <w:p w:rsidR="0030485B" w:rsidRDefault="0030485B" w:rsidP="003048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Состав конкурс</w:t>
      </w:r>
      <w:r w:rsidRPr="00760A6E">
        <w:rPr>
          <w:bCs/>
          <w:sz w:val="28"/>
          <w:szCs w:val="28"/>
        </w:rPr>
        <w:t xml:space="preserve">ной </w:t>
      </w:r>
      <w:r>
        <w:rPr>
          <w:bCs/>
          <w:sz w:val="28"/>
          <w:szCs w:val="28"/>
        </w:rPr>
        <w:t xml:space="preserve">комиссии по организации и проведению конкурса на получение </w:t>
      </w:r>
      <w:r w:rsidRPr="00F76847">
        <w:rPr>
          <w:bCs/>
          <w:sz w:val="28"/>
          <w:szCs w:val="28"/>
        </w:rPr>
        <w:t>субсидий социально ориентированным</w:t>
      </w:r>
      <w:r>
        <w:rPr>
          <w:bCs/>
          <w:sz w:val="28"/>
          <w:szCs w:val="28"/>
        </w:rPr>
        <w:t xml:space="preserve">и </w:t>
      </w:r>
      <w:r w:rsidRPr="00F76847">
        <w:rPr>
          <w:bCs/>
          <w:sz w:val="28"/>
          <w:szCs w:val="28"/>
        </w:rPr>
        <w:t>общественным</w:t>
      </w:r>
      <w:r>
        <w:rPr>
          <w:bCs/>
          <w:sz w:val="28"/>
          <w:szCs w:val="28"/>
        </w:rPr>
        <w:t>и</w:t>
      </w:r>
      <w:r w:rsidRPr="00F76847">
        <w:rPr>
          <w:bCs/>
          <w:sz w:val="28"/>
          <w:szCs w:val="28"/>
        </w:rPr>
        <w:t xml:space="preserve"> организациям</w:t>
      </w:r>
      <w:r>
        <w:rPr>
          <w:bCs/>
          <w:sz w:val="28"/>
          <w:szCs w:val="28"/>
        </w:rPr>
        <w:t>и</w:t>
      </w:r>
      <w:r w:rsidRPr="00F76847">
        <w:rPr>
          <w:bCs/>
          <w:sz w:val="28"/>
          <w:szCs w:val="28"/>
        </w:rPr>
        <w:t xml:space="preserve"> на реализацию мероприятий </w:t>
      </w:r>
      <w:r>
        <w:rPr>
          <w:bCs/>
          <w:sz w:val="28"/>
          <w:szCs w:val="28"/>
        </w:rPr>
        <w:t xml:space="preserve">в </w:t>
      </w:r>
      <w:r w:rsidRPr="00F76847">
        <w:rPr>
          <w:bCs/>
          <w:sz w:val="28"/>
          <w:szCs w:val="28"/>
        </w:rPr>
        <w:t>области образования, молодежной политики и военно-патриотического воспитания молодежи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</w:t>
      </w:r>
      <w:r w:rsidRPr="00D666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proofErr w:type="spellStart"/>
      <w:r w:rsidRPr="00D666FA">
        <w:rPr>
          <w:sz w:val="28"/>
          <w:szCs w:val="28"/>
        </w:rPr>
        <w:t>Югр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(приложение 4).</w:t>
      </w:r>
    </w:p>
    <w:p w:rsidR="0030485B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B76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образования и молодежной политики</w:t>
      </w:r>
      <w:r w:rsidRPr="00CA4B7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46DE3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446DE3"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ежегодно в период </w:t>
      </w:r>
      <w:r>
        <w:rPr>
          <w:sz w:val="28"/>
          <w:szCs w:val="28"/>
        </w:rPr>
        <w:br/>
        <w:t>с 2011 по 2013</w:t>
      </w:r>
      <w:r w:rsidRPr="00CA4B76">
        <w:rPr>
          <w:sz w:val="28"/>
          <w:szCs w:val="28"/>
        </w:rPr>
        <w:t xml:space="preserve"> годы проводить </w:t>
      </w:r>
      <w:r>
        <w:rPr>
          <w:sz w:val="28"/>
          <w:szCs w:val="28"/>
        </w:rPr>
        <w:t xml:space="preserve">Конкурс </w:t>
      </w:r>
      <w:r w:rsidRPr="0018224E">
        <w:rPr>
          <w:sz w:val="28"/>
          <w:szCs w:val="28"/>
        </w:rPr>
        <w:t xml:space="preserve">на получение субсидий социально ориентированными общественными организациями на реализацию мероприятий в области образования, молодежной политики и военно-патриотического воспитания молодежи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</w:t>
      </w:r>
      <w:r w:rsidRPr="00D666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proofErr w:type="spellStart"/>
      <w:r w:rsidRPr="00D666FA">
        <w:rPr>
          <w:sz w:val="28"/>
          <w:szCs w:val="28"/>
        </w:rPr>
        <w:t>Югр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.</w:t>
      </w:r>
    </w:p>
    <w:p w:rsidR="0030485B" w:rsidRPr="00D666FA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6F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D666F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666FA">
        <w:rPr>
          <w:sz w:val="28"/>
          <w:szCs w:val="28"/>
        </w:rPr>
        <w:t>астоящее поста</w:t>
      </w:r>
      <w:r>
        <w:rPr>
          <w:sz w:val="28"/>
          <w:szCs w:val="28"/>
        </w:rPr>
        <w:t xml:space="preserve">новление в газете «Новости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»</w:t>
      </w:r>
      <w:r w:rsidRPr="00D666FA">
        <w:rPr>
          <w:sz w:val="28"/>
          <w:szCs w:val="28"/>
        </w:rPr>
        <w:t>.</w:t>
      </w:r>
    </w:p>
    <w:p w:rsidR="0030485B" w:rsidRDefault="0030485B" w:rsidP="0030485B">
      <w:pPr>
        <w:ind w:firstLine="709"/>
        <w:jc w:val="both"/>
        <w:rPr>
          <w:sz w:val="28"/>
          <w:szCs w:val="28"/>
        </w:rPr>
      </w:pPr>
    </w:p>
    <w:p w:rsidR="0030485B" w:rsidRDefault="0030485B" w:rsidP="0030485B">
      <w:pPr>
        <w:ind w:firstLine="709"/>
        <w:jc w:val="both"/>
        <w:rPr>
          <w:sz w:val="28"/>
          <w:szCs w:val="28"/>
        </w:rPr>
      </w:pPr>
    </w:p>
    <w:p w:rsidR="0030485B" w:rsidRPr="00D666FA" w:rsidRDefault="0030485B" w:rsidP="0030485B">
      <w:pPr>
        <w:jc w:val="both"/>
        <w:rPr>
          <w:sz w:val="28"/>
          <w:szCs w:val="28"/>
        </w:rPr>
      </w:pPr>
    </w:p>
    <w:p w:rsidR="0030485B" w:rsidRPr="00652660" w:rsidRDefault="0030485B" w:rsidP="0030485B">
      <w:pPr>
        <w:jc w:val="both"/>
        <w:rPr>
          <w:sz w:val="28"/>
          <w:szCs w:val="28"/>
        </w:rPr>
      </w:pPr>
      <w:r w:rsidRPr="00652660">
        <w:rPr>
          <w:sz w:val="28"/>
          <w:szCs w:val="28"/>
        </w:rPr>
        <w:t>Губернатор</w:t>
      </w:r>
    </w:p>
    <w:p w:rsidR="0030485B" w:rsidRDefault="0030485B" w:rsidP="0030485B">
      <w:pPr>
        <w:jc w:val="both"/>
        <w:rPr>
          <w:sz w:val="28"/>
          <w:szCs w:val="28"/>
        </w:rPr>
      </w:pPr>
      <w:r w:rsidRPr="00652660">
        <w:rPr>
          <w:sz w:val="28"/>
          <w:szCs w:val="28"/>
        </w:rPr>
        <w:t>Ханты-Мансийского</w:t>
      </w:r>
    </w:p>
    <w:p w:rsidR="0030485B" w:rsidRPr="00BB4B55" w:rsidRDefault="0030485B" w:rsidP="0030485B">
      <w:pPr>
        <w:jc w:val="right"/>
        <w:rPr>
          <w:sz w:val="28"/>
          <w:szCs w:val="28"/>
        </w:rPr>
      </w:pPr>
      <w:r w:rsidRPr="00652660">
        <w:rPr>
          <w:sz w:val="28"/>
          <w:szCs w:val="28"/>
        </w:rPr>
        <w:t xml:space="preserve">автономного округа – </w:t>
      </w:r>
      <w:proofErr w:type="spellStart"/>
      <w:r w:rsidRPr="00652660">
        <w:rPr>
          <w:sz w:val="28"/>
          <w:szCs w:val="28"/>
        </w:rPr>
        <w:t>Югры</w:t>
      </w:r>
      <w:proofErr w:type="spellEnd"/>
      <w:r w:rsidRPr="00652660">
        <w:rPr>
          <w:sz w:val="28"/>
          <w:szCs w:val="28"/>
        </w:rPr>
        <w:t xml:space="preserve"> </w:t>
      </w:r>
      <w:r w:rsidRPr="00652660">
        <w:rPr>
          <w:sz w:val="28"/>
          <w:szCs w:val="28"/>
        </w:rPr>
        <w:tab/>
      </w:r>
      <w:r w:rsidRPr="00652660">
        <w:rPr>
          <w:sz w:val="28"/>
          <w:szCs w:val="28"/>
        </w:rPr>
        <w:tab/>
      </w:r>
      <w:r w:rsidRPr="00652660">
        <w:rPr>
          <w:sz w:val="28"/>
          <w:szCs w:val="28"/>
        </w:rPr>
        <w:tab/>
      </w:r>
      <w:r w:rsidRPr="00652660">
        <w:rPr>
          <w:sz w:val="28"/>
          <w:szCs w:val="28"/>
        </w:rPr>
        <w:tab/>
      </w:r>
      <w:r w:rsidRPr="00652660">
        <w:rPr>
          <w:sz w:val="28"/>
          <w:szCs w:val="28"/>
        </w:rPr>
        <w:tab/>
      </w:r>
      <w:r w:rsidRPr="00652660">
        <w:rPr>
          <w:sz w:val="28"/>
          <w:szCs w:val="28"/>
        </w:rPr>
        <w:tab/>
        <w:t>Н.В.Комарова</w:t>
      </w:r>
      <w:r w:rsidRPr="00652660">
        <w:t xml:space="preserve"> </w:t>
      </w:r>
      <w:r w:rsidRPr="00652660">
        <w:br w:type="page"/>
      </w:r>
      <w:r w:rsidRPr="00BB4B55">
        <w:rPr>
          <w:bCs/>
          <w:sz w:val="28"/>
          <w:szCs w:val="28"/>
        </w:rPr>
        <w:lastRenderedPageBreak/>
        <w:t>Приложение 1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>к постановлению Правительства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 xml:space="preserve">Ханты-Мансийского 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 xml:space="preserve">автономного округа – </w:t>
      </w:r>
      <w:proofErr w:type="spellStart"/>
      <w:r w:rsidRPr="00A25811">
        <w:rPr>
          <w:rFonts w:ascii="Times New Roman" w:hAnsi="Times New Roman"/>
          <w:b w:val="0"/>
          <w:bCs/>
          <w:sz w:val="28"/>
          <w:szCs w:val="28"/>
        </w:rPr>
        <w:t>Югры</w:t>
      </w:r>
      <w:proofErr w:type="spellEnd"/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</w:rPr>
        <w:t>от ________________</w:t>
      </w:r>
      <w:r w:rsidRPr="00A25811">
        <w:rPr>
          <w:rFonts w:ascii="Times New Roman" w:hAnsi="Times New Roman"/>
          <w:b w:val="0"/>
          <w:bCs/>
        </w:rPr>
        <w:t xml:space="preserve"> №_____</w:t>
      </w:r>
    </w:p>
    <w:p w:rsidR="0030485B" w:rsidRDefault="0030485B" w:rsidP="0030485B">
      <w:pPr>
        <w:autoSpaceDE w:val="0"/>
        <w:autoSpaceDN w:val="0"/>
        <w:adjustRightInd w:val="0"/>
        <w:jc w:val="right"/>
        <w:rPr>
          <w:b/>
        </w:rPr>
      </w:pPr>
    </w:p>
    <w:p w:rsidR="0030485B" w:rsidRPr="00657E9B" w:rsidRDefault="0030485B" w:rsidP="0030485B">
      <w:pPr>
        <w:autoSpaceDE w:val="0"/>
        <w:autoSpaceDN w:val="0"/>
        <w:adjustRightInd w:val="0"/>
        <w:jc w:val="right"/>
        <w:rPr>
          <w:b/>
        </w:rPr>
      </w:pPr>
    </w:p>
    <w:p w:rsidR="0030485B" w:rsidRDefault="0030485B" w:rsidP="003048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E9B">
        <w:rPr>
          <w:b/>
          <w:sz w:val="28"/>
          <w:szCs w:val="28"/>
        </w:rPr>
        <w:t>Порядок предоставления субсидий</w:t>
      </w:r>
      <w:r w:rsidRPr="00B661C1">
        <w:rPr>
          <w:b/>
          <w:sz w:val="28"/>
          <w:szCs w:val="28"/>
        </w:rPr>
        <w:t xml:space="preserve"> </w:t>
      </w:r>
      <w:r w:rsidRPr="00657E9B">
        <w:rPr>
          <w:b/>
          <w:bCs/>
          <w:sz w:val="28"/>
          <w:szCs w:val="28"/>
        </w:rPr>
        <w:t xml:space="preserve">социально ориентированным </w:t>
      </w:r>
      <w:r>
        <w:rPr>
          <w:b/>
          <w:bCs/>
          <w:sz w:val="28"/>
          <w:szCs w:val="28"/>
        </w:rPr>
        <w:t>общественным организациям</w:t>
      </w:r>
      <w:r w:rsidRPr="00B84FE4">
        <w:rPr>
          <w:b/>
          <w:bCs/>
          <w:sz w:val="28"/>
          <w:szCs w:val="28"/>
        </w:rPr>
        <w:t xml:space="preserve"> </w:t>
      </w:r>
      <w:r w:rsidRPr="00657E9B">
        <w:rPr>
          <w:b/>
          <w:bCs/>
          <w:sz w:val="28"/>
          <w:szCs w:val="28"/>
        </w:rPr>
        <w:t xml:space="preserve">на реализацию мероприятий </w:t>
      </w:r>
    </w:p>
    <w:p w:rsidR="0030485B" w:rsidRDefault="0030485B" w:rsidP="003048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E9B">
        <w:rPr>
          <w:b/>
          <w:bCs/>
          <w:sz w:val="28"/>
          <w:szCs w:val="28"/>
        </w:rPr>
        <w:t xml:space="preserve">в области образования, молодежной политики и </w:t>
      </w:r>
    </w:p>
    <w:p w:rsidR="0030485B" w:rsidRDefault="0030485B" w:rsidP="003048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E9B">
        <w:rPr>
          <w:b/>
          <w:bCs/>
          <w:sz w:val="28"/>
          <w:szCs w:val="28"/>
        </w:rPr>
        <w:t>военно-патриотического воспитания молодежи</w:t>
      </w:r>
      <w:r w:rsidRPr="00657E9B">
        <w:rPr>
          <w:b/>
          <w:sz w:val="28"/>
          <w:szCs w:val="28"/>
        </w:rPr>
        <w:t xml:space="preserve"> </w:t>
      </w:r>
    </w:p>
    <w:p w:rsidR="0030485B" w:rsidRPr="00657E9B" w:rsidRDefault="0030485B" w:rsidP="003048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661C1">
        <w:rPr>
          <w:b/>
          <w:bCs/>
          <w:sz w:val="28"/>
          <w:szCs w:val="28"/>
        </w:rPr>
        <w:t>в</w:t>
      </w:r>
      <w:proofErr w:type="gramEnd"/>
      <w:r w:rsidRPr="00B661C1">
        <w:rPr>
          <w:b/>
          <w:bCs/>
          <w:sz w:val="28"/>
          <w:szCs w:val="28"/>
        </w:rPr>
        <w:t xml:space="preserve"> </w:t>
      </w:r>
      <w:proofErr w:type="gramStart"/>
      <w:r w:rsidRPr="00B661C1">
        <w:rPr>
          <w:b/>
          <w:sz w:val="28"/>
          <w:szCs w:val="28"/>
        </w:rPr>
        <w:t>Ханты-Мансийском</w:t>
      </w:r>
      <w:proofErr w:type="gramEnd"/>
      <w:r w:rsidRPr="00B661C1">
        <w:rPr>
          <w:b/>
          <w:sz w:val="28"/>
          <w:szCs w:val="28"/>
        </w:rPr>
        <w:t xml:space="preserve"> автономном округе – </w:t>
      </w:r>
      <w:proofErr w:type="spellStart"/>
      <w:r w:rsidRPr="00B661C1">
        <w:rPr>
          <w:b/>
          <w:sz w:val="28"/>
          <w:szCs w:val="28"/>
        </w:rPr>
        <w:t>Югре</w:t>
      </w:r>
      <w:proofErr w:type="spellEnd"/>
    </w:p>
    <w:p w:rsidR="0030485B" w:rsidRPr="00657E9B" w:rsidRDefault="0030485B" w:rsidP="003048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30485B" w:rsidRPr="00E07515" w:rsidRDefault="0030485B" w:rsidP="003048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0485B" w:rsidRPr="00657E9B" w:rsidRDefault="0030485B" w:rsidP="003048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Настоящий Порядок определяет механизм и условия предоставления субсидий</w:t>
      </w:r>
      <w:r w:rsidRPr="00657E9B">
        <w:rPr>
          <w:bCs/>
          <w:sz w:val="28"/>
          <w:szCs w:val="28"/>
        </w:rPr>
        <w:t xml:space="preserve"> социально ориентированным</w:t>
      </w:r>
      <w:r w:rsidRPr="00657E9B">
        <w:rPr>
          <w:sz w:val="28"/>
          <w:szCs w:val="28"/>
        </w:rPr>
        <w:t xml:space="preserve"> </w:t>
      </w:r>
      <w:r w:rsidRPr="00657E9B">
        <w:rPr>
          <w:bCs/>
          <w:sz w:val="28"/>
          <w:szCs w:val="28"/>
        </w:rPr>
        <w:t>общественным организациям на реализацию мероприятий в области образования, молодежной политики и военно-патриотического воспитания молодежи</w:t>
      </w:r>
      <w:r w:rsidRPr="00B661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(далее – субсидии</w:t>
      </w:r>
      <w:r w:rsidRPr="00D666FA">
        <w:rPr>
          <w:sz w:val="28"/>
          <w:szCs w:val="28"/>
        </w:rPr>
        <w:t>).</w:t>
      </w:r>
    </w:p>
    <w:p w:rsidR="0030485B" w:rsidRDefault="0030485B" w:rsidP="0030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666FA">
        <w:rPr>
          <w:sz w:val="28"/>
          <w:szCs w:val="28"/>
        </w:rPr>
        <w:t>Субсидии предоставляются</w:t>
      </w:r>
      <w:r w:rsidRPr="00657E9B">
        <w:rPr>
          <w:bCs/>
          <w:sz w:val="28"/>
          <w:szCs w:val="28"/>
        </w:rPr>
        <w:t xml:space="preserve"> социально ориентированным общественным организациям</w:t>
      </w:r>
      <w:r>
        <w:rPr>
          <w:bCs/>
          <w:sz w:val="28"/>
          <w:szCs w:val="28"/>
        </w:rPr>
        <w:t xml:space="preserve">, зарегистрированным и осуществляющим свою деятельность в </w:t>
      </w:r>
      <w:r>
        <w:rPr>
          <w:sz w:val="28"/>
          <w:szCs w:val="28"/>
        </w:rPr>
        <w:t xml:space="preserve">Ханты-Мансийском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</w:t>
      </w:r>
      <w:r w:rsidRPr="00D666F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66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общественные </w:t>
      </w:r>
      <w:r w:rsidRPr="00D666FA">
        <w:rPr>
          <w:sz w:val="28"/>
          <w:szCs w:val="28"/>
        </w:rPr>
        <w:t>организации),</w:t>
      </w:r>
      <w:r>
        <w:rPr>
          <w:sz w:val="28"/>
          <w:szCs w:val="28"/>
        </w:rPr>
        <w:t xml:space="preserve"> </w:t>
      </w:r>
      <w:r w:rsidRPr="00D666FA">
        <w:rPr>
          <w:sz w:val="28"/>
          <w:szCs w:val="28"/>
        </w:rPr>
        <w:t xml:space="preserve">признанным победителями конкурса </w:t>
      </w:r>
      <w:r w:rsidRPr="00657E9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получение субсидий социально ориентированными общественными организациями на </w:t>
      </w:r>
      <w:r w:rsidRPr="00657E9B">
        <w:rPr>
          <w:bCs/>
          <w:sz w:val="28"/>
          <w:szCs w:val="28"/>
        </w:rPr>
        <w:t>реализацию мероприятий в области образования, молодежной политики и военно-патриотического воспитания молодежи</w:t>
      </w:r>
      <w:r w:rsidRPr="00B1735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(далее – Конкурс),</w:t>
      </w:r>
      <w:r w:rsidRPr="007024BC">
        <w:rPr>
          <w:color w:val="000000"/>
          <w:sz w:val="28"/>
          <w:szCs w:val="28"/>
        </w:rPr>
        <w:t xml:space="preserve"> </w:t>
      </w:r>
      <w:r w:rsidRPr="009D76C6">
        <w:rPr>
          <w:color w:val="000000"/>
          <w:sz w:val="28"/>
          <w:szCs w:val="28"/>
        </w:rPr>
        <w:t>в соответствии с</w:t>
      </w:r>
      <w:r w:rsidRPr="002E6EFA">
        <w:rPr>
          <w:color w:val="FF0000"/>
          <w:sz w:val="28"/>
          <w:szCs w:val="28"/>
        </w:rPr>
        <w:t xml:space="preserve"> </w:t>
      </w:r>
      <w:r w:rsidRPr="00F76847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>м о К</w:t>
      </w:r>
      <w:r w:rsidRPr="00F76847">
        <w:rPr>
          <w:bCs/>
          <w:sz w:val="28"/>
          <w:szCs w:val="28"/>
        </w:rPr>
        <w:t>онкурс</w:t>
      </w:r>
      <w:r>
        <w:rPr>
          <w:bCs/>
          <w:sz w:val="28"/>
          <w:szCs w:val="28"/>
        </w:rPr>
        <w:t xml:space="preserve">е. </w:t>
      </w:r>
      <w:proofErr w:type="gramEnd"/>
    </w:p>
    <w:p w:rsidR="0030485B" w:rsidRDefault="0030485B" w:rsidP="0030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Конкурсе утверждается Правительством </w:t>
      </w:r>
      <w:r>
        <w:rPr>
          <w:bCs/>
          <w:sz w:val="28"/>
          <w:szCs w:val="28"/>
        </w:rPr>
        <w:br/>
        <w:t xml:space="preserve">Ханты-Мансийского автономного округа – </w:t>
      </w:r>
      <w:proofErr w:type="spellStart"/>
      <w:r>
        <w:rPr>
          <w:bCs/>
          <w:sz w:val="28"/>
          <w:szCs w:val="28"/>
        </w:rPr>
        <w:t>Югры</w:t>
      </w:r>
      <w:proofErr w:type="spellEnd"/>
      <w:r>
        <w:rPr>
          <w:bCs/>
          <w:sz w:val="28"/>
          <w:szCs w:val="28"/>
        </w:rPr>
        <w:t>.</w:t>
      </w:r>
    </w:p>
    <w:p w:rsidR="0030485B" w:rsidRPr="005D44E8" w:rsidRDefault="0030485B" w:rsidP="00304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44E8">
        <w:rPr>
          <w:color w:val="000000"/>
          <w:sz w:val="28"/>
          <w:szCs w:val="28"/>
        </w:rPr>
        <w:t xml:space="preserve">3. Перечень </w:t>
      </w:r>
      <w:r w:rsidRPr="005D44E8">
        <w:rPr>
          <w:bCs/>
          <w:color w:val="000000"/>
          <w:sz w:val="28"/>
          <w:szCs w:val="28"/>
        </w:rPr>
        <w:t xml:space="preserve">мероприятий в области образования, молодежной политики и военно-патриотического воспитания молодежи </w:t>
      </w:r>
      <w:r w:rsidRPr="005D44E8">
        <w:rPr>
          <w:color w:val="000000"/>
          <w:sz w:val="28"/>
          <w:szCs w:val="28"/>
        </w:rPr>
        <w:t xml:space="preserve">с указанием размера субсидии по каждому направлению </w:t>
      </w:r>
      <w:r>
        <w:rPr>
          <w:bCs/>
          <w:sz w:val="28"/>
          <w:szCs w:val="28"/>
        </w:rPr>
        <w:t xml:space="preserve">утверждается Правительством Ханты-Мансийского автономного округа – </w:t>
      </w:r>
      <w:proofErr w:type="spellStart"/>
      <w:r>
        <w:rPr>
          <w:bCs/>
          <w:sz w:val="28"/>
          <w:szCs w:val="28"/>
        </w:rPr>
        <w:t>Югры</w:t>
      </w:r>
      <w:proofErr w:type="spellEnd"/>
      <w:r>
        <w:rPr>
          <w:bCs/>
          <w:sz w:val="28"/>
          <w:szCs w:val="28"/>
        </w:rPr>
        <w:t>.</w:t>
      </w:r>
    </w:p>
    <w:p w:rsidR="0030485B" w:rsidRPr="005D44E8" w:rsidRDefault="0030485B" w:rsidP="00304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44E8">
        <w:rPr>
          <w:color w:val="000000"/>
          <w:sz w:val="28"/>
          <w:szCs w:val="28"/>
        </w:rPr>
        <w:t>4. Финансовая поддержка общественных организаций</w:t>
      </w:r>
      <w:r w:rsidRPr="00393F25">
        <w:rPr>
          <w:color w:val="000000"/>
          <w:sz w:val="28"/>
          <w:szCs w:val="28"/>
        </w:rPr>
        <w:t xml:space="preserve"> </w:t>
      </w:r>
      <w:r w:rsidRPr="005D44E8">
        <w:rPr>
          <w:color w:val="000000"/>
          <w:sz w:val="28"/>
          <w:szCs w:val="28"/>
        </w:rPr>
        <w:t xml:space="preserve">осуществляется </w:t>
      </w:r>
      <w:r>
        <w:rPr>
          <w:color w:val="000000"/>
          <w:sz w:val="28"/>
          <w:szCs w:val="28"/>
        </w:rPr>
        <w:t>путем предоставления с</w:t>
      </w:r>
      <w:r w:rsidRPr="005D44E8">
        <w:rPr>
          <w:color w:val="000000"/>
          <w:sz w:val="28"/>
          <w:szCs w:val="28"/>
        </w:rPr>
        <w:t>убсидий</w:t>
      </w:r>
      <w:r w:rsidRPr="00393F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конкурсной основе</w:t>
      </w:r>
      <w:r w:rsidRPr="005D44E8">
        <w:rPr>
          <w:color w:val="000000"/>
          <w:sz w:val="28"/>
          <w:szCs w:val="28"/>
        </w:rPr>
        <w:t xml:space="preserve"> за счет средств бюджета </w:t>
      </w:r>
      <w:r>
        <w:rPr>
          <w:color w:val="000000"/>
          <w:sz w:val="28"/>
          <w:szCs w:val="28"/>
        </w:rPr>
        <w:t xml:space="preserve">Ханты-Мансийского </w:t>
      </w:r>
      <w:r w:rsidRPr="005D44E8">
        <w:rPr>
          <w:color w:val="000000"/>
          <w:sz w:val="28"/>
          <w:szCs w:val="28"/>
        </w:rPr>
        <w:t>автономного округа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Югры</w:t>
      </w:r>
      <w:proofErr w:type="spellEnd"/>
      <w:r>
        <w:rPr>
          <w:color w:val="000000"/>
          <w:sz w:val="28"/>
          <w:szCs w:val="28"/>
        </w:rPr>
        <w:t>, предусмотренных целевой программой</w:t>
      </w:r>
      <w:r w:rsidRPr="005D44E8">
        <w:rPr>
          <w:color w:val="000000"/>
          <w:sz w:val="28"/>
          <w:szCs w:val="28"/>
        </w:rPr>
        <w:t xml:space="preserve"> «Молодежь </w:t>
      </w:r>
      <w:proofErr w:type="spellStart"/>
      <w:r w:rsidRPr="005D44E8">
        <w:rPr>
          <w:color w:val="000000"/>
          <w:sz w:val="28"/>
          <w:szCs w:val="28"/>
        </w:rPr>
        <w:t>Югры</w:t>
      </w:r>
      <w:proofErr w:type="spellEnd"/>
      <w:r w:rsidRPr="005D44E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br/>
      </w:r>
      <w:r w:rsidRPr="005D44E8">
        <w:rPr>
          <w:color w:val="000000"/>
          <w:sz w:val="28"/>
          <w:szCs w:val="28"/>
        </w:rPr>
        <w:t>на 2011-</w:t>
      </w:r>
      <w:r>
        <w:rPr>
          <w:color w:val="000000"/>
          <w:sz w:val="28"/>
          <w:szCs w:val="28"/>
        </w:rPr>
        <w:t>2013 годы</w:t>
      </w:r>
      <w:r w:rsidRPr="00CB5E65">
        <w:rPr>
          <w:color w:val="000000"/>
          <w:sz w:val="28"/>
          <w:szCs w:val="28"/>
        </w:rPr>
        <w:t>.</w:t>
      </w:r>
      <w:r w:rsidRPr="005D44E8">
        <w:rPr>
          <w:color w:val="000000"/>
          <w:sz w:val="28"/>
          <w:szCs w:val="28"/>
        </w:rPr>
        <w:t xml:space="preserve"> </w:t>
      </w:r>
    </w:p>
    <w:p w:rsidR="0030485B" w:rsidRPr="005D44E8" w:rsidRDefault="0030485B" w:rsidP="00304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D44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целях предоставления субсидий</w:t>
      </w:r>
      <w:r w:rsidRPr="005D44E8">
        <w:rPr>
          <w:color w:val="000000"/>
          <w:sz w:val="28"/>
          <w:szCs w:val="28"/>
        </w:rPr>
        <w:t xml:space="preserve"> между Департаментом </w:t>
      </w:r>
      <w:r>
        <w:rPr>
          <w:color w:val="000000"/>
          <w:sz w:val="28"/>
          <w:szCs w:val="28"/>
        </w:rPr>
        <w:t xml:space="preserve">образования и молодежной политики Ханты-Мансийского автономного округа – </w:t>
      </w:r>
      <w:proofErr w:type="spellStart"/>
      <w:r>
        <w:rPr>
          <w:color w:val="000000"/>
          <w:sz w:val="28"/>
          <w:szCs w:val="28"/>
        </w:rPr>
        <w:t>Югры</w:t>
      </w:r>
      <w:proofErr w:type="spellEnd"/>
      <w:r>
        <w:rPr>
          <w:color w:val="000000"/>
          <w:sz w:val="28"/>
          <w:szCs w:val="28"/>
        </w:rPr>
        <w:t xml:space="preserve"> (далее – Департамент) </w:t>
      </w:r>
      <w:r w:rsidRPr="005D44E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победителем Конкурса</w:t>
      </w:r>
      <w:r w:rsidRPr="005D44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заключается договор о её предоставлении (далее – Договор).</w:t>
      </w:r>
    </w:p>
    <w:p w:rsidR="0030485B" w:rsidRPr="005D44E8" w:rsidRDefault="0030485B" w:rsidP="003048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</w:t>
      </w:r>
      <w:r w:rsidRPr="005D44E8">
        <w:rPr>
          <w:color w:val="000000"/>
          <w:sz w:val="28"/>
          <w:szCs w:val="28"/>
        </w:rPr>
        <w:t>оговор</w:t>
      </w:r>
      <w:r>
        <w:rPr>
          <w:color w:val="000000"/>
          <w:sz w:val="28"/>
          <w:szCs w:val="28"/>
        </w:rPr>
        <w:t>ом, форма которого</w:t>
      </w:r>
      <w:r w:rsidRPr="005D44E8">
        <w:rPr>
          <w:color w:val="000000"/>
          <w:sz w:val="28"/>
          <w:szCs w:val="28"/>
        </w:rPr>
        <w:t xml:space="preserve"> утверждается Департаментом, должны быть предусмотрены:</w:t>
      </w:r>
    </w:p>
    <w:p w:rsidR="0030485B" w:rsidRPr="0034216E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34216E">
        <w:rPr>
          <w:sz w:val="28"/>
          <w:szCs w:val="28"/>
        </w:rPr>
        <w:t>цели, условия</w:t>
      </w:r>
      <w:r>
        <w:rPr>
          <w:sz w:val="28"/>
          <w:szCs w:val="28"/>
        </w:rPr>
        <w:t>, размер, сроки предоставления субсидии, порядок возврата с</w:t>
      </w:r>
      <w:r w:rsidRPr="0034216E">
        <w:rPr>
          <w:sz w:val="28"/>
          <w:szCs w:val="28"/>
        </w:rPr>
        <w:t>убсидии в случае нарушен</w:t>
      </w:r>
      <w:r>
        <w:rPr>
          <w:sz w:val="28"/>
          <w:szCs w:val="28"/>
        </w:rPr>
        <w:t>ия условий, установленных при её</w:t>
      </w:r>
      <w:r w:rsidRPr="0034216E">
        <w:rPr>
          <w:sz w:val="28"/>
          <w:szCs w:val="28"/>
        </w:rPr>
        <w:t xml:space="preserve"> предоставлении;</w:t>
      </w:r>
    </w:p>
    <w:p w:rsidR="0030485B" w:rsidRPr="0034216E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4216E">
        <w:rPr>
          <w:sz w:val="28"/>
          <w:szCs w:val="28"/>
        </w:rPr>
        <w:t>порядок, сроки и формы представления отчетности, подтверждающей вып</w:t>
      </w:r>
      <w:r>
        <w:rPr>
          <w:sz w:val="28"/>
          <w:szCs w:val="28"/>
        </w:rPr>
        <w:t>олнение условий предоставления с</w:t>
      </w:r>
      <w:r w:rsidRPr="0034216E">
        <w:rPr>
          <w:sz w:val="28"/>
          <w:szCs w:val="28"/>
        </w:rPr>
        <w:t>убсидии;</w:t>
      </w:r>
    </w:p>
    <w:p w:rsidR="0030485B" w:rsidRPr="0034216E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порядок перечисления субсидии</w:t>
      </w:r>
      <w:r w:rsidRPr="0034216E">
        <w:rPr>
          <w:sz w:val="28"/>
          <w:szCs w:val="28"/>
        </w:rPr>
        <w:t>;</w:t>
      </w:r>
    </w:p>
    <w:p w:rsidR="0030485B" w:rsidRPr="0034216E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3703">
        <w:rPr>
          <w:sz w:val="28"/>
          <w:szCs w:val="28"/>
        </w:rPr>
        <w:t>г) право Департамента в течение срока действия Договора проводить</w:t>
      </w:r>
      <w:r w:rsidRPr="0034216E">
        <w:rPr>
          <w:sz w:val="28"/>
          <w:szCs w:val="28"/>
        </w:rPr>
        <w:t xml:space="preserve"> проверки выполнения условий предоставления </w:t>
      </w:r>
      <w:r>
        <w:rPr>
          <w:sz w:val="28"/>
          <w:szCs w:val="28"/>
        </w:rPr>
        <w:t>субсид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целевого использования</w:t>
      </w:r>
      <w:r w:rsidRPr="0034216E">
        <w:rPr>
          <w:sz w:val="28"/>
          <w:szCs w:val="28"/>
        </w:rPr>
        <w:t>;</w:t>
      </w:r>
    </w:p>
    <w:p w:rsidR="0030485B" w:rsidRPr="0034216E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34216E">
        <w:rPr>
          <w:sz w:val="28"/>
          <w:szCs w:val="28"/>
        </w:rPr>
        <w:t xml:space="preserve">ответственность за несоблюдение </w:t>
      </w:r>
      <w:r>
        <w:rPr>
          <w:sz w:val="28"/>
          <w:szCs w:val="28"/>
        </w:rPr>
        <w:t>получателем субсидии условий Договора</w:t>
      </w:r>
      <w:r w:rsidRPr="0034216E">
        <w:rPr>
          <w:sz w:val="28"/>
          <w:szCs w:val="28"/>
        </w:rPr>
        <w:t>.</w:t>
      </w:r>
    </w:p>
    <w:p w:rsidR="0030485B" w:rsidRPr="0034216E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4216E">
        <w:rPr>
          <w:sz w:val="28"/>
          <w:szCs w:val="28"/>
        </w:rPr>
        <w:t xml:space="preserve">. В случае выявления </w:t>
      </w:r>
      <w:r>
        <w:rPr>
          <w:sz w:val="28"/>
          <w:szCs w:val="28"/>
        </w:rPr>
        <w:t>Департаментом</w:t>
      </w:r>
      <w:r w:rsidRPr="00342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фактов </w:t>
      </w:r>
      <w:r w:rsidRPr="0034216E">
        <w:rPr>
          <w:sz w:val="28"/>
          <w:szCs w:val="28"/>
        </w:rPr>
        <w:t>неисполнения или ненадл</w:t>
      </w:r>
      <w:r>
        <w:rPr>
          <w:sz w:val="28"/>
          <w:szCs w:val="28"/>
        </w:rPr>
        <w:t>ежащего исполнения получателем с</w:t>
      </w:r>
      <w:r w:rsidRPr="0034216E">
        <w:rPr>
          <w:sz w:val="28"/>
          <w:szCs w:val="28"/>
        </w:rPr>
        <w:t xml:space="preserve">убсидии своих обязательств по Договору </w:t>
      </w:r>
      <w:r>
        <w:rPr>
          <w:sz w:val="28"/>
          <w:szCs w:val="28"/>
        </w:rPr>
        <w:t>Департамент</w:t>
      </w:r>
      <w:r w:rsidRPr="0034216E">
        <w:rPr>
          <w:sz w:val="28"/>
          <w:szCs w:val="28"/>
        </w:rPr>
        <w:t xml:space="preserve"> в течение 10 рабочих дней принимает решение и направляет требование получателю </w:t>
      </w:r>
      <w:r>
        <w:rPr>
          <w:sz w:val="28"/>
          <w:szCs w:val="28"/>
        </w:rPr>
        <w:t>субсид</w:t>
      </w:r>
      <w:proofErr w:type="gramStart"/>
      <w:r>
        <w:rPr>
          <w:sz w:val="28"/>
          <w:szCs w:val="28"/>
        </w:rPr>
        <w:t xml:space="preserve">ии </w:t>
      </w:r>
      <w:r w:rsidRPr="0034216E">
        <w:rPr>
          <w:sz w:val="28"/>
          <w:szCs w:val="28"/>
        </w:rPr>
        <w:t xml:space="preserve">о </w:t>
      </w:r>
      <w:r>
        <w:rPr>
          <w:sz w:val="28"/>
          <w:szCs w:val="28"/>
        </w:rPr>
        <w:t>её</w:t>
      </w:r>
      <w:proofErr w:type="gramEnd"/>
      <w:r>
        <w:rPr>
          <w:sz w:val="28"/>
          <w:szCs w:val="28"/>
        </w:rPr>
        <w:t xml:space="preserve"> возврате</w:t>
      </w:r>
      <w:r w:rsidRPr="0034216E">
        <w:rPr>
          <w:sz w:val="28"/>
          <w:szCs w:val="28"/>
        </w:rPr>
        <w:t>.</w:t>
      </w:r>
    </w:p>
    <w:p w:rsidR="0030485B" w:rsidRPr="0034216E" w:rsidRDefault="0030485B" w:rsidP="0030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16E">
        <w:rPr>
          <w:sz w:val="28"/>
          <w:szCs w:val="28"/>
        </w:rPr>
        <w:t>В случае невы</w:t>
      </w:r>
      <w:r>
        <w:rPr>
          <w:sz w:val="28"/>
          <w:szCs w:val="28"/>
        </w:rPr>
        <w:t xml:space="preserve">полнения данного требования </w:t>
      </w:r>
      <w:r w:rsidRPr="0034216E">
        <w:rPr>
          <w:sz w:val="28"/>
          <w:szCs w:val="28"/>
        </w:rPr>
        <w:t xml:space="preserve">получателем </w:t>
      </w:r>
      <w:r>
        <w:rPr>
          <w:sz w:val="28"/>
          <w:szCs w:val="28"/>
        </w:rPr>
        <w:t xml:space="preserve">субсидии её возврат </w:t>
      </w:r>
      <w:r w:rsidRPr="0034216E">
        <w:rPr>
          <w:sz w:val="28"/>
          <w:szCs w:val="28"/>
        </w:rPr>
        <w:t>осуществляется в судебном порядке в соответствии с законодательством Российской Федерации.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25811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sz w:val="28"/>
          <w:szCs w:val="28"/>
        </w:rPr>
        <w:t>к постановлению Правительства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sz w:val="28"/>
          <w:szCs w:val="28"/>
        </w:rPr>
        <w:t xml:space="preserve">Ханты-Мансийского 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sz w:val="28"/>
          <w:szCs w:val="28"/>
        </w:rPr>
        <w:t xml:space="preserve">автономного округа – </w:t>
      </w:r>
      <w:proofErr w:type="spellStart"/>
      <w:r w:rsidRPr="00A25811">
        <w:rPr>
          <w:rFonts w:ascii="Times New Roman" w:hAnsi="Times New Roman"/>
          <w:b w:val="0"/>
          <w:sz w:val="28"/>
          <w:szCs w:val="28"/>
        </w:rPr>
        <w:t>Югры</w:t>
      </w:r>
      <w:proofErr w:type="spellEnd"/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</w:rPr>
        <w:t>от ________________</w:t>
      </w:r>
      <w:r w:rsidRPr="00A25811">
        <w:rPr>
          <w:rFonts w:ascii="Times New Roman" w:hAnsi="Times New Roman"/>
          <w:b w:val="0"/>
        </w:rPr>
        <w:t xml:space="preserve"> №_____</w:t>
      </w:r>
    </w:p>
    <w:p w:rsidR="0030485B" w:rsidRDefault="0030485B" w:rsidP="0030485B">
      <w:pPr>
        <w:jc w:val="center"/>
        <w:rPr>
          <w:sz w:val="28"/>
          <w:szCs w:val="28"/>
        </w:rPr>
      </w:pPr>
    </w:p>
    <w:p w:rsidR="0030485B" w:rsidRDefault="0030485B" w:rsidP="0030485B">
      <w:pPr>
        <w:jc w:val="center"/>
        <w:rPr>
          <w:sz w:val="28"/>
          <w:szCs w:val="28"/>
        </w:rPr>
      </w:pPr>
    </w:p>
    <w:p w:rsidR="0030485B" w:rsidRDefault="0030485B" w:rsidP="0030485B">
      <w:pPr>
        <w:jc w:val="center"/>
        <w:rPr>
          <w:b/>
          <w:bCs/>
          <w:sz w:val="28"/>
          <w:szCs w:val="28"/>
        </w:rPr>
      </w:pPr>
      <w:r w:rsidRPr="00023952">
        <w:rPr>
          <w:b/>
          <w:bCs/>
          <w:sz w:val="28"/>
          <w:szCs w:val="28"/>
        </w:rPr>
        <w:t>Положение</w:t>
      </w:r>
    </w:p>
    <w:p w:rsidR="0030485B" w:rsidRDefault="0030485B" w:rsidP="0030485B">
      <w:pPr>
        <w:jc w:val="center"/>
        <w:rPr>
          <w:b/>
          <w:bCs/>
          <w:sz w:val="28"/>
          <w:szCs w:val="28"/>
        </w:rPr>
      </w:pPr>
      <w:r w:rsidRPr="00023952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конкурс</w:t>
      </w:r>
      <w:r w:rsidRPr="00FE479C">
        <w:rPr>
          <w:b/>
          <w:bCs/>
          <w:sz w:val="28"/>
          <w:szCs w:val="28"/>
        </w:rPr>
        <w:t>е</w:t>
      </w:r>
      <w:r w:rsidRPr="000239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получение </w:t>
      </w:r>
      <w:r w:rsidRPr="00023952">
        <w:rPr>
          <w:b/>
          <w:bCs/>
          <w:sz w:val="28"/>
          <w:szCs w:val="28"/>
        </w:rPr>
        <w:t xml:space="preserve">субсидий </w:t>
      </w:r>
      <w:r>
        <w:rPr>
          <w:b/>
          <w:bCs/>
          <w:sz w:val="28"/>
          <w:szCs w:val="28"/>
        </w:rPr>
        <w:t>социально ориентированными</w:t>
      </w:r>
      <w:r>
        <w:rPr>
          <w:sz w:val="28"/>
          <w:szCs w:val="28"/>
        </w:rPr>
        <w:t xml:space="preserve"> </w:t>
      </w:r>
      <w:r w:rsidRPr="00023952">
        <w:rPr>
          <w:b/>
          <w:bCs/>
          <w:sz w:val="28"/>
          <w:szCs w:val="28"/>
        </w:rPr>
        <w:t>общественным</w:t>
      </w:r>
      <w:r>
        <w:rPr>
          <w:b/>
          <w:bCs/>
          <w:sz w:val="28"/>
          <w:szCs w:val="28"/>
        </w:rPr>
        <w:t>и</w:t>
      </w:r>
      <w:r w:rsidRPr="00023952">
        <w:rPr>
          <w:b/>
          <w:bCs/>
          <w:sz w:val="28"/>
          <w:szCs w:val="28"/>
        </w:rPr>
        <w:t xml:space="preserve"> организациям</w:t>
      </w:r>
      <w:r>
        <w:rPr>
          <w:b/>
          <w:bCs/>
          <w:sz w:val="28"/>
          <w:szCs w:val="28"/>
        </w:rPr>
        <w:t>и</w:t>
      </w:r>
      <w:r w:rsidRPr="00023952">
        <w:rPr>
          <w:b/>
          <w:bCs/>
          <w:sz w:val="28"/>
          <w:szCs w:val="28"/>
        </w:rPr>
        <w:t xml:space="preserve"> на реализацию мероприятий</w:t>
      </w:r>
    </w:p>
    <w:p w:rsidR="0030485B" w:rsidRDefault="0030485B" w:rsidP="0030485B">
      <w:pPr>
        <w:jc w:val="center"/>
        <w:rPr>
          <w:b/>
          <w:bCs/>
          <w:sz w:val="28"/>
          <w:szCs w:val="28"/>
        </w:rPr>
      </w:pPr>
      <w:r w:rsidRPr="00023952">
        <w:rPr>
          <w:b/>
          <w:bCs/>
          <w:sz w:val="28"/>
          <w:szCs w:val="28"/>
        </w:rPr>
        <w:t xml:space="preserve"> в области </w:t>
      </w:r>
      <w:r>
        <w:rPr>
          <w:b/>
          <w:bCs/>
          <w:sz w:val="28"/>
          <w:szCs w:val="28"/>
        </w:rPr>
        <w:t>образования, молодежной политики и военно-патриотического воспитания молодежи</w:t>
      </w:r>
      <w:r w:rsidRPr="00AE0CB8">
        <w:rPr>
          <w:b/>
          <w:bCs/>
          <w:sz w:val="28"/>
          <w:szCs w:val="28"/>
        </w:rPr>
        <w:t xml:space="preserve"> </w:t>
      </w:r>
    </w:p>
    <w:p w:rsidR="0030485B" w:rsidRPr="00023952" w:rsidRDefault="0030485B" w:rsidP="0030485B">
      <w:pPr>
        <w:jc w:val="center"/>
        <w:rPr>
          <w:b/>
          <w:bCs/>
          <w:sz w:val="28"/>
          <w:szCs w:val="28"/>
        </w:rPr>
      </w:pPr>
      <w:proofErr w:type="gramStart"/>
      <w:r w:rsidRPr="00AE0CB8">
        <w:rPr>
          <w:b/>
          <w:bCs/>
          <w:sz w:val="28"/>
          <w:szCs w:val="28"/>
        </w:rPr>
        <w:t>в</w:t>
      </w:r>
      <w:proofErr w:type="gramEnd"/>
      <w:r w:rsidRPr="00AE0CB8">
        <w:rPr>
          <w:b/>
          <w:bCs/>
          <w:sz w:val="28"/>
          <w:szCs w:val="28"/>
        </w:rPr>
        <w:t xml:space="preserve"> </w:t>
      </w:r>
      <w:proofErr w:type="gramStart"/>
      <w:r w:rsidRPr="006A17C8">
        <w:rPr>
          <w:b/>
          <w:bCs/>
          <w:sz w:val="28"/>
          <w:szCs w:val="28"/>
        </w:rPr>
        <w:t>Ханты-Мансийском</w:t>
      </w:r>
      <w:proofErr w:type="gramEnd"/>
      <w:r w:rsidRPr="006A17C8">
        <w:rPr>
          <w:b/>
          <w:bCs/>
          <w:sz w:val="28"/>
          <w:szCs w:val="28"/>
        </w:rPr>
        <w:t xml:space="preserve"> автономном округе – </w:t>
      </w:r>
      <w:proofErr w:type="spellStart"/>
      <w:r w:rsidRPr="006A17C8">
        <w:rPr>
          <w:b/>
          <w:bCs/>
          <w:sz w:val="28"/>
          <w:szCs w:val="28"/>
        </w:rPr>
        <w:t>Югре</w:t>
      </w:r>
      <w:proofErr w:type="spellEnd"/>
    </w:p>
    <w:p w:rsidR="0030485B" w:rsidRDefault="0030485B" w:rsidP="0030485B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Положение)</w:t>
      </w:r>
    </w:p>
    <w:p w:rsidR="0030485B" w:rsidRDefault="0030485B" w:rsidP="0030485B">
      <w:pPr>
        <w:jc w:val="both"/>
        <w:rPr>
          <w:sz w:val="28"/>
          <w:szCs w:val="28"/>
        </w:rPr>
      </w:pPr>
    </w:p>
    <w:p w:rsidR="0030485B" w:rsidRPr="00023952" w:rsidRDefault="0030485B" w:rsidP="0030485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2395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0485B" w:rsidRDefault="0030485B" w:rsidP="0030485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5B" w:rsidRDefault="0030485B" w:rsidP="0030485B">
      <w:pPr>
        <w:pStyle w:val="a5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 декабря </w:t>
      </w:r>
      <w:r>
        <w:rPr>
          <w:rFonts w:ascii="Times New Roman" w:hAnsi="Times New Roman" w:cs="Times New Roman"/>
          <w:sz w:val="28"/>
          <w:szCs w:val="28"/>
        </w:rPr>
        <w:br/>
        <w:t xml:space="preserve">2011 года № 229-оз «О поддержке региональных социально ориентированных некоммерческих организаций, осуществляющих свою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целях реализации мероприятий целевой программы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2011-2013 годы.</w:t>
      </w:r>
    </w:p>
    <w:p w:rsidR="0030485B" w:rsidRDefault="0030485B" w:rsidP="0030485B">
      <w:pPr>
        <w:pStyle w:val="a5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проведения конкурса на получение субсидий социально ориентированными</w:t>
      </w:r>
      <w:r w:rsidRPr="002E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на реализацию мероприятий в области образования, молодежной политики и военно-патриотического воспитания молодежи </w:t>
      </w:r>
      <w:proofErr w:type="gramStart"/>
      <w:r w:rsidRPr="006A17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7C8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6A17C8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Pr="006A17C8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30485B" w:rsidRDefault="0030485B" w:rsidP="0030485B">
      <w:pPr>
        <w:pStyle w:val="a5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Департамент образования и молодежной политики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Департамент).</w:t>
      </w:r>
    </w:p>
    <w:p w:rsidR="0030485B" w:rsidRDefault="0030485B" w:rsidP="003048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5B" w:rsidRPr="00246A03" w:rsidRDefault="0030485B" w:rsidP="0030485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5266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46A03">
        <w:rPr>
          <w:rFonts w:ascii="Times New Roman" w:hAnsi="Times New Roman" w:cs="Times New Roman"/>
          <w:b/>
          <w:bCs/>
          <w:sz w:val="28"/>
          <w:szCs w:val="28"/>
        </w:rPr>
        <w:t>адачи Конкурса</w:t>
      </w:r>
    </w:p>
    <w:p w:rsidR="0030485B" w:rsidRDefault="0030485B" w:rsidP="003048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5B" w:rsidRDefault="0030485B" w:rsidP="0030485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D5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социально ориентированных общественных организаций, зарегистрированных и осуществляющих свою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общественные организации), к реализации мероприятий в области образования, молодежной политики и военно-патриотического воспитания молодежи.</w:t>
      </w:r>
    </w:p>
    <w:p w:rsidR="0030485B" w:rsidRDefault="0030485B" w:rsidP="0030485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Создание условий для участия молодых граждан автономного округа в общественных организациях.</w:t>
      </w:r>
    </w:p>
    <w:p w:rsidR="0030485B" w:rsidRDefault="0030485B" w:rsidP="0030485B">
      <w:pPr>
        <w:ind w:firstLine="709"/>
        <w:jc w:val="center"/>
        <w:rPr>
          <w:b/>
          <w:bCs/>
          <w:sz w:val="28"/>
          <w:szCs w:val="28"/>
        </w:rPr>
      </w:pPr>
    </w:p>
    <w:p w:rsidR="0030485B" w:rsidRDefault="0030485B" w:rsidP="0030485B">
      <w:pPr>
        <w:jc w:val="center"/>
        <w:rPr>
          <w:b/>
          <w:bCs/>
          <w:sz w:val="28"/>
          <w:szCs w:val="28"/>
        </w:rPr>
      </w:pPr>
    </w:p>
    <w:p w:rsidR="0030485B" w:rsidRDefault="0030485B" w:rsidP="0030485B">
      <w:pPr>
        <w:jc w:val="center"/>
        <w:rPr>
          <w:b/>
          <w:bCs/>
          <w:sz w:val="28"/>
          <w:szCs w:val="28"/>
        </w:rPr>
      </w:pPr>
      <w:r w:rsidRPr="001D027E">
        <w:rPr>
          <w:b/>
          <w:bCs/>
          <w:sz w:val="28"/>
          <w:szCs w:val="28"/>
        </w:rPr>
        <w:lastRenderedPageBreak/>
        <w:t>3. Участники Конкурса</w:t>
      </w:r>
    </w:p>
    <w:p w:rsidR="0030485B" w:rsidRDefault="0030485B" w:rsidP="0030485B">
      <w:pPr>
        <w:ind w:firstLine="720"/>
        <w:jc w:val="both"/>
        <w:rPr>
          <w:sz w:val="28"/>
          <w:szCs w:val="28"/>
        </w:rPr>
      </w:pPr>
    </w:p>
    <w:p w:rsidR="0030485B" w:rsidRDefault="0030485B" w:rsidP="0030485B">
      <w:pPr>
        <w:ind w:firstLine="720"/>
        <w:jc w:val="both"/>
        <w:rPr>
          <w:color w:val="0000FF"/>
          <w:sz w:val="28"/>
          <w:szCs w:val="28"/>
        </w:rPr>
      </w:pPr>
      <w:r w:rsidRPr="001D027E">
        <w:rPr>
          <w:sz w:val="28"/>
          <w:szCs w:val="28"/>
        </w:rPr>
        <w:t>Участниками Конкурса могут выступать</w:t>
      </w:r>
      <w:r>
        <w:rPr>
          <w:sz w:val="28"/>
          <w:szCs w:val="28"/>
        </w:rPr>
        <w:t xml:space="preserve"> общественные организации, </w:t>
      </w:r>
      <w:r w:rsidRPr="001D027E">
        <w:rPr>
          <w:sz w:val="28"/>
          <w:szCs w:val="28"/>
        </w:rPr>
        <w:t>соответствующие требованиям</w:t>
      </w:r>
      <w:r>
        <w:rPr>
          <w:sz w:val="28"/>
          <w:szCs w:val="28"/>
        </w:rPr>
        <w:t>,</w:t>
      </w:r>
      <w:r w:rsidRPr="001D027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указанным</w:t>
      </w:r>
      <w:r w:rsidRPr="0040552D">
        <w:rPr>
          <w:color w:val="000000"/>
          <w:sz w:val="28"/>
          <w:szCs w:val="28"/>
        </w:rPr>
        <w:t xml:space="preserve"> в разделе 4 настоящего Положения</w:t>
      </w:r>
      <w:r w:rsidRPr="00BB5199">
        <w:rPr>
          <w:color w:val="0000FF"/>
          <w:sz w:val="28"/>
          <w:szCs w:val="28"/>
        </w:rPr>
        <w:t>.</w:t>
      </w:r>
    </w:p>
    <w:p w:rsidR="0030485B" w:rsidRPr="001D027E" w:rsidRDefault="0030485B" w:rsidP="0030485B">
      <w:pPr>
        <w:ind w:firstLine="720"/>
        <w:jc w:val="both"/>
        <w:rPr>
          <w:sz w:val="28"/>
          <w:szCs w:val="28"/>
        </w:rPr>
      </w:pPr>
    </w:p>
    <w:p w:rsidR="0030485B" w:rsidRDefault="0030485B" w:rsidP="0030485B">
      <w:pPr>
        <w:jc w:val="center"/>
        <w:rPr>
          <w:b/>
          <w:bCs/>
          <w:sz w:val="28"/>
          <w:szCs w:val="28"/>
        </w:rPr>
      </w:pPr>
      <w:r w:rsidRPr="001D027E">
        <w:rPr>
          <w:b/>
          <w:bCs/>
          <w:sz w:val="28"/>
          <w:szCs w:val="28"/>
        </w:rPr>
        <w:t>4. Требования к участникам Конкурса</w:t>
      </w:r>
    </w:p>
    <w:p w:rsidR="0030485B" w:rsidRPr="001D027E" w:rsidRDefault="0030485B" w:rsidP="0030485B">
      <w:pPr>
        <w:ind w:firstLine="720"/>
        <w:jc w:val="center"/>
        <w:rPr>
          <w:b/>
          <w:bCs/>
          <w:sz w:val="28"/>
          <w:szCs w:val="28"/>
        </w:rPr>
      </w:pPr>
    </w:p>
    <w:p w:rsidR="0030485B" w:rsidRDefault="0030485B" w:rsidP="00304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27E">
        <w:rPr>
          <w:sz w:val="28"/>
          <w:szCs w:val="28"/>
        </w:rPr>
        <w:t xml:space="preserve">4.1. Право на участие в Конкурсе </w:t>
      </w:r>
      <w:r>
        <w:rPr>
          <w:sz w:val="28"/>
          <w:szCs w:val="28"/>
        </w:rPr>
        <w:t>имеют общественные организации, соответствующие следующим требованиям:</w:t>
      </w:r>
    </w:p>
    <w:p w:rsidR="0030485B" w:rsidRPr="00F60389" w:rsidRDefault="0030485B" w:rsidP="003048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60389">
        <w:rPr>
          <w:color w:val="000000"/>
          <w:sz w:val="28"/>
          <w:szCs w:val="28"/>
        </w:rPr>
        <w:t xml:space="preserve">а) регистрация и осуществление своей деятельности на территории Ханты-Мансийского автономного округа – </w:t>
      </w:r>
      <w:proofErr w:type="spellStart"/>
      <w:r w:rsidRPr="00F60389">
        <w:rPr>
          <w:color w:val="000000"/>
          <w:sz w:val="28"/>
          <w:szCs w:val="28"/>
        </w:rPr>
        <w:t>Югры</w:t>
      </w:r>
      <w:proofErr w:type="spellEnd"/>
      <w:r w:rsidRPr="00F60389">
        <w:rPr>
          <w:color w:val="000000"/>
          <w:sz w:val="28"/>
          <w:szCs w:val="28"/>
        </w:rPr>
        <w:t>;</w:t>
      </w:r>
    </w:p>
    <w:p w:rsidR="0030485B" w:rsidRPr="00F60389" w:rsidRDefault="0030485B" w:rsidP="003048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6038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направленность</w:t>
      </w:r>
      <w:r w:rsidRPr="00F603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уставной</w:t>
      </w:r>
      <w:r w:rsidRPr="00F60389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F60389">
        <w:rPr>
          <w:color w:val="000000"/>
          <w:sz w:val="28"/>
          <w:szCs w:val="28"/>
        </w:rPr>
        <w:t xml:space="preserve"> на развитие и поддержку </w:t>
      </w:r>
      <w:r>
        <w:rPr>
          <w:color w:val="000000"/>
          <w:sz w:val="28"/>
          <w:szCs w:val="28"/>
        </w:rPr>
        <w:t xml:space="preserve">сферы образования, </w:t>
      </w:r>
      <w:r w:rsidRPr="00F60389">
        <w:rPr>
          <w:color w:val="000000"/>
          <w:sz w:val="28"/>
          <w:szCs w:val="28"/>
        </w:rPr>
        <w:t>молодежной политики</w:t>
      </w:r>
      <w:r>
        <w:rPr>
          <w:color w:val="000000"/>
          <w:sz w:val="28"/>
          <w:szCs w:val="28"/>
        </w:rPr>
        <w:t xml:space="preserve"> и военно-патриотического воспитания молодежи</w:t>
      </w:r>
      <w:r w:rsidRPr="00F60389">
        <w:rPr>
          <w:color w:val="000000"/>
          <w:sz w:val="28"/>
          <w:szCs w:val="28"/>
        </w:rPr>
        <w:t>;</w:t>
      </w:r>
    </w:p>
    <w:p w:rsidR="0030485B" w:rsidRPr="00CC1AFB" w:rsidRDefault="0030485B" w:rsidP="003048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60389">
        <w:rPr>
          <w:color w:val="000000"/>
          <w:sz w:val="28"/>
          <w:szCs w:val="28"/>
        </w:rPr>
        <w:t xml:space="preserve">) отсутствие задолженности по уплате налоговых платежей </w:t>
      </w:r>
      <w:r>
        <w:rPr>
          <w:color w:val="000000"/>
          <w:sz w:val="28"/>
          <w:szCs w:val="28"/>
        </w:rPr>
        <w:br/>
      </w:r>
      <w:r w:rsidRPr="00F60389">
        <w:rPr>
          <w:color w:val="000000"/>
          <w:sz w:val="28"/>
          <w:szCs w:val="28"/>
        </w:rPr>
        <w:t>в бюджеты всех уровней и гос</w:t>
      </w:r>
      <w:r>
        <w:rPr>
          <w:color w:val="000000"/>
          <w:sz w:val="28"/>
          <w:szCs w:val="28"/>
        </w:rPr>
        <w:t>ударственные внебюджетные фонды.</w:t>
      </w:r>
    </w:p>
    <w:p w:rsidR="0030485B" w:rsidRDefault="0030485B" w:rsidP="003048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D027E">
        <w:rPr>
          <w:sz w:val="28"/>
          <w:szCs w:val="28"/>
        </w:rPr>
        <w:t xml:space="preserve">Для участия в Конкурсе </w:t>
      </w:r>
      <w:r>
        <w:rPr>
          <w:sz w:val="28"/>
          <w:szCs w:val="28"/>
        </w:rPr>
        <w:t>общественные организации пред</w:t>
      </w:r>
      <w:r w:rsidRPr="001D027E">
        <w:rPr>
          <w:sz w:val="28"/>
          <w:szCs w:val="28"/>
        </w:rPr>
        <w:t xml:space="preserve">ставляют </w:t>
      </w:r>
      <w:r>
        <w:rPr>
          <w:sz w:val="28"/>
          <w:szCs w:val="28"/>
        </w:rPr>
        <w:t xml:space="preserve">в Департамент </w:t>
      </w:r>
      <w:r w:rsidRPr="001D027E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(далее – заявки):</w:t>
      </w:r>
    </w:p>
    <w:p w:rsidR="0030485B" w:rsidRPr="00897110" w:rsidRDefault="0030485B" w:rsidP="003048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заявку на предоставление </w:t>
      </w:r>
      <w:r w:rsidRPr="00897110">
        <w:rPr>
          <w:color w:val="000000"/>
          <w:sz w:val="28"/>
          <w:szCs w:val="28"/>
        </w:rPr>
        <w:t>субсидии</w:t>
      </w:r>
      <w:r>
        <w:rPr>
          <w:sz w:val="28"/>
          <w:szCs w:val="28"/>
        </w:rPr>
        <w:t>, форма которой утверждается Департаментом;</w:t>
      </w:r>
    </w:p>
    <w:p w:rsidR="0030485B" w:rsidRPr="00897110" w:rsidRDefault="0030485B" w:rsidP="003048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50869">
        <w:rPr>
          <w:color w:val="000000"/>
          <w:sz w:val="28"/>
          <w:szCs w:val="28"/>
        </w:rPr>
        <w:t>б) копии учредительных документов</w:t>
      </w:r>
      <w:r>
        <w:rPr>
          <w:color w:val="000000"/>
          <w:sz w:val="28"/>
          <w:szCs w:val="28"/>
        </w:rPr>
        <w:t xml:space="preserve"> общественной организации;</w:t>
      </w:r>
    </w:p>
    <w:p w:rsidR="0030485B" w:rsidRPr="00897110" w:rsidRDefault="0030485B" w:rsidP="003048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97110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выписку</w:t>
      </w:r>
      <w:r w:rsidRPr="00897110">
        <w:rPr>
          <w:color w:val="000000"/>
          <w:sz w:val="28"/>
          <w:szCs w:val="28"/>
        </w:rPr>
        <w:t xml:space="preserve"> из Единого государственного р</w:t>
      </w:r>
      <w:r>
        <w:rPr>
          <w:color w:val="000000"/>
          <w:sz w:val="28"/>
          <w:szCs w:val="28"/>
        </w:rPr>
        <w:t>ее</w:t>
      </w:r>
      <w:r w:rsidRPr="00897110">
        <w:rPr>
          <w:color w:val="000000"/>
          <w:sz w:val="28"/>
          <w:szCs w:val="28"/>
        </w:rPr>
        <w:t>стра юридических</w:t>
      </w:r>
      <w:r>
        <w:rPr>
          <w:color w:val="000000"/>
          <w:sz w:val="28"/>
          <w:szCs w:val="28"/>
        </w:rPr>
        <w:t xml:space="preserve"> лиц;</w:t>
      </w:r>
    </w:p>
    <w:p w:rsidR="0030485B" w:rsidRPr="00897110" w:rsidRDefault="0030485B" w:rsidP="003048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97110">
        <w:rPr>
          <w:color w:val="000000"/>
          <w:sz w:val="28"/>
          <w:szCs w:val="28"/>
        </w:rPr>
        <w:t>) копии документов о постановке на учет в налоговом органе по месту нахождения с одновременным предъявлением оригиналов для сверки и заверения;</w:t>
      </w:r>
    </w:p>
    <w:p w:rsidR="0030485B" w:rsidRPr="00897110" w:rsidRDefault="0030485B" w:rsidP="003048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897110">
        <w:rPr>
          <w:color w:val="000000"/>
          <w:sz w:val="28"/>
          <w:szCs w:val="28"/>
        </w:rPr>
        <w:t>) справк</w:t>
      </w:r>
      <w:r>
        <w:rPr>
          <w:color w:val="000000"/>
          <w:sz w:val="28"/>
          <w:szCs w:val="28"/>
        </w:rPr>
        <w:t>у</w:t>
      </w:r>
      <w:r w:rsidRPr="00897110">
        <w:rPr>
          <w:color w:val="000000"/>
          <w:sz w:val="28"/>
          <w:szCs w:val="28"/>
        </w:rPr>
        <w:t xml:space="preserve"> об отсутствии задолженности по начисленным налогам, сборам и иным обязательным платежам в бюджеты любого уровня</w:t>
      </w:r>
      <w:r>
        <w:rPr>
          <w:color w:val="000000"/>
          <w:sz w:val="28"/>
          <w:szCs w:val="28"/>
        </w:rPr>
        <w:t>.</w:t>
      </w:r>
    </w:p>
    <w:p w:rsidR="0030485B" w:rsidRPr="00D372F9" w:rsidRDefault="0030485B" w:rsidP="0030485B">
      <w:pPr>
        <w:ind w:firstLine="708"/>
        <w:jc w:val="both"/>
        <w:rPr>
          <w:sz w:val="28"/>
          <w:szCs w:val="28"/>
        </w:rPr>
      </w:pPr>
      <w:r w:rsidRPr="00D372F9">
        <w:rPr>
          <w:color w:val="000000"/>
          <w:sz w:val="28"/>
          <w:szCs w:val="28"/>
        </w:rPr>
        <w:t xml:space="preserve">4.3. </w:t>
      </w:r>
      <w:r>
        <w:rPr>
          <w:sz w:val="28"/>
          <w:szCs w:val="28"/>
        </w:rPr>
        <w:t>Заявки на Конкурс пред</w:t>
      </w:r>
      <w:r w:rsidRPr="00D372F9">
        <w:rPr>
          <w:sz w:val="28"/>
          <w:szCs w:val="28"/>
        </w:rPr>
        <w:t xml:space="preserve">ставляются на бумажном носителе и должны быть прошиты, </w:t>
      </w:r>
      <w:r>
        <w:rPr>
          <w:sz w:val="28"/>
          <w:szCs w:val="28"/>
        </w:rPr>
        <w:t xml:space="preserve">листы </w:t>
      </w:r>
      <w:r w:rsidRPr="00D372F9">
        <w:rPr>
          <w:sz w:val="28"/>
          <w:szCs w:val="28"/>
        </w:rPr>
        <w:t>пронумерованы</w:t>
      </w:r>
      <w:r>
        <w:rPr>
          <w:sz w:val="28"/>
          <w:szCs w:val="28"/>
        </w:rPr>
        <w:t>. Представленные копии документов должны быть</w:t>
      </w:r>
      <w:r w:rsidRPr="00D372F9">
        <w:rPr>
          <w:sz w:val="28"/>
          <w:szCs w:val="28"/>
        </w:rPr>
        <w:t xml:space="preserve"> заверены печатью</w:t>
      </w:r>
      <w:r>
        <w:rPr>
          <w:sz w:val="28"/>
          <w:szCs w:val="28"/>
        </w:rPr>
        <w:t xml:space="preserve"> и</w:t>
      </w:r>
      <w:r w:rsidRPr="00D372F9">
        <w:rPr>
          <w:sz w:val="28"/>
          <w:szCs w:val="28"/>
        </w:rPr>
        <w:t xml:space="preserve"> подписью руководителя общественной организации.</w:t>
      </w:r>
    </w:p>
    <w:p w:rsidR="0030485B" w:rsidRPr="001D027E" w:rsidRDefault="0030485B" w:rsidP="00304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1D02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027E">
        <w:rPr>
          <w:sz w:val="28"/>
          <w:szCs w:val="28"/>
        </w:rPr>
        <w:t>Основанием для отказа на участие в Конкурсе является несоблюдение общественными организациями</w:t>
      </w:r>
      <w:r>
        <w:rPr>
          <w:sz w:val="28"/>
          <w:szCs w:val="28"/>
        </w:rPr>
        <w:t xml:space="preserve"> </w:t>
      </w:r>
      <w:r w:rsidRPr="001D027E">
        <w:rPr>
          <w:sz w:val="28"/>
          <w:szCs w:val="28"/>
        </w:rPr>
        <w:t>пунктов 4.1, 4.2</w:t>
      </w:r>
      <w:r>
        <w:rPr>
          <w:sz w:val="28"/>
          <w:szCs w:val="28"/>
        </w:rPr>
        <w:t xml:space="preserve"> и </w:t>
      </w:r>
      <w:r w:rsidRPr="00D372F9">
        <w:rPr>
          <w:sz w:val="28"/>
          <w:szCs w:val="28"/>
        </w:rPr>
        <w:t>4.3</w:t>
      </w:r>
      <w:r w:rsidRPr="001D027E">
        <w:rPr>
          <w:sz w:val="28"/>
          <w:szCs w:val="28"/>
        </w:rPr>
        <w:t xml:space="preserve"> настоящего Положения.</w:t>
      </w:r>
    </w:p>
    <w:p w:rsidR="0030485B" w:rsidRDefault="0030485B" w:rsidP="0030485B">
      <w:pPr>
        <w:ind w:firstLine="709"/>
        <w:jc w:val="center"/>
        <w:rPr>
          <w:b/>
          <w:bCs/>
          <w:sz w:val="28"/>
          <w:szCs w:val="28"/>
        </w:rPr>
      </w:pPr>
    </w:p>
    <w:p w:rsidR="0030485B" w:rsidRPr="001D027E" w:rsidRDefault="0030485B" w:rsidP="0030485B">
      <w:pPr>
        <w:jc w:val="center"/>
        <w:rPr>
          <w:b/>
          <w:bCs/>
          <w:sz w:val="28"/>
          <w:szCs w:val="28"/>
        </w:rPr>
      </w:pPr>
      <w:r w:rsidRPr="001D027E">
        <w:rPr>
          <w:b/>
          <w:bCs/>
          <w:sz w:val="28"/>
          <w:szCs w:val="28"/>
        </w:rPr>
        <w:t>5. Порядок проведения Конкурса</w:t>
      </w:r>
    </w:p>
    <w:p w:rsidR="0030485B" w:rsidRPr="001D027E" w:rsidRDefault="0030485B" w:rsidP="0030485B">
      <w:pPr>
        <w:ind w:firstLine="709"/>
        <w:jc w:val="center"/>
        <w:rPr>
          <w:sz w:val="28"/>
          <w:szCs w:val="28"/>
        </w:rPr>
      </w:pPr>
    </w:p>
    <w:p w:rsidR="0030485B" w:rsidRDefault="0030485B" w:rsidP="0030485B">
      <w:pPr>
        <w:ind w:firstLine="708"/>
        <w:jc w:val="both"/>
        <w:rPr>
          <w:sz w:val="28"/>
          <w:szCs w:val="28"/>
        </w:rPr>
      </w:pPr>
      <w:r w:rsidRPr="001D027E">
        <w:rPr>
          <w:sz w:val="28"/>
          <w:szCs w:val="28"/>
        </w:rPr>
        <w:t>5.1.</w:t>
      </w:r>
      <w:r>
        <w:rPr>
          <w:sz w:val="28"/>
          <w:szCs w:val="28"/>
        </w:rPr>
        <w:t xml:space="preserve"> Срок проведения Конкурса определяется Департаментом.</w:t>
      </w:r>
    </w:p>
    <w:p w:rsidR="0030485B" w:rsidRPr="006B7BCB" w:rsidRDefault="0030485B" w:rsidP="003048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6B7BCB">
        <w:rPr>
          <w:color w:val="000000"/>
          <w:sz w:val="28"/>
          <w:szCs w:val="28"/>
        </w:rPr>
        <w:t xml:space="preserve">Департамент через средства массовой информации </w:t>
      </w:r>
      <w:r>
        <w:rPr>
          <w:color w:val="000000"/>
          <w:sz w:val="28"/>
          <w:szCs w:val="28"/>
        </w:rPr>
        <w:t xml:space="preserve">и официальный </w:t>
      </w:r>
      <w:proofErr w:type="spellStart"/>
      <w:r>
        <w:rPr>
          <w:color w:val="000000"/>
          <w:sz w:val="28"/>
          <w:szCs w:val="28"/>
        </w:rPr>
        <w:t>веб-сайт</w:t>
      </w:r>
      <w:proofErr w:type="spellEnd"/>
      <w:r>
        <w:rPr>
          <w:color w:val="000000"/>
          <w:sz w:val="28"/>
          <w:szCs w:val="28"/>
        </w:rPr>
        <w:t xml:space="preserve"> органов государственной власти </w:t>
      </w:r>
      <w:r>
        <w:rPr>
          <w:color w:val="000000"/>
          <w:sz w:val="28"/>
          <w:szCs w:val="28"/>
        </w:rPr>
        <w:br/>
        <w:t xml:space="preserve">Ханты-Мансийского автономного округа – </w:t>
      </w:r>
      <w:proofErr w:type="spellStart"/>
      <w:r>
        <w:rPr>
          <w:color w:val="000000"/>
          <w:sz w:val="28"/>
          <w:szCs w:val="28"/>
        </w:rPr>
        <w:t>Югры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6B7BCB">
        <w:rPr>
          <w:color w:val="000000"/>
          <w:sz w:val="28"/>
          <w:szCs w:val="28"/>
        </w:rPr>
        <w:t xml:space="preserve">оповещает о приеме заявок на участие в </w:t>
      </w:r>
      <w:r>
        <w:rPr>
          <w:color w:val="000000"/>
          <w:sz w:val="28"/>
          <w:szCs w:val="28"/>
        </w:rPr>
        <w:t>Конкурсе</w:t>
      </w:r>
      <w:r w:rsidRPr="006B7BCB">
        <w:rPr>
          <w:color w:val="000000"/>
          <w:sz w:val="28"/>
          <w:szCs w:val="28"/>
        </w:rPr>
        <w:t xml:space="preserve"> не </w:t>
      </w:r>
      <w:proofErr w:type="gramStart"/>
      <w:r w:rsidRPr="006B7BCB">
        <w:rPr>
          <w:color w:val="000000"/>
          <w:sz w:val="28"/>
          <w:szCs w:val="28"/>
        </w:rPr>
        <w:t>позднее</w:t>
      </w:r>
      <w:proofErr w:type="gramEnd"/>
      <w:r w:rsidRPr="006B7BCB">
        <w:rPr>
          <w:color w:val="000000"/>
          <w:sz w:val="28"/>
          <w:szCs w:val="28"/>
        </w:rPr>
        <w:t xml:space="preserve"> чем за 30 дней до его начала.</w:t>
      </w:r>
    </w:p>
    <w:p w:rsidR="0030485B" w:rsidRPr="001D027E" w:rsidRDefault="0030485B" w:rsidP="00304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D027E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Конкурс проводится в 2</w:t>
      </w:r>
      <w:r w:rsidRPr="001D027E">
        <w:rPr>
          <w:sz w:val="28"/>
          <w:szCs w:val="28"/>
        </w:rPr>
        <w:t xml:space="preserve"> этапа: </w:t>
      </w:r>
    </w:p>
    <w:p w:rsidR="0030485B" w:rsidRPr="001D027E" w:rsidRDefault="0030485B" w:rsidP="003048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D027E">
        <w:rPr>
          <w:sz w:val="28"/>
          <w:szCs w:val="28"/>
        </w:rPr>
        <w:t>) пе</w:t>
      </w:r>
      <w:r>
        <w:rPr>
          <w:sz w:val="28"/>
          <w:szCs w:val="28"/>
        </w:rPr>
        <w:t>рвый этап – прием заявок и их</w:t>
      </w:r>
      <w:r w:rsidRPr="001D027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а.</w:t>
      </w:r>
    </w:p>
    <w:p w:rsidR="0030485B" w:rsidRPr="001D027E" w:rsidRDefault="0030485B" w:rsidP="003048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второй </w:t>
      </w:r>
      <w:r w:rsidRPr="001D027E">
        <w:rPr>
          <w:sz w:val="28"/>
          <w:szCs w:val="28"/>
        </w:rPr>
        <w:t>этап</w:t>
      </w:r>
      <w:r>
        <w:rPr>
          <w:sz w:val="28"/>
          <w:szCs w:val="28"/>
        </w:rPr>
        <w:t xml:space="preserve"> – публичная защита заявки, подведение итогов Конкурса.</w:t>
      </w:r>
    </w:p>
    <w:p w:rsidR="0030485B" w:rsidRPr="001D027E" w:rsidRDefault="0030485B" w:rsidP="0030485B">
      <w:pPr>
        <w:ind w:firstLine="709"/>
        <w:jc w:val="both"/>
        <w:rPr>
          <w:sz w:val="28"/>
          <w:szCs w:val="28"/>
        </w:rPr>
      </w:pPr>
      <w:r w:rsidRPr="002B4178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4</w:t>
      </w:r>
      <w:r w:rsidRPr="002B4178">
        <w:rPr>
          <w:color w:val="000000"/>
          <w:sz w:val="28"/>
          <w:szCs w:val="28"/>
        </w:rPr>
        <w:t>. Для участия</w:t>
      </w:r>
      <w:r>
        <w:rPr>
          <w:color w:val="000000"/>
          <w:sz w:val="28"/>
          <w:szCs w:val="28"/>
        </w:rPr>
        <w:t xml:space="preserve"> в Конкурсе претенденты подают</w:t>
      </w:r>
      <w:r w:rsidRPr="002B4178">
        <w:rPr>
          <w:color w:val="000000"/>
          <w:sz w:val="28"/>
          <w:szCs w:val="28"/>
        </w:rPr>
        <w:t xml:space="preserve"> в Департамент</w:t>
      </w:r>
      <w:r>
        <w:rPr>
          <w:sz w:val="28"/>
          <w:szCs w:val="28"/>
        </w:rPr>
        <w:t xml:space="preserve"> заявки</w:t>
      </w:r>
      <w:r w:rsidRPr="00D372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установленные пунктом </w:t>
      </w:r>
      <w:r w:rsidRPr="00D372F9">
        <w:rPr>
          <w:sz w:val="28"/>
          <w:szCs w:val="28"/>
        </w:rPr>
        <w:t>4.2 настоящего Положения.</w:t>
      </w:r>
    </w:p>
    <w:p w:rsidR="0030485B" w:rsidRPr="007435F4" w:rsidRDefault="0030485B" w:rsidP="0030485B">
      <w:pPr>
        <w:pStyle w:val="a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7435F4">
        <w:rPr>
          <w:rFonts w:ascii="Times New Roman" w:hAnsi="Times New Roman" w:cs="Times New Roman"/>
          <w:sz w:val="28"/>
          <w:szCs w:val="28"/>
        </w:rPr>
        <w:t>. Решение о допуске к участию в</w:t>
      </w:r>
      <w:r>
        <w:rPr>
          <w:rFonts w:ascii="Times New Roman" w:hAnsi="Times New Roman" w:cs="Times New Roman"/>
          <w:sz w:val="28"/>
          <w:szCs w:val="28"/>
        </w:rPr>
        <w:t>о втором этапе</w:t>
      </w:r>
      <w:r w:rsidRPr="007435F4">
        <w:rPr>
          <w:rFonts w:ascii="Times New Roman" w:hAnsi="Times New Roman" w:cs="Times New Roman"/>
          <w:sz w:val="28"/>
          <w:szCs w:val="28"/>
        </w:rPr>
        <w:t xml:space="preserve"> Конку</w:t>
      </w:r>
      <w:r>
        <w:rPr>
          <w:rFonts w:ascii="Times New Roman" w:hAnsi="Times New Roman" w:cs="Times New Roman"/>
          <w:sz w:val="28"/>
          <w:szCs w:val="28"/>
        </w:rPr>
        <w:t>рса принимает комиссия, создаваемая</w:t>
      </w:r>
      <w:r w:rsidRPr="007435F4">
        <w:rPr>
          <w:rFonts w:ascii="Times New Roman" w:hAnsi="Times New Roman" w:cs="Times New Roman"/>
          <w:sz w:val="28"/>
          <w:szCs w:val="28"/>
        </w:rPr>
        <w:t xml:space="preserve"> приказом Департамента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435F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35F4">
        <w:rPr>
          <w:rFonts w:ascii="Times New Roman" w:hAnsi="Times New Roman" w:cs="Times New Roman"/>
          <w:sz w:val="28"/>
          <w:szCs w:val="28"/>
        </w:rPr>
        <w:t xml:space="preserve"> Комиссия). Решение Комиссии оформляется протоколом и размещается на Молодежном портале </w:t>
      </w:r>
      <w:proofErr w:type="spellStart"/>
      <w:r w:rsidRPr="007435F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7435F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526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266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26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molod</w:t>
        </w:r>
        <w:proofErr w:type="spellEnd"/>
        <w:r w:rsidRPr="0065266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26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eduhmao</w:t>
        </w:r>
        <w:proofErr w:type="spellEnd"/>
        <w:r w:rsidRPr="0065266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26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52660">
        <w:rPr>
          <w:rFonts w:ascii="Times New Roman" w:hAnsi="Times New Roman" w:cs="Times New Roman"/>
        </w:rPr>
        <w:t xml:space="preserve"> </w:t>
      </w:r>
      <w:r w:rsidRPr="00652660">
        <w:rPr>
          <w:rFonts w:ascii="Times New Roman" w:hAnsi="Times New Roman" w:cs="Times New Roman"/>
          <w:sz w:val="28"/>
          <w:szCs w:val="28"/>
        </w:rPr>
        <w:t>(</w:t>
      </w:r>
      <w:r w:rsidRPr="00B67B03">
        <w:rPr>
          <w:rFonts w:ascii="Times New Roman" w:hAnsi="Times New Roman" w:cs="Times New Roman"/>
          <w:sz w:val="28"/>
          <w:szCs w:val="28"/>
        </w:rPr>
        <w:t>далее – Молодежный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B67B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позднее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этапа Конкурса.</w:t>
      </w:r>
    </w:p>
    <w:p w:rsidR="0030485B" w:rsidRPr="002B4178" w:rsidRDefault="0030485B" w:rsidP="0030485B">
      <w:pPr>
        <w:pStyle w:val="a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7435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Претенденты,</w:t>
      </w:r>
      <w:r w:rsidRPr="007435F4">
        <w:rPr>
          <w:rFonts w:ascii="Times New Roman" w:hAnsi="Times New Roman" w:cs="Times New Roman"/>
          <w:sz w:val="28"/>
          <w:szCs w:val="28"/>
        </w:rPr>
        <w:t xml:space="preserve"> допущенные к</w:t>
      </w:r>
      <w:r>
        <w:rPr>
          <w:rFonts w:ascii="Times New Roman" w:hAnsi="Times New Roman" w:cs="Times New Roman"/>
          <w:sz w:val="28"/>
          <w:szCs w:val="28"/>
        </w:rPr>
        <w:t>о второму этапу К</w:t>
      </w:r>
      <w:r w:rsidRPr="007435F4">
        <w:rPr>
          <w:rFonts w:ascii="Times New Roman" w:hAnsi="Times New Roman" w:cs="Times New Roman"/>
          <w:sz w:val="28"/>
          <w:szCs w:val="28"/>
        </w:rPr>
        <w:t xml:space="preserve">онкурса, </w:t>
      </w:r>
      <w:r>
        <w:rPr>
          <w:rFonts w:ascii="Times New Roman" w:hAnsi="Times New Roman" w:cs="Times New Roman"/>
          <w:sz w:val="28"/>
          <w:szCs w:val="28"/>
        </w:rPr>
        <w:t>приглашаются для участия в публичной защите письменным уведомлением.</w:t>
      </w:r>
    </w:p>
    <w:p w:rsidR="0030485B" w:rsidRPr="007435F4" w:rsidRDefault="0030485B" w:rsidP="0030485B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7435F4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о признании победителей</w:t>
      </w:r>
      <w:r w:rsidRPr="007435F4">
        <w:rPr>
          <w:sz w:val="28"/>
          <w:szCs w:val="28"/>
        </w:rPr>
        <w:t xml:space="preserve"> Конкурса принимается </w:t>
      </w:r>
      <w:r>
        <w:rPr>
          <w:sz w:val="28"/>
          <w:szCs w:val="28"/>
        </w:rPr>
        <w:t>Конкурсной комиссией</w:t>
      </w:r>
      <w:r w:rsidRPr="007435F4">
        <w:rPr>
          <w:sz w:val="28"/>
          <w:szCs w:val="28"/>
        </w:rPr>
        <w:t xml:space="preserve"> </w:t>
      </w:r>
      <w:r w:rsidRPr="00C250B3">
        <w:rPr>
          <w:sz w:val="28"/>
          <w:szCs w:val="28"/>
        </w:rPr>
        <w:t xml:space="preserve">по организации и проведению конкурса на получение субсидий социально ориентированными общественными организациями на реализацию мероприятий в области образования, молодежной политики и военно-патриотического воспитания молодежи </w:t>
      </w:r>
      <w:r>
        <w:rPr>
          <w:sz w:val="28"/>
          <w:szCs w:val="28"/>
        </w:rPr>
        <w:br/>
      </w:r>
      <w:proofErr w:type="gramStart"/>
      <w:r w:rsidRPr="00660FA2">
        <w:rPr>
          <w:sz w:val="28"/>
          <w:szCs w:val="28"/>
        </w:rPr>
        <w:t>в</w:t>
      </w:r>
      <w:proofErr w:type="gramEnd"/>
      <w:r w:rsidRPr="00660FA2">
        <w:rPr>
          <w:sz w:val="28"/>
          <w:szCs w:val="28"/>
        </w:rPr>
        <w:t xml:space="preserve"> </w:t>
      </w:r>
      <w:proofErr w:type="gramStart"/>
      <w:r w:rsidRPr="00660FA2">
        <w:rPr>
          <w:sz w:val="28"/>
          <w:szCs w:val="28"/>
        </w:rPr>
        <w:t>Ханты-Мансийском</w:t>
      </w:r>
      <w:proofErr w:type="gramEnd"/>
      <w:r w:rsidRPr="00660FA2">
        <w:rPr>
          <w:sz w:val="28"/>
          <w:szCs w:val="28"/>
        </w:rPr>
        <w:t xml:space="preserve"> автономном округе – </w:t>
      </w:r>
      <w:proofErr w:type="spellStart"/>
      <w:r w:rsidRPr="00660FA2"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(далее – Конкурсная комиссия) </w:t>
      </w:r>
      <w:r w:rsidRPr="007435F4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публичной защиты</w:t>
      </w:r>
      <w:r w:rsidRPr="007435F4">
        <w:rPr>
          <w:sz w:val="28"/>
          <w:szCs w:val="28"/>
        </w:rPr>
        <w:t>.</w:t>
      </w:r>
    </w:p>
    <w:p w:rsidR="0030485B" w:rsidRPr="007435F4" w:rsidRDefault="0030485B" w:rsidP="00304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7435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35F4">
        <w:rPr>
          <w:sz w:val="28"/>
          <w:szCs w:val="28"/>
        </w:rPr>
        <w:t>Информация о победителях Конкурса размеща</w:t>
      </w:r>
      <w:r>
        <w:rPr>
          <w:sz w:val="28"/>
          <w:szCs w:val="28"/>
        </w:rPr>
        <w:t xml:space="preserve">ется </w:t>
      </w:r>
      <w:r>
        <w:rPr>
          <w:sz w:val="28"/>
          <w:szCs w:val="28"/>
        </w:rPr>
        <w:br/>
        <w:t xml:space="preserve">на Молодежном портале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не позднее 3 рабочих дней </w:t>
      </w:r>
      <w:proofErr w:type="gramStart"/>
      <w:r>
        <w:rPr>
          <w:sz w:val="28"/>
          <w:szCs w:val="28"/>
        </w:rPr>
        <w:t>с даты утверждения</w:t>
      </w:r>
      <w:proofErr w:type="gramEnd"/>
      <w:r>
        <w:rPr>
          <w:sz w:val="28"/>
          <w:szCs w:val="28"/>
        </w:rPr>
        <w:t xml:space="preserve"> протокола с результатами Конкурса.</w:t>
      </w:r>
    </w:p>
    <w:p w:rsidR="0030485B" w:rsidRDefault="0030485B" w:rsidP="0030485B">
      <w:pPr>
        <w:rPr>
          <w:sz w:val="28"/>
          <w:szCs w:val="28"/>
        </w:rPr>
      </w:pPr>
    </w:p>
    <w:p w:rsidR="0030485B" w:rsidRPr="001D027E" w:rsidRDefault="0030485B" w:rsidP="00304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1D027E">
        <w:rPr>
          <w:b/>
          <w:bCs/>
          <w:sz w:val="28"/>
          <w:szCs w:val="28"/>
        </w:rPr>
        <w:t>. Оценочные критерии Конкурса</w:t>
      </w:r>
    </w:p>
    <w:p w:rsidR="0030485B" w:rsidRPr="001D027E" w:rsidRDefault="0030485B" w:rsidP="0030485B">
      <w:pPr>
        <w:jc w:val="center"/>
        <w:rPr>
          <w:b/>
          <w:bCs/>
          <w:sz w:val="28"/>
          <w:szCs w:val="28"/>
        </w:rPr>
      </w:pPr>
    </w:p>
    <w:p w:rsidR="0030485B" w:rsidRPr="009A58D8" w:rsidRDefault="0030485B" w:rsidP="0030485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Заявки претендентов</w:t>
      </w:r>
      <w:r w:rsidRPr="001D027E">
        <w:rPr>
          <w:sz w:val="28"/>
          <w:szCs w:val="28"/>
        </w:rPr>
        <w:t xml:space="preserve">, </w:t>
      </w:r>
      <w:r>
        <w:rPr>
          <w:sz w:val="28"/>
          <w:szCs w:val="28"/>
        </w:rPr>
        <w:t>допущенных ко второму этапу</w:t>
      </w:r>
      <w:r w:rsidRPr="001D027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а,</w:t>
      </w:r>
      <w:r w:rsidRPr="001D027E">
        <w:rPr>
          <w:sz w:val="28"/>
          <w:szCs w:val="28"/>
        </w:rPr>
        <w:t xml:space="preserve"> оцениваются по </w:t>
      </w:r>
      <w:r>
        <w:rPr>
          <w:color w:val="000000"/>
          <w:sz w:val="28"/>
          <w:szCs w:val="28"/>
        </w:rPr>
        <w:t>пяти</w:t>
      </w:r>
      <w:r w:rsidRPr="0098524E">
        <w:rPr>
          <w:color w:val="000000"/>
          <w:sz w:val="28"/>
          <w:szCs w:val="28"/>
        </w:rPr>
        <w:t xml:space="preserve">балльной системе по каждому </w:t>
      </w:r>
      <w:r>
        <w:rPr>
          <w:color w:val="000000"/>
          <w:sz w:val="28"/>
          <w:szCs w:val="28"/>
        </w:rPr>
        <w:t xml:space="preserve">из </w:t>
      </w:r>
      <w:r>
        <w:rPr>
          <w:sz w:val="28"/>
          <w:szCs w:val="28"/>
        </w:rPr>
        <w:t>следующих критериев</w:t>
      </w:r>
      <w:r w:rsidRPr="001D027E">
        <w:rPr>
          <w:sz w:val="28"/>
          <w:szCs w:val="28"/>
        </w:rPr>
        <w:t>:</w:t>
      </w:r>
    </w:p>
    <w:p w:rsidR="0030485B" w:rsidRPr="006F59ED" w:rsidRDefault="0030485B" w:rsidP="0030485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F59E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реалистичность, реализуемость;</w:t>
      </w:r>
    </w:p>
    <w:p w:rsidR="0030485B" w:rsidRPr="006F59ED" w:rsidRDefault="0030485B" w:rsidP="0030485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практическая значимость;</w:t>
      </w:r>
    </w:p>
    <w:p w:rsidR="0030485B" w:rsidRDefault="0030485B" w:rsidP="0030485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2F549E">
        <w:rPr>
          <w:color w:val="000000"/>
          <w:sz w:val="28"/>
          <w:szCs w:val="28"/>
        </w:rPr>
        <w:t>в</w:t>
      </w:r>
      <w:r w:rsidRPr="006F59ED">
        <w:rPr>
          <w:color w:val="000000"/>
          <w:sz w:val="28"/>
          <w:szCs w:val="28"/>
        </w:rPr>
        <w:t>) кадровое обеспечение.</w:t>
      </w:r>
    </w:p>
    <w:p w:rsidR="0030485B" w:rsidRDefault="0030485B" w:rsidP="0030485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30485B" w:rsidRPr="001D027E" w:rsidRDefault="0030485B" w:rsidP="00304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D02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Конкурсная комиссия</w:t>
      </w:r>
    </w:p>
    <w:p w:rsidR="0030485B" w:rsidRPr="001D027E" w:rsidRDefault="0030485B" w:rsidP="0030485B">
      <w:pPr>
        <w:jc w:val="center"/>
        <w:rPr>
          <w:b/>
          <w:bCs/>
          <w:sz w:val="28"/>
          <w:szCs w:val="28"/>
        </w:rPr>
      </w:pPr>
    </w:p>
    <w:p w:rsidR="0030485B" w:rsidRDefault="0030485B" w:rsidP="0030485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027E">
        <w:rPr>
          <w:sz w:val="28"/>
          <w:szCs w:val="28"/>
        </w:rPr>
        <w:t>.</w:t>
      </w:r>
      <w:r>
        <w:rPr>
          <w:sz w:val="28"/>
          <w:szCs w:val="28"/>
        </w:rPr>
        <w:t xml:space="preserve">1. Конкурсная комиссия </w:t>
      </w:r>
      <w:r w:rsidRPr="001D027E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оценку публичной защиты заявок, поданных на Конкурс.</w:t>
      </w:r>
    </w:p>
    <w:p w:rsidR="0030485B" w:rsidRPr="00B62116" w:rsidRDefault="0030485B" w:rsidP="0030485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</w:t>
      </w:r>
      <w:r w:rsidRPr="001D027E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Правительством </w:t>
      </w:r>
      <w:r>
        <w:rPr>
          <w:sz w:val="28"/>
          <w:szCs w:val="28"/>
        </w:rPr>
        <w:br/>
        <w:t xml:space="preserve">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 w:rsidRPr="001D027E">
        <w:rPr>
          <w:sz w:val="28"/>
          <w:szCs w:val="28"/>
        </w:rPr>
        <w:t xml:space="preserve">. </w:t>
      </w:r>
    </w:p>
    <w:p w:rsidR="0030485B" w:rsidRPr="001D027E" w:rsidRDefault="0030485B" w:rsidP="00304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1D027E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Конкурсная комиссия</w:t>
      </w:r>
      <w:r w:rsidRPr="001D027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коллегиальным органом, ее ч</w:t>
      </w:r>
      <w:r w:rsidRPr="001D027E">
        <w:rPr>
          <w:sz w:val="28"/>
          <w:szCs w:val="28"/>
        </w:rPr>
        <w:t>лены</w:t>
      </w:r>
      <w:r>
        <w:rPr>
          <w:sz w:val="28"/>
          <w:szCs w:val="28"/>
        </w:rPr>
        <w:t xml:space="preserve"> </w:t>
      </w:r>
      <w:r w:rsidRPr="001D027E">
        <w:rPr>
          <w:sz w:val="28"/>
          <w:szCs w:val="28"/>
        </w:rPr>
        <w:t xml:space="preserve">осуществляют свою деятельность на </w:t>
      </w:r>
      <w:r>
        <w:rPr>
          <w:sz w:val="28"/>
          <w:szCs w:val="28"/>
        </w:rPr>
        <w:t>безвозмездной основе.</w:t>
      </w:r>
    </w:p>
    <w:p w:rsidR="0030485B" w:rsidRDefault="0030485B" w:rsidP="0030485B">
      <w:pPr>
        <w:ind w:firstLine="709"/>
        <w:jc w:val="both"/>
        <w:rPr>
          <w:sz w:val="28"/>
          <w:szCs w:val="28"/>
        </w:rPr>
      </w:pPr>
      <w:r w:rsidRPr="00634FAD">
        <w:rPr>
          <w:sz w:val="28"/>
          <w:szCs w:val="28"/>
        </w:rPr>
        <w:t>7.3. Конкурсная комиссия по итогам второго этапа, после завершения проц</w:t>
      </w:r>
      <w:r>
        <w:rPr>
          <w:sz w:val="28"/>
          <w:szCs w:val="28"/>
        </w:rPr>
        <w:t>едуры подсчета баллов, в течение 1</w:t>
      </w:r>
      <w:r w:rsidRPr="00634FAD">
        <w:rPr>
          <w:sz w:val="28"/>
          <w:szCs w:val="28"/>
        </w:rPr>
        <w:t xml:space="preserve"> календарного дня принимает решение о победител</w:t>
      </w:r>
      <w:r>
        <w:rPr>
          <w:sz w:val="28"/>
          <w:szCs w:val="28"/>
        </w:rPr>
        <w:t>ях</w:t>
      </w:r>
      <w:r w:rsidRPr="00634FAD">
        <w:rPr>
          <w:sz w:val="28"/>
          <w:szCs w:val="28"/>
        </w:rPr>
        <w:t xml:space="preserve"> Конкурса. Решение Конкурсной комиссии оформляется протоколом, которы</w:t>
      </w:r>
      <w:r>
        <w:rPr>
          <w:sz w:val="28"/>
          <w:szCs w:val="28"/>
        </w:rPr>
        <w:t>й подписывается</w:t>
      </w:r>
      <w:r w:rsidRPr="00634FAD">
        <w:rPr>
          <w:sz w:val="28"/>
          <w:szCs w:val="28"/>
        </w:rPr>
        <w:t xml:space="preserve"> </w:t>
      </w:r>
      <w:r>
        <w:rPr>
          <w:sz w:val="28"/>
          <w:szCs w:val="28"/>
        </w:rPr>
        <w:t>всеми её членами.</w:t>
      </w:r>
    </w:p>
    <w:p w:rsidR="0030485B" w:rsidRPr="001D027E" w:rsidRDefault="0030485B" w:rsidP="00304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1D027E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Конкурсная комиссия</w:t>
      </w:r>
      <w:r w:rsidRPr="001D027E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1D027E">
        <w:rPr>
          <w:sz w:val="28"/>
          <w:szCs w:val="28"/>
        </w:rPr>
        <w:t xml:space="preserve"> принимать решения, если </w:t>
      </w:r>
      <w:r>
        <w:rPr>
          <w:sz w:val="28"/>
          <w:szCs w:val="28"/>
        </w:rPr>
        <w:br/>
      </w:r>
      <w:r w:rsidRPr="001D027E">
        <w:rPr>
          <w:sz w:val="28"/>
          <w:szCs w:val="28"/>
        </w:rPr>
        <w:t>на заседании присутствуют более половины е</w:t>
      </w:r>
      <w:r>
        <w:rPr>
          <w:sz w:val="28"/>
          <w:szCs w:val="28"/>
        </w:rPr>
        <w:t>е</w:t>
      </w:r>
      <w:r w:rsidRPr="001D027E">
        <w:rPr>
          <w:sz w:val="28"/>
          <w:szCs w:val="28"/>
        </w:rPr>
        <w:t xml:space="preserve"> списочного состава. </w:t>
      </w:r>
    </w:p>
    <w:p w:rsidR="0030485B" w:rsidRPr="001D027E" w:rsidRDefault="0030485B" w:rsidP="00304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7.5</w:t>
      </w:r>
      <w:r w:rsidRPr="001D02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027E">
        <w:rPr>
          <w:sz w:val="28"/>
          <w:szCs w:val="28"/>
        </w:rPr>
        <w:t xml:space="preserve">В период отсутствия председателя </w:t>
      </w:r>
      <w:r>
        <w:rPr>
          <w:sz w:val="28"/>
          <w:szCs w:val="28"/>
        </w:rPr>
        <w:t>Конкурсной комиссии</w:t>
      </w:r>
      <w:r w:rsidRPr="001D027E">
        <w:rPr>
          <w:sz w:val="28"/>
          <w:szCs w:val="28"/>
        </w:rPr>
        <w:t xml:space="preserve"> </w:t>
      </w:r>
      <w:r>
        <w:rPr>
          <w:sz w:val="28"/>
          <w:szCs w:val="28"/>
        </w:rPr>
        <w:t>его обязанности исполняет</w:t>
      </w:r>
      <w:r w:rsidRPr="001D027E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председателя Конкурсной комиссии.</w:t>
      </w:r>
    </w:p>
    <w:p w:rsidR="0030485B" w:rsidRPr="001D027E" w:rsidRDefault="0030485B" w:rsidP="00304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1D02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027E">
        <w:rPr>
          <w:sz w:val="28"/>
          <w:szCs w:val="28"/>
        </w:rPr>
        <w:t xml:space="preserve">Ведение делопроизводства </w:t>
      </w:r>
      <w:r>
        <w:rPr>
          <w:sz w:val="28"/>
          <w:szCs w:val="28"/>
        </w:rPr>
        <w:t>Конкурсной комиссии</w:t>
      </w:r>
      <w:r w:rsidRPr="001D027E">
        <w:rPr>
          <w:sz w:val="28"/>
          <w:szCs w:val="28"/>
        </w:rPr>
        <w:t xml:space="preserve">, хранение и использование документов возлагается на секретаря </w:t>
      </w:r>
      <w:r>
        <w:rPr>
          <w:sz w:val="28"/>
          <w:szCs w:val="28"/>
        </w:rPr>
        <w:t>Конкурсной комиссии</w:t>
      </w:r>
      <w:r w:rsidRPr="001D027E">
        <w:rPr>
          <w:sz w:val="28"/>
          <w:szCs w:val="28"/>
        </w:rPr>
        <w:t>.</w:t>
      </w:r>
    </w:p>
    <w:p w:rsidR="0030485B" w:rsidRPr="001D027E" w:rsidRDefault="0030485B" w:rsidP="00304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1D027E">
        <w:rPr>
          <w:sz w:val="28"/>
          <w:szCs w:val="28"/>
        </w:rPr>
        <w:t>.</w:t>
      </w:r>
      <w:r>
        <w:rPr>
          <w:sz w:val="28"/>
          <w:szCs w:val="28"/>
        </w:rPr>
        <w:t xml:space="preserve"> На основании протокола по результатам Конкурса Департаментом издается приказ об итогах Конкурса.</w:t>
      </w:r>
    </w:p>
    <w:p w:rsidR="0030485B" w:rsidRPr="001D027E" w:rsidRDefault="0030485B" w:rsidP="0030485B">
      <w:pPr>
        <w:ind w:firstLine="709"/>
        <w:jc w:val="both"/>
        <w:rPr>
          <w:b/>
          <w:bCs/>
          <w:sz w:val="28"/>
          <w:szCs w:val="28"/>
        </w:rPr>
      </w:pPr>
    </w:p>
    <w:p w:rsidR="0030485B" w:rsidRPr="001D027E" w:rsidRDefault="0030485B" w:rsidP="00304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1D027E">
        <w:rPr>
          <w:b/>
          <w:bCs/>
          <w:sz w:val="28"/>
          <w:szCs w:val="28"/>
        </w:rPr>
        <w:t>. Контроль и отчетность</w:t>
      </w:r>
    </w:p>
    <w:p w:rsidR="0030485B" w:rsidRPr="001D027E" w:rsidRDefault="0030485B" w:rsidP="0030485B">
      <w:pPr>
        <w:jc w:val="center"/>
        <w:rPr>
          <w:b/>
          <w:bCs/>
          <w:sz w:val="28"/>
          <w:szCs w:val="28"/>
        </w:rPr>
      </w:pPr>
    </w:p>
    <w:p w:rsidR="0030485B" w:rsidRPr="001D027E" w:rsidRDefault="0030485B" w:rsidP="00304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D027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1D027E">
        <w:rPr>
          <w:sz w:val="28"/>
          <w:szCs w:val="28"/>
        </w:rPr>
        <w:t xml:space="preserve">После получения </w:t>
      </w:r>
      <w:r>
        <w:rPr>
          <w:sz w:val="28"/>
          <w:szCs w:val="28"/>
        </w:rPr>
        <w:t>субсидий</w:t>
      </w:r>
      <w:r w:rsidRPr="001D027E">
        <w:rPr>
          <w:sz w:val="28"/>
          <w:szCs w:val="28"/>
        </w:rPr>
        <w:t xml:space="preserve"> и их </w:t>
      </w:r>
      <w:r>
        <w:rPr>
          <w:sz w:val="28"/>
          <w:szCs w:val="28"/>
        </w:rPr>
        <w:t>освоения</w:t>
      </w:r>
      <w:r w:rsidRPr="001D027E">
        <w:rPr>
          <w:sz w:val="28"/>
          <w:szCs w:val="28"/>
        </w:rPr>
        <w:t xml:space="preserve"> победители Конкурса представляют в Департамент </w:t>
      </w:r>
      <w:r>
        <w:rPr>
          <w:sz w:val="28"/>
          <w:szCs w:val="28"/>
        </w:rPr>
        <w:t>финансовый отчет об использовании денежных средств,</w:t>
      </w:r>
      <w:r w:rsidRPr="001D027E">
        <w:rPr>
          <w:sz w:val="28"/>
          <w:szCs w:val="28"/>
        </w:rPr>
        <w:t xml:space="preserve"> </w:t>
      </w:r>
      <w:r>
        <w:rPr>
          <w:sz w:val="28"/>
          <w:szCs w:val="28"/>
        </w:rPr>
        <w:t>с приложением копий первичных учетных документов.</w:t>
      </w:r>
    </w:p>
    <w:p w:rsidR="0030485B" w:rsidRPr="001D027E" w:rsidRDefault="0030485B" w:rsidP="00304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D027E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1D027E">
        <w:rPr>
          <w:sz w:val="28"/>
          <w:szCs w:val="28"/>
        </w:rPr>
        <w:t>Департамент осуществляет</w:t>
      </w:r>
      <w:r>
        <w:rPr>
          <w:sz w:val="28"/>
          <w:szCs w:val="28"/>
        </w:rPr>
        <w:t xml:space="preserve"> контроль за целевым и эффективным </w:t>
      </w:r>
      <w:r w:rsidRPr="001D027E">
        <w:rPr>
          <w:sz w:val="28"/>
          <w:szCs w:val="28"/>
        </w:rPr>
        <w:t xml:space="preserve">использованием </w:t>
      </w:r>
      <w:r>
        <w:rPr>
          <w:sz w:val="28"/>
          <w:szCs w:val="28"/>
        </w:rPr>
        <w:t>субсидий</w:t>
      </w:r>
      <w:r w:rsidRPr="001D027E">
        <w:rPr>
          <w:sz w:val="28"/>
          <w:szCs w:val="28"/>
        </w:rPr>
        <w:t>.</w:t>
      </w:r>
    </w:p>
    <w:p w:rsidR="0030485B" w:rsidRPr="001D027E" w:rsidRDefault="0030485B" w:rsidP="00304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D027E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1D027E">
        <w:rPr>
          <w:sz w:val="28"/>
          <w:szCs w:val="28"/>
        </w:rPr>
        <w:t xml:space="preserve">Победители Конкурса несут ответственность за своевременность и целевое использование </w:t>
      </w:r>
      <w:r>
        <w:rPr>
          <w:sz w:val="28"/>
          <w:szCs w:val="28"/>
        </w:rPr>
        <w:t>субсидий</w:t>
      </w:r>
      <w:r w:rsidRPr="001D027E">
        <w:rPr>
          <w:sz w:val="28"/>
          <w:szCs w:val="28"/>
        </w:rPr>
        <w:t>, а также за достоверность представляемых отчетов об их использовании.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25811"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3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>к постановлению Правительства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 xml:space="preserve">Ханты-Мансийского 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 xml:space="preserve">автономного округа – </w:t>
      </w:r>
      <w:proofErr w:type="spellStart"/>
      <w:r w:rsidRPr="00A25811">
        <w:rPr>
          <w:rFonts w:ascii="Times New Roman" w:hAnsi="Times New Roman"/>
          <w:b w:val="0"/>
          <w:bCs/>
          <w:sz w:val="28"/>
          <w:szCs w:val="28"/>
        </w:rPr>
        <w:t>Югры</w:t>
      </w:r>
      <w:proofErr w:type="spellEnd"/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</w:rPr>
        <w:t>от ________________</w:t>
      </w:r>
      <w:r w:rsidRPr="00A25811">
        <w:rPr>
          <w:rFonts w:ascii="Times New Roman" w:hAnsi="Times New Roman"/>
          <w:b w:val="0"/>
          <w:bCs/>
        </w:rPr>
        <w:t xml:space="preserve"> №_____</w:t>
      </w:r>
    </w:p>
    <w:p w:rsidR="0030485B" w:rsidRDefault="0030485B" w:rsidP="0030485B">
      <w:pPr>
        <w:autoSpaceDE w:val="0"/>
        <w:autoSpaceDN w:val="0"/>
        <w:adjustRightInd w:val="0"/>
        <w:jc w:val="right"/>
      </w:pPr>
    </w:p>
    <w:p w:rsidR="0030485B" w:rsidRPr="00D666FA" w:rsidRDefault="0030485B" w:rsidP="0030485B">
      <w:pPr>
        <w:autoSpaceDE w:val="0"/>
        <w:autoSpaceDN w:val="0"/>
        <w:adjustRightInd w:val="0"/>
        <w:jc w:val="right"/>
      </w:pPr>
    </w:p>
    <w:p w:rsidR="0030485B" w:rsidRDefault="0030485B" w:rsidP="0030485B">
      <w:pPr>
        <w:jc w:val="center"/>
        <w:rPr>
          <w:b/>
          <w:sz w:val="28"/>
          <w:szCs w:val="28"/>
        </w:rPr>
      </w:pPr>
      <w:r w:rsidRPr="00BB4B55">
        <w:rPr>
          <w:b/>
          <w:color w:val="000000"/>
          <w:sz w:val="28"/>
          <w:szCs w:val="28"/>
        </w:rPr>
        <w:t xml:space="preserve">Размер субсидий, предоставляемых </w:t>
      </w:r>
      <w:r w:rsidRPr="00BB4B55">
        <w:rPr>
          <w:b/>
          <w:sz w:val="28"/>
          <w:szCs w:val="28"/>
        </w:rPr>
        <w:t xml:space="preserve">социально ориентированным общественным организациям на реализацию мероприятий </w:t>
      </w:r>
    </w:p>
    <w:p w:rsidR="0030485B" w:rsidRPr="00BB4B55" w:rsidRDefault="0030485B" w:rsidP="0030485B">
      <w:pPr>
        <w:jc w:val="center"/>
        <w:rPr>
          <w:b/>
          <w:sz w:val="28"/>
          <w:szCs w:val="28"/>
        </w:rPr>
      </w:pPr>
      <w:r w:rsidRPr="00BB4B55">
        <w:rPr>
          <w:b/>
          <w:sz w:val="28"/>
          <w:szCs w:val="28"/>
        </w:rPr>
        <w:t xml:space="preserve">в области образования, молодежной политики и военно-патриотического воспитания молодежи </w:t>
      </w:r>
      <w:proofErr w:type="gramStart"/>
      <w:r w:rsidRPr="00BB4B55">
        <w:rPr>
          <w:b/>
          <w:sz w:val="28"/>
          <w:szCs w:val="28"/>
        </w:rPr>
        <w:t>в</w:t>
      </w:r>
      <w:proofErr w:type="gramEnd"/>
      <w:r w:rsidRPr="00BB4B55">
        <w:rPr>
          <w:b/>
          <w:sz w:val="28"/>
          <w:szCs w:val="28"/>
        </w:rPr>
        <w:t xml:space="preserve"> </w:t>
      </w:r>
      <w:proofErr w:type="gramStart"/>
      <w:r w:rsidRPr="00BB4B55">
        <w:rPr>
          <w:b/>
          <w:sz w:val="28"/>
          <w:szCs w:val="28"/>
        </w:rPr>
        <w:t>Ханты-Мансийском</w:t>
      </w:r>
      <w:proofErr w:type="gramEnd"/>
      <w:r w:rsidRPr="00BB4B55">
        <w:rPr>
          <w:b/>
          <w:sz w:val="28"/>
          <w:szCs w:val="28"/>
        </w:rPr>
        <w:t xml:space="preserve"> автономном округе – </w:t>
      </w:r>
      <w:proofErr w:type="spellStart"/>
      <w:r w:rsidRPr="00BB4B55">
        <w:rPr>
          <w:b/>
          <w:sz w:val="28"/>
          <w:szCs w:val="28"/>
        </w:rPr>
        <w:t>Югре</w:t>
      </w:r>
      <w:proofErr w:type="spellEnd"/>
    </w:p>
    <w:p w:rsidR="0030485B" w:rsidRDefault="0030485B" w:rsidP="0030485B">
      <w:pPr>
        <w:autoSpaceDE w:val="0"/>
        <w:autoSpaceDN w:val="0"/>
        <w:adjustRightInd w:val="0"/>
        <w:ind w:firstLine="540"/>
        <w:jc w:val="center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7"/>
        <w:gridCol w:w="2126"/>
        <w:gridCol w:w="1276"/>
        <w:gridCol w:w="992"/>
        <w:gridCol w:w="993"/>
        <w:gridCol w:w="992"/>
      </w:tblGrid>
      <w:tr w:rsidR="0030485B" w:rsidRPr="00652660" w:rsidTr="0045588C">
        <w:trPr>
          <w:cantSplit/>
        </w:trPr>
        <w:tc>
          <w:tcPr>
            <w:tcW w:w="540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26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2660">
              <w:rPr>
                <w:rFonts w:ascii="Times New Roman" w:hAnsi="Times New Roman" w:cs="Times New Roman"/>
              </w:rPr>
              <w:t>/</w:t>
            </w:r>
            <w:proofErr w:type="spellStart"/>
            <w:r w:rsidRPr="006526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126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субсидий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мероприятию</w:t>
            </w:r>
          </w:p>
        </w:tc>
        <w:tc>
          <w:tcPr>
            <w:tcW w:w="2977" w:type="dxa"/>
            <w:gridSpan w:val="3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Размер субсидии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год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7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 xml:space="preserve">Развитие и поддержка молодежной субкультуры: Реализация проекта "Северная лига КВН", "Мотор-аллея", "Танцующая </w:t>
            </w:r>
            <w:proofErr w:type="spellStart"/>
            <w:r w:rsidRPr="00652660">
              <w:rPr>
                <w:rFonts w:ascii="Times New Roman" w:hAnsi="Times New Roman" w:cs="Times New Roman"/>
              </w:rPr>
              <w:t>Югра</w:t>
            </w:r>
            <w:proofErr w:type="spellEnd"/>
            <w:r w:rsidRPr="00652660">
              <w:rPr>
                <w:rFonts w:ascii="Times New Roman" w:hAnsi="Times New Roman" w:cs="Times New Roman"/>
              </w:rPr>
              <w:t>" и др.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2660">
              <w:rPr>
                <w:rFonts w:ascii="Times New Roman" w:hAnsi="Times New Roman" w:cs="Times New Roman"/>
              </w:rPr>
              <w:t>кружные игры КВН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«Снежный ком», «Оранжевый диплом»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jc w:val="center"/>
            </w:pPr>
            <w:r w:rsidRPr="00652660">
              <w:t>400,0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jc w:val="center"/>
            </w:pPr>
            <w:r w:rsidRPr="00652660">
              <w:t>400,0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jc w:val="center"/>
            </w:pPr>
            <w:r w:rsidRPr="00652660">
              <w:t>400,0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52660">
              <w:rPr>
                <w:rFonts w:ascii="Times New Roman" w:hAnsi="Times New Roman" w:cs="Times New Roman"/>
              </w:rPr>
              <w:t>частие Сборной автономного округа в играх международного союза КВН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jc w:val="center"/>
            </w:pPr>
            <w:r w:rsidRPr="00652660"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jc w:val="center"/>
            </w:pPr>
            <w:r w:rsidRPr="00652660">
              <w:t>1 100,0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jc w:val="center"/>
            </w:pPr>
            <w:r w:rsidRPr="00652660">
              <w:t>1 100,0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jc w:val="center"/>
            </w:pPr>
            <w:r w:rsidRPr="00652660">
              <w:t>1 100, 0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Итого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направлению: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1 500,0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652660">
              <w:rPr>
                <w:rFonts w:ascii="Times New Roman" w:hAnsi="Times New Roman" w:cs="Times New Roman"/>
                <w:color w:val="000000"/>
              </w:rPr>
              <w:t xml:space="preserve">Популяризация малого предпринимательства, как перспективного вида деятельности в молодежной среде 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652660">
              <w:rPr>
                <w:rFonts w:ascii="Times New Roman" w:hAnsi="Times New Roman" w:cs="Times New Roman"/>
              </w:rPr>
              <w:t>рганизационно-деятельностная</w:t>
            </w:r>
            <w:proofErr w:type="spellEnd"/>
            <w:r w:rsidRPr="00652660">
              <w:rPr>
                <w:rFonts w:ascii="Times New Roman" w:hAnsi="Times New Roman" w:cs="Times New Roman"/>
              </w:rPr>
              <w:t xml:space="preserve"> игра «Путь к успеху»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Итого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направлению: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Поддержка молодежных общественных организаций. Организация и проведение обучения общественных лидеров: «Школа актива», «Школа молодого политика»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«Школа актива»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350,0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</w:pPr>
            <w:r w:rsidRPr="00652660">
              <w:rPr>
                <w:rFonts w:ascii="Times New Roman" w:hAnsi="Times New Roman" w:cs="Times New Roman"/>
              </w:rPr>
              <w:t>«Школа молодого политика»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jc w:val="center"/>
            </w:pPr>
            <w:r w:rsidRPr="00652660"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jc w:val="center"/>
            </w:pPr>
            <w:r w:rsidRPr="0065266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350,0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Итого по направлению: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  <w:vMerge w:val="restart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 xml:space="preserve">Обеспечение деятельности окружных молодежных общественных </w:t>
            </w:r>
            <w:r w:rsidRPr="00652660">
              <w:rPr>
                <w:rFonts w:ascii="Times New Roman" w:hAnsi="Times New Roman" w:cs="Times New Roman"/>
                <w:color w:val="000000"/>
              </w:rPr>
              <w:t>организаций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2660">
              <w:rPr>
                <w:rFonts w:ascii="Times New Roman" w:hAnsi="Times New Roman" w:cs="Times New Roman"/>
              </w:rPr>
              <w:t>беспечение деятельности и развитие самодеятельного туризма в автономном округе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800,0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800,0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2660">
              <w:rPr>
                <w:rFonts w:ascii="Times New Roman" w:hAnsi="Times New Roman" w:cs="Times New Roman"/>
              </w:rPr>
              <w:t>беспечение деятельности и развитие молодежного движения КВН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1 500,0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52660">
              <w:rPr>
                <w:rFonts w:ascii="Times New Roman" w:hAnsi="Times New Roman" w:cs="Times New Roman"/>
              </w:rPr>
              <w:t xml:space="preserve">беспечение деятельности и развитие молодежных объединений на территории автономного округа 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1 210,5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1 500,0</w:t>
            </w:r>
          </w:p>
        </w:tc>
      </w:tr>
    </w:tbl>
    <w:p w:rsidR="0030485B" w:rsidRDefault="0030485B" w:rsidP="0030485B">
      <w: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7"/>
        <w:gridCol w:w="2126"/>
        <w:gridCol w:w="1276"/>
        <w:gridCol w:w="992"/>
        <w:gridCol w:w="993"/>
        <w:gridCol w:w="992"/>
      </w:tblGrid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Итого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направлению: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0485B" w:rsidRPr="00652660" w:rsidRDefault="0030485B" w:rsidP="0045588C"/>
        </w:tc>
        <w:tc>
          <w:tcPr>
            <w:tcW w:w="1276" w:type="dxa"/>
          </w:tcPr>
          <w:p w:rsidR="0030485B" w:rsidRPr="00652660" w:rsidRDefault="0030485B" w:rsidP="0045588C">
            <w:pPr>
              <w:jc w:val="center"/>
            </w:pPr>
            <w:r w:rsidRPr="00652660">
              <w:t>3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2 710,5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3 800,0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3 800,0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Участие делегаций общественных организаций автономного округа в слетах, фестивалях, форумах, конференциях, конкурсах окружного и федерального уровней</w:t>
            </w:r>
          </w:p>
        </w:tc>
        <w:tc>
          <w:tcPr>
            <w:tcW w:w="2126" w:type="dxa"/>
          </w:tcPr>
          <w:p w:rsidR="0030485B" w:rsidRPr="00652660" w:rsidRDefault="0030485B" w:rsidP="0045588C">
            <w:r>
              <w:t>у</w:t>
            </w:r>
            <w:r w:rsidRPr="00652660">
              <w:t>частие команды автономного округа во Всероссийском конкурсе лидеров и руководителей детских и молодежных объединений</w:t>
            </w:r>
            <w:r>
              <w:t xml:space="preserve"> </w:t>
            </w:r>
            <w:r w:rsidRPr="00652660">
              <w:t>«Лидер 21 века»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Итого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направлению: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0485B" w:rsidRPr="00652660" w:rsidRDefault="0030485B" w:rsidP="0045588C"/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300,0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Поддержка волонтерского, добровольческого движения среди молодежи</w:t>
            </w:r>
          </w:p>
        </w:tc>
        <w:tc>
          <w:tcPr>
            <w:tcW w:w="2126" w:type="dxa"/>
          </w:tcPr>
          <w:p w:rsidR="0030485B" w:rsidRPr="00652660" w:rsidRDefault="0030485B" w:rsidP="0045588C">
            <w:r>
              <w:t>п</w:t>
            </w:r>
            <w:r w:rsidRPr="00652660">
              <w:t xml:space="preserve">роведение окружного Слета волонтеров 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500,0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Итого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направлению: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500,0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Подготовка граждан, подлежащих призыву на военную службу и несовершеннолетних в возрасте 16-18 лет «группы риска» по военно-учетным специальностям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2660">
              <w:rPr>
                <w:rFonts w:ascii="Times New Roman" w:hAnsi="Times New Roman" w:cs="Times New Roman"/>
              </w:rPr>
              <w:t>одготовка допризывной молодежи военно-учетным специальностям (водитель категории С)</w:t>
            </w: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Итого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660">
              <w:rPr>
                <w:rFonts w:ascii="Times New Roman" w:hAnsi="Times New Roman" w:cs="Times New Roman"/>
              </w:rPr>
              <w:t>направлению: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700,0</w:t>
            </w:r>
          </w:p>
        </w:tc>
      </w:tr>
      <w:tr w:rsidR="0030485B" w:rsidRPr="00652660" w:rsidTr="0045588C">
        <w:trPr>
          <w:cantSplit/>
        </w:trPr>
        <w:tc>
          <w:tcPr>
            <w:tcW w:w="540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30485B" w:rsidRPr="00652660" w:rsidRDefault="0030485B" w:rsidP="004558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212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6 610,5</w:t>
            </w:r>
          </w:p>
        </w:tc>
        <w:tc>
          <w:tcPr>
            <w:tcW w:w="993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7 700</w:t>
            </w:r>
          </w:p>
        </w:tc>
        <w:tc>
          <w:tcPr>
            <w:tcW w:w="992" w:type="dxa"/>
          </w:tcPr>
          <w:p w:rsidR="0030485B" w:rsidRPr="00652660" w:rsidRDefault="0030485B" w:rsidP="00455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2660">
              <w:rPr>
                <w:rFonts w:ascii="Times New Roman" w:hAnsi="Times New Roman" w:cs="Times New Roman"/>
              </w:rPr>
              <w:t>7 700</w:t>
            </w:r>
          </w:p>
        </w:tc>
      </w:tr>
    </w:tbl>
    <w:p w:rsidR="0030485B" w:rsidRPr="00FB4742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>
        <w:br w:type="page"/>
      </w:r>
      <w:r w:rsidRPr="00A25811"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4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>к постановлению Правительства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 xml:space="preserve">Ханты-Мансийского </w:t>
      </w:r>
    </w:p>
    <w:p w:rsidR="0030485B" w:rsidRPr="00A25811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 w:rsidRPr="00A25811">
        <w:rPr>
          <w:rFonts w:ascii="Times New Roman" w:hAnsi="Times New Roman"/>
          <w:b w:val="0"/>
          <w:bCs/>
          <w:sz w:val="28"/>
          <w:szCs w:val="28"/>
        </w:rPr>
        <w:t xml:space="preserve">автономного округа – </w:t>
      </w:r>
      <w:proofErr w:type="spellStart"/>
      <w:r w:rsidRPr="00A25811">
        <w:rPr>
          <w:rFonts w:ascii="Times New Roman" w:hAnsi="Times New Roman"/>
          <w:b w:val="0"/>
          <w:bCs/>
          <w:sz w:val="28"/>
          <w:szCs w:val="28"/>
        </w:rPr>
        <w:t>Югры</w:t>
      </w:r>
      <w:proofErr w:type="spellEnd"/>
    </w:p>
    <w:p w:rsidR="0030485B" w:rsidRPr="00E17668" w:rsidRDefault="0030485B" w:rsidP="0030485B">
      <w:pPr>
        <w:pStyle w:val="a3"/>
        <w:spacing w:before="0" w:after="0"/>
        <w:jc w:val="right"/>
        <w:outlineLvl w:val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 ____</w:t>
      </w:r>
      <w:r w:rsidRPr="00E17668">
        <w:rPr>
          <w:rFonts w:ascii="Times New Roman" w:hAnsi="Times New Roman"/>
          <w:b w:val="0"/>
          <w:bCs/>
          <w:sz w:val="28"/>
          <w:szCs w:val="28"/>
        </w:rPr>
        <w:t>_________ №_____</w:t>
      </w:r>
    </w:p>
    <w:p w:rsidR="0030485B" w:rsidRPr="00150183" w:rsidRDefault="0030485B" w:rsidP="0030485B">
      <w:pPr>
        <w:jc w:val="right"/>
        <w:rPr>
          <w:color w:val="000000"/>
          <w:sz w:val="28"/>
          <w:szCs w:val="28"/>
        </w:rPr>
      </w:pPr>
    </w:p>
    <w:p w:rsidR="0030485B" w:rsidRPr="00BB4B55" w:rsidRDefault="0030485B" w:rsidP="0030485B">
      <w:pPr>
        <w:jc w:val="center"/>
        <w:rPr>
          <w:b/>
          <w:bCs/>
          <w:sz w:val="28"/>
          <w:szCs w:val="28"/>
        </w:rPr>
      </w:pPr>
      <w:r w:rsidRPr="00BB4B55">
        <w:rPr>
          <w:b/>
          <w:bCs/>
          <w:sz w:val="28"/>
          <w:szCs w:val="28"/>
        </w:rPr>
        <w:t>Состав</w:t>
      </w:r>
    </w:p>
    <w:p w:rsidR="0030485B" w:rsidRPr="00BB4B55" w:rsidRDefault="0030485B" w:rsidP="0030485B">
      <w:pPr>
        <w:jc w:val="center"/>
        <w:rPr>
          <w:b/>
          <w:bCs/>
          <w:sz w:val="28"/>
          <w:szCs w:val="28"/>
        </w:rPr>
      </w:pPr>
      <w:r w:rsidRPr="00BB4B55">
        <w:rPr>
          <w:b/>
          <w:bCs/>
          <w:sz w:val="28"/>
          <w:szCs w:val="28"/>
        </w:rPr>
        <w:t xml:space="preserve">конкурсной комиссии по организации и проведению конкурса </w:t>
      </w:r>
    </w:p>
    <w:p w:rsidR="0030485B" w:rsidRPr="00BB4B55" w:rsidRDefault="0030485B" w:rsidP="0030485B">
      <w:pPr>
        <w:jc w:val="center"/>
        <w:rPr>
          <w:b/>
          <w:bCs/>
          <w:sz w:val="28"/>
          <w:szCs w:val="28"/>
        </w:rPr>
      </w:pPr>
      <w:r w:rsidRPr="00BB4B55">
        <w:rPr>
          <w:b/>
          <w:bCs/>
          <w:sz w:val="28"/>
          <w:szCs w:val="28"/>
        </w:rPr>
        <w:t xml:space="preserve">на получение субсидий социально ориентированными общественными организациями на реализацию мероприятий в области образования, молодежной политики и военно-патриотического воспитания молодежи </w:t>
      </w:r>
      <w:proofErr w:type="gramStart"/>
      <w:r w:rsidRPr="00BB4B55">
        <w:rPr>
          <w:b/>
          <w:bCs/>
          <w:sz w:val="28"/>
          <w:szCs w:val="28"/>
        </w:rPr>
        <w:t>в</w:t>
      </w:r>
      <w:proofErr w:type="gramEnd"/>
      <w:r w:rsidRPr="00BB4B55">
        <w:rPr>
          <w:b/>
          <w:bCs/>
          <w:sz w:val="28"/>
          <w:szCs w:val="28"/>
        </w:rPr>
        <w:t xml:space="preserve"> </w:t>
      </w:r>
      <w:proofErr w:type="gramStart"/>
      <w:r w:rsidRPr="00BB4B55">
        <w:rPr>
          <w:b/>
          <w:sz w:val="28"/>
          <w:szCs w:val="28"/>
        </w:rPr>
        <w:t>Ханты-Мансийском</w:t>
      </w:r>
      <w:proofErr w:type="gramEnd"/>
      <w:r w:rsidRPr="00BB4B55">
        <w:rPr>
          <w:b/>
          <w:sz w:val="28"/>
          <w:szCs w:val="28"/>
        </w:rPr>
        <w:t xml:space="preserve"> автономном округе – </w:t>
      </w:r>
      <w:proofErr w:type="spellStart"/>
      <w:r w:rsidRPr="00BB4B55">
        <w:rPr>
          <w:b/>
          <w:sz w:val="28"/>
          <w:szCs w:val="28"/>
        </w:rPr>
        <w:t>Югре</w:t>
      </w:r>
      <w:proofErr w:type="spellEnd"/>
    </w:p>
    <w:p w:rsidR="0030485B" w:rsidRDefault="0030485B" w:rsidP="0030485B">
      <w:pPr>
        <w:jc w:val="center"/>
        <w:rPr>
          <w:bCs/>
          <w:sz w:val="28"/>
          <w:szCs w:val="28"/>
        </w:rPr>
      </w:pPr>
    </w:p>
    <w:p w:rsidR="0030485B" w:rsidRDefault="0030485B" w:rsidP="0030485B">
      <w:pPr>
        <w:jc w:val="center"/>
        <w:rPr>
          <w:bCs/>
          <w:sz w:val="28"/>
          <w:szCs w:val="28"/>
        </w:rPr>
      </w:pPr>
    </w:p>
    <w:p w:rsidR="0030485B" w:rsidRPr="002144E6" w:rsidRDefault="0030485B" w:rsidP="003048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smartTag w:uri="urn:schemas-microsoft-com:office:smarttags" w:element="PersonName">
        <w:r>
          <w:rPr>
            <w:bCs/>
            <w:sz w:val="28"/>
            <w:szCs w:val="28"/>
          </w:rPr>
          <w:t>Магеляс</w:t>
        </w:r>
        <w:proofErr w:type="spellEnd"/>
        <w:r>
          <w:rPr>
            <w:bCs/>
            <w:sz w:val="28"/>
            <w:szCs w:val="28"/>
          </w:rPr>
          <w:t xml:space="preserve"> Алла Дмитриевна</w:t>
        </w:r>
      </w:smartTag>
      <w:r>
        <w:rPr>
          <w:bCs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</w:t>
      </w:r>
      <w:r w:rsidRPr="00FD1FC4">
        <w:rPr>
          <w:color w:val="000000"/>
          <w:sz w:val="28"/>
          <w:szCs w:val="28"/>
        </w:rPr>
        <w:t>аместитель директора – начальник Управления по молодежной политике</w:t>
      </w:r>
      <w:r>
        <w:rPr>
          <w:color w:val="000000"/>
          <w:sz w:val="28"/>
          <w:szCs w:val="28"/>
        </w:rPr>
        <w:t xml:space="preserve"> </w:t>
      </w:r>
      <w:r w:rsidRPr="00FD1FC4">
        <w:rPr>
          <w:color w:val="000000"/>
          <w:sz w:val="28"/>
          <w:szCs w:val="28"/>
        </w:rPr>
        <w:t xml:space="preserve">Департамента образования и молодежной политики Ханты-Мансийского автономного округа – </w:t>
      </w:r>
      <w:proofErr w:type="spellStart"/>
      <w:r w:rsidRPr="00FD1FC4">
        <w:rPr>
          <w:color w:val="000000"/>
          <w:sz w:val="28"/>
          <w:szCs w:val="28"/>
        </w:rPr>
        <w:t>Югр</w:t>
      </w:r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 xml:space="preserve">, председатель </w:t>
      </w:r>
      <w:r w:rsidRPr="00150183">
        <w:rPr>
          <w:bCs/>
          <w:sz w:val="28"/>
          <w:szCs w:val="28"/>
        </w:rPr>
        <w:t>Конкурсной комиссии</w:t>
      </w:r>
      <w:r>
        <w:rPr>
          <w:bCs/>
          <w:sz w:val="28"/>
          <w:szCs w:val="28"/>
        </w:rPr>
        <w:t>.</w:t>
      </w:r>
    </w:p>
    <w:p w:rsidR="0030485B" w:rsidRPr="002144E6" w:rsidRDefault="0030485B" w:rsidP="0030485B">
      <w:pPr>
        <w:ind w:firstLine="709"/>
        <w:jc w:val="both"/>
        <w:rPr>
          <w:color w:val="000000"/>
          <w:sz w:val="28"/>
          <w:szCs w:val="28"/>
        </w:rPr>
      </w:pPr>
    </w:p>
    <w:p w:rsidR="0030485B" w:rsidRDefault="0030485B" w:rsidP="0030485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конкурсной комиссии;</w:t>
      </w:r>
    </w:p>
    <w:p w:rsidR="0030485B" w:rsidRDefault="0030485B" w:rsidP="0030485B">
      <w:pPr>
        <w:ind w:firstLine="709"/>
        <w:jc w:val="both"/>
        <w:rPr>
          <w:color w:val="000000"/>
          <w:sz w:val="28"/>
          <w:szCs w:val="28"/>
        </w:rPr>
      </w:pPr>
    </w:p>
    <w:p w:rsidR="0030485B" w:rsidRDefault="0030485B" w:rsidP="0030485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З</w:t>
      </w:r>
      <w:r>
        <w:rPr>
          <w:sz w:val="28"/>
          <w:szCs w:val="28"/>
        </w:rPr>
        <w:t>аместитель председателя</w:t>
      </w:r>
      <w:r w:rsidRPr="00A07AFE">
        <w:rPr>
          <w:sz w:val="28"/>
          <w:szCs w:val="28"/>
        </w:rPr>
        <w:t xml:space="preserve"> Общественной палаты Х</w:t>
      </w:r>
      <w:r>
        <w:rPr>
          <w:sz w:val="28"/>
          <w:szCs w:val="28"/>
        </w:rPr>
        <w:t>анты-</w:t>
      </w:r>
      <w:r w:rsidRPr="00A07AFE">
        <w:rPr>
          <w:sz w:val="28"/>
          <w:szCs w:val="28"/>
        </w:rPr>
        <w:t>М</w:t>
      </w:r>
      <w:r>
        <w:rPr>
          <w:sz w:val="28"/>
          <w:szCs w:val="28"/>
        </w:rPr>
        <w:t>ансийского автономного округа</w:t>
      </w:r>
      <w:r w:rsidRPr="00A07A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07AFE">
        <w:rPr>
          <w:sz w:val="28"/>
          <w:szCs w:val="28"/>
        </w:rPr>
        <w:t xml:space="preserve"> </w:t>
      </w:r>
      <w:proofErr w:type="spellStart"/>
      <w:r w:rsidRPr="00A07AFE"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, з</w:t>
      </w:r>
      <w:r>
        <w:rPr>
          <w:color w:val="000000"/>
          <w:sz w:val="28"/>
          <w:szCs w:val="28"/>
        </w:rPr>
        <w:t>аместитель председателя конкурсной комиссии (по согласованию).</w:t>
      </w:r>
    </w:p>
    <w:p w:rsidR="0030485B" w:rsidRDefault="0030485B" w:rsidP="003048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144E6">
        <w:rPr>
          <w:color w:val="000000"/>
          <w:sz w:val="28"/>
          <w:szCs w:val="28"/>
        </w:rPr>
        <w:t>К</w:t>
      </w:r>
      <w:r w:rsidRPr="00FD1FC4">
        <w:rPr>
          <w:color w:val="000000"/>
          <w:sz w:val="28"/>
          <w:szCs w:val="28"/>
        </w:rPr>
        <w:t>онсультант отдела взаимодействия с</w:t>
      </w:r>
      <w:r>
        <w:rPr>
          <w:color w:val="000000"/>
          <w:sz w:val="28"/>
          <w:szCs w:val="28"/>
        </w:rPr>
        <w:t xml:space="preserve"> </w:t>
      </w:r>
      <w:r w:rsidRPr="00FD1FC4">
        <w:rPr>
          <w:color w:val="000000"/>
          <w:sz w:val="28"/>
          <w:szCs w:val="28"/>
        </w:rPr>
        <w:t>общественными организациями</w:t>
      </w:r>
      <w:r w:rsidRPr="00F439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по молодежной политике </w:t>
      </w:r>
      <w:r w:rsidRPr="00FD1FC4">
        <w:rPr>
          <w:color w:val="000000"/>
          <w:sz w:val="28"/>
          <w:szCs w:val="28"/>
        </w:rPr>
        <w:t xml:space="preserve">Департамента образования и молодежной политики Ханты-Мансийского автономного округа – </w:t>
      </w:r>
      <w:proofErr w:type="spellStart"/>
      <w:r w:rsidRPr="00FD1FC4">
        <w:rPr>
          <w:color w:val="000000"/>
          <w:sz w:val="28"/>
          <w:szCs w:val="28"/>
        </w:rPr>
        <w:t>Югр</w:t>
      </w:r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>,</w:t>
      </w:r>
      <w:r w:rsidRPr="004249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секретарь </w:t>
      </w:r>
      <w:r>
        <w:rPr>
          <w:bCs/>
          <w:sz w:val="28"/>
          <w:szCs w:val="28"/>
        </w:rPr>
        <w:t>к</w:t>
      </w:r>
      <w:r w:rsidRPr="00150183">
        <w:rPr>
          <w:bCs/>
          <w:sz w:val="28"/>
          <w:szCs w:val="28"/>
        </w:rPr>
        <w:t>онкурсной комиссии</w:t>
      </w:r>
      <w:r>
        <w:rPr>
          <w:bCs/>
          <w:sz w:val="28"/>
          <w:szCs w:val="28"/>
        </w:rPr>
        <w:t>.</w:t>
      </w:r>
    </w:p>
    <w:p w:rsidR="0030485B" w:rsidRDefault="0030485B" w:rsidP="0030485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43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по вопросам выявления, учета и устройства детей, оставшихся без попечения родителей, управления опеки и попечительства Департамента социального развития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.</w:t>
      </w:r>
    </w:p>
    <w:p w:rsidR="0030485B" w:rsidRDefault="0030485B" w:rsidP="0030485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F4393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Pr="00FD1FC4">
        <w:rPr>
          <w:color w:val="000000"/>
          <w:sz w:val="28"/>
          <w:szCs w:val="28"/>
        </w:rPr>
        <w:t xml:space="preserve"> отдела взаимодействия с</w:t>
      </w:r>
      <w:r>
        <w:rPr>
          <w:color w:val="000000"/>
          <w:sz w:val="28"/>
          <w:szCs w:val="28"/>
        </w:rPr>
        <w:t xml:space="preserve"> </w:t>
      </w:r>
      <w:r w:rsidRPr="00FD1FC4">
        <w:rPr>
          <w:color w:val="000000"/>
          <w:sz w:val="28"/>
          <w:szCs w:val="28"/>
        </w:rPr>
        <w:t>общественными организациями Управления по молодежной политике</w:t>
      </w:r>
      <w:r w:rsidRPr="00F4393B">
        <w:rPr>
          <w:color w:val="000000"/>
          <w:sz w:val="28"/>
          <w:szCs w:val="28"/>
        </w:rPr>
        <w:t xml:space="preserve"> </w:t>
      </w:r>
      <w:r w:rsidRPr="00FD1FC4">
        <w:rPr>
          <w:color w:val="000000"/>
          <w:sz w:val="28"/>
          <w:szCs w:val="28"/>
        </w:rPr>
        <w:t xml:space="preserve">Департамента образования и молодежной политики Ханты-Мансийского автономного округа – </w:t>
      </w:r>
      <w:proofErr w:type="spellStart"/>
      <w:r w:rsidRPr="00FD1FC4">
        <w:rPr>
          <w:color w:val="000000"/>
          <w:sz w:val="28"/>
          <w:szCs w:val="28"/>
        </w:rPr>
        <w:t>Югр</w:t>
      </w:r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>.</w:t>
      </w:r>
    </w:p>
    <w:p w:rsidR="0030485B" w:rsidRPr="00150183" w:rsidRDefault="0030485B" w:rsidP="003048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Директор автономного учреждения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«Центр технических видов спорта».</w:t>
      </w:r>
    </w:p>
    <w:p w:rsidR="00FA2685" w:rsidRDefault="0030485B" w:rsidP="0030485B">
      <w:r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 xml:space="preserve">Директор автономного учреждения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«Центр «Альтернатива»</w:t>
      </w:r>
    </w:p>
    <w:sectPr w:rsidR="00FA2685" w:rsidSect="00FA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621"/>
    <w:multiLevelType w:val="multilevel"/>
    <w:tmpl w:val="65946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5B"/>
    <w:rsid w:val="00163D3C"/>
    <w:rsid w:val="0030485B"/>
    <w:rsid w:val="006235A7"/>
    <w:rsid w:val="00AE3D54"/>
    <w:rsid w:val="00CB4B2A"/>
    <w:rsid w:val="00D7693D"/>
    <w:rsid w:val="00EC0CFC"/>
    <w:rsid w:val="00FA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485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30485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Indent 2"/>
    <w:basedOn w:val="a"/>
    <w:link w:val="20"/>
    <w:rsid w:val="00304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48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3048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8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48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50">
    <w:name w:val="a5"/>
    <w:basedOn w:val="a"/>
    <w:uiPriority w:val="99"/>
    <w:rsid w:val="0030485B"/>
    <w:pPr>
      <w:autoSpaceDE w:val="0"/>
      <w:autoSpaceDN w:val="0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rsid w:val="0030485B"/>
    <w:rPr>
      <w:color w:val="0000FF"/>
      <w:u w:val="single"/>
    </w:rPr>
  </w:style>
  <w:style w:type="paragraph" w:customStyle="1" w:styleId="ConsPlusCell">
    <w:name w:val="ConsPlusCell"/>
    <w:rsid w:val="0030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od.edu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2011-06-01T10:19:00Z</dcterms:created>
  <dcterms:modified xsi:type="dcterms:W3CDTF">2011-06-02T10:17:00Z</dcterms:modified>
</cp:coreProperties>
</file>