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561A9" w:rsidTr="002E4325">
        <w:trPr>
          <w:jc w:val="center"/>
        </w:trPr>
        <w:tc>
          <w:tcPr>
            <w:tcW w:w="154" w:type="dxa"/>
            <w:noWrap/>
          </w:tcPr>
          <w:p w:rsidR="005561A9" w:rsidRPr="005541F0" w:rsidRDefault="005561A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561A9" w:rsidRPr="00E05F0A" w:rsidRDefault="00E05F0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5561A9" w:rsidRPr="005541F0" w:rsidRDefault="005561A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561A9" w:rsidRPr="005541F0" w:rsidRDefault="00E05F0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5561A9" w:rsidRPr="005541F0" w:rsidRDefault="005561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561A9" w:rsidRPr="00E05F0A" w:rsidRDefault="00E05F0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561A9" w:rsidRPr="005541F0" w:rsidRDefault="005561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561A9" w:rsidRPr="005541F0" w:rsidRDefault="005561A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561A9" w:rsidRPr="005541F0" w:rsidRDefault="005561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561A9" w:rsidRPr="005541F0" w:rsidRDefault="00E05F0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10686</w:t>
            </w:r>
            <w:bookmarkStart w:id="0" w:name="_GoBack"/>
            <w:bookmarkEnd w:id="0"/>
          </w:p>
        </w:tc>
      </w:tr>
    </w:tbl>
    <w:p w:rsidR="005561A9" w:rsidRPr="00403ECC" w:rsidRDefault="005561A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1A9" w:rsidRPr="005541F0" w:rsidRDefault="005561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561A9" w:rsidRPr="005541F0" w:rsidRDefault="005561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561A9" w:rsidRPr="005541F0" w:rsidRDefault="005561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561A9" w:rsidRPr="005541F0" w:rsidRDefault="005561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561A9" w:rsidRPr="00C46D9A" w:rsidRDefault="005561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561A9" w:rsidRPr="005541F0" w:rsidRDefault="005561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561A9" w:rsidRPr="005541F0" w:rsidRDefault="005561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561A9" w:rsidRPr="005541F0" w:rsidRDefault="005561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561A9" w:rsidRPr="005541F0" w:rsidRDefault="005561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561A9" w:rsidRPr="005541F0" w:rsidRDefault="005561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561A9" w:rsidRPr="008A10FC" w:rsidRDefault="005561A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561A9" w:rsidRPr="005541F0" w:rsidRDefault="005561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561A9" w:rsidRPr="005541F0" w:rsidRDefault="005561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561A9" w:rsidRPr="005541F0" w:rsidRDefault="005561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561A9" w:rsidRPr="005541F0" w:rsidRDefault="005561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561A9" w:rsidRPr="00C46D9A" w:rsidRDefault="005561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561A9" w:rsidRPr="005541F0" w:rsidRDefault="005561A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561A9" w:rsidRPr="005541F0" w:rsidRDefault="005561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561A9" w:rsidRPr="005541F0" w:rsidRDefault="005561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561A9" w:rsidRPr="005541F0" w:rsidRDefault="005561A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561A9" w:rsidRPr="005541F0" w:rsidRDefault="005561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561A9" w:rsidRPr="008A10FC" w:rsidRDefault="005561A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561A9" w:rsidRPr="005561A9" w:rsidRDefault="005561A9" w:rsidP="005561A9">
      <w:pPr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5561A9" w:rsidRPr="005561A9" w:rsidRDefault="005561A9" w:rsidP="005561A9">
      <w:pPr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5561A9" w:rsidRPr="005561A9" w:rsidRDefault="005561A9" w:rsidP="005561A9">
      <w:pPr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>№ 2422 «Об утверждении муниципального</w:t>
      </w:r>
    </w:p>
    <w:p w:rsidR="005561A9" w:rsidRPr="005561A9" w:rsidRDefault="005561A9" w:rsidP="005561A9">
      <w:pPr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5561A9" w:rsidRPr="005561A9" w:rsidRDefault="005561A9" w:rsidP="005561A9">
      <w:pPr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561A9" w:rsidRPr="005561A9" w:rsidRDefault="005561A9" w:rsidP="005561A9">
      <w:pPr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5561A9" w:rsidRPr="005561A9" w:rsidRDefault="005561A9" w:rsidP="005561A9">
      <w:pPr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 xml:space="preserve">учреждению детскому саду № 30 </w:t>
      </w:r>
    </w:p>
    <w:p w:rsidR="005561A9" w:rsidRPr="005561A9" w:rsidRDefault="005561A9" w:rsidP="005561A9">
      <w:pPr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 xml:space="preserve">«Семицветик» на 2017 год </w:t>
      </w:r>
    </w:p>
    <w:p w:rsidR="005561A9" w:rsidRPr="005561A9" w:rsidRDefault="005561A9" w:rsidP="005561A9">
      <w:pPr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5561A9" w:rsidRDefault="005561A9" w:rsidP="005561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40727" w:rsidRPr="005561A9" w:rsidRDefault="00540727" w:rsidP="005561A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561A9" w:rsidRPr="005561A9" w:rsidRDefault="005561A9" w:rsidP="005561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540727">
        <w:rPr>
          <w:rFonts w:eastAsia="Times New Roman" w:cs="Times New Roman"/>
          <w:szCs w:val="28"/>
          <w:lang w:eastAsia="ru-RU"/>
        </w:rPr>
        <w:t xml:space="preserve">                </w:t>
      </w:r>
      <w:r w:rsidRPr="005561A9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540727">
        <w:rPr>
          <w:rFonts w:eastAsia="Times New Roman" w:cs="Times New Roman"/>
          <w:szCs w:val="28"/>
          <w:lang w:eastAsia="ru-RU"/>
        </w:rPr>
        <w:t xml:space="preserve">                    </w:t>
      </w:r>
      <w:r w:rsidRPr="005561A9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5561A9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5561A9">
        <w:rPr>
          <w:rFonts w:eastAsia="Times New Roman" w:cs="Times New Roman"/>
          <w:szCs w:val="28"/>
          <w:lang w:eastAsia="ru-RU"/>
        </w:rPr>
        <w:t>:</w:t>
      </w:r>
    </w:p>
    <w:p w:rsidR="005561A9" w:rsidRPr="005561A9" w:rsidRDefault="005561A9" w:rsidP="005561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2422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30 «Семицветик» на 2017 год и на плановый период 2018 и 2019 годов» изменение, изложив приложение к постановлению в новой редакции </w:t>
      </w:r>
      <w:r w:rsidR="00540727">
        <w:rPr>
          <w:rFonts w:eastAsia="Times New Roman" w:cs="Times New Roman"/>
          <w:szCs w:val="28"/>
          <w:lang w:eastAsia="ru-RU"/>
        </w:rPr>
        <w:t xml:space="preserve">                  </w:t>
      </w:r>
      <w:r w:rsidRPr="005561A9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5561A9" w:rsidRPr="005561A9" w:rsidRDefault="005561A9" w:rsidP="005561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561A9" w:rsidRPr="005561A9" w:rsidRDefault="005561A9" w:rsidP="005561A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61A9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 w:rsidR="00540727"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5561A9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5561A9" w:rsidRDefault="00540727" w:rsidP="005561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</w:p>
    <w:p w:rsidR="00540727" w:rsidRDefault="00540727" w:rsidP="005561A9">
      <w:pPr>
        <w:rPr>
          <w:rFonts w:eastAsia="Times New Roman" w:cs="Times New Roman"/>
          <w:szCs w:val="28"/>
          <w:lang w:eastAsia="ru-RU"/>
        </w:rPr>
      </w:pPr>
    </w:p>
    <w:p w:rsidR="00540727" w:rsidRPr="005561A9" w:rsidRDefault="00540727" w:rsidP="005561A9">
      <w:pPr>
        <w:rPr>
          <w:rFonts w:eastAsia="Times New Roman" w:cs="Times New Roman"/>
          <w:szCs w:val="28"/>
          <w:lang w:eastAsia="ru-RU"/>
        </w:rPr>
      </w:pPr>
    </w:p>
    <w:p w:rsidR="005561A9" w:rsidRPr="005561A9" w:rsidRDefault="00540727" w:rsidP="00540727">
      <w:pPr>
        <w:jc w:val="both"/>
        <w:rPr>
          <w:rFonts w:eastAsia="Times New Roman" w:cs="Times New Roman"/>
          <w:szCs w:val="28"/>
          <w:lang w:eastAsia="ru-RU"/>
        </w:rPr>
        <w:sectPr w:rsidR="005561A9" w:rsidRPr="005561A9" w:rsidSect="00540727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5561A9" w:rsidRPr="005561A9">
        <w:rPr>
          <w:rFonts w:eastAsia="Times New Roman" w:cs="Times New Roman"/>
          <w:szCs w:val="28"/>
          <w:lang w:eastAsia="ru-RU"/>
        </w:rPr>
        <w:t>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561A9" w:rsidRPr="005561A9">
        <w:rPr>
          <w:rFonts w:eastAsia="Times New Roman" w:cs="Times New Roman"/>
          <w:szCs w:val="28"/>
          <w:lang w:eastAsia="ru-RU"/>
        </w:rPr>
        <w:t xml:space="preserve">города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561A9" w:rsidRPr="005561A9">
        <w:rPr>
          <w:rFonts w:eastAsia="Times New Roman" w:cs="Times New Roman"/>
          <w:szCs w:val="28"/>
          <w:lang w:eastAsia="ru-RU"/>
        </w:rPr>
        <w:t xml:space="preserve">                            Н.Н. Кривцов  </w:t>
      </w:r>
    </w:p>
    <w:p w:rsidR="005561A9" w:rsidRPr="00D15A8A" w:rsidRDefault="005561A9" w:rsidP="00D15A8A">
      <w:pPr>
        <w:ind w:left="11482" w:right="-1"/>
        <w:jc w:val="both"/>
        <w:rPr>
          <w:rFonts w:eastAsia="Calibri" w:cs="Times New Roman"/>
          <w:szCs w:val="28"/>
        </w:rPr>
      </w:pPr>
      <w:r w:rsidRPr="00D15A8A">
        <w:rPr>
          <w:rFonts w:eastAsia="Calibri" w:cs="Times New Roman"/>
          <w:szCs w:val="28"/>
        </w:rPr>
        <w:lastRenderedPageBreak/>
        <w:t xml:space="preserve">Приложение </w:t>
      </w:r>
    </w:p>
    <w:p w:rsidR="005561A9" w:rsidRPr="00D15A8A" w:rsidRDefault="005561A9" w:rsidP="00D15A8A">
      <w:pPr>
        <w:ind w:left="11482" w:right="-1"/>
        <w:jc w:val="both"/>
        <w:rPr>
          <w:rFonts w:eastAsia="Calibri" w:cs="Times New Roman"/>
          <w:szCs w:val="28"/>
        </w:rPr>
      </w:pPr>
      <w:r w:rsidRPr="00D15A8A">
        <w:rPr>
          <w:rFonts w:eastAsia="Calibri" w:cs="Times New Roman"/>
          <w:szCs w:val="28"/>
        </w:rPr>
        <w:t xml:space="preserve">к постановлению </w:t>
      </w:r>
    </w:p>
    <w:p w:rsidR="005561A9" w:rsidRPr="00D15A8A" w:rsidRDefault="005561A9" w:rsidP="00D15A8A">
      <w:pPr>
        <w:ind w:left="11482" w:right="-1"/>
        <w:jc w:val="both"/>
        <w:rPr>
          <w:rFonts w:eastAsia="Calibri" w:cs="Times New Roman"/>
          <w:szCs w:val="28"/>
        </w:rPr>
      </w:pPr>
      <w:r w:rsidRPr="00D15A8A">
        <w:rPr>
          <w:rFonts w:eastAsia="Calibri" w:cs="Times New Roman"/>
          <w:szCs w:val="28"/>
        </w:rPr>
        <w:t>Администрации города</w:t>
      </w:r>
    </w:p>
    <w:p w:rsidR="005561A9" w:rsidRPr="00D15A8A" w:rsidRDefault="00D15A8A" w:rsidP="00D15A8A">
      <w:pPr>
        <w:ind w:left="11482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 № ______</w:t>
      </w:r>
    </w:p>
    <w:p w:rsidR="005561A9" w:rsidRPr="00D15A8A" w:rsidRDefault="005561A9" w:rsidP="005561A9">
      <w:pPr>
        <w:jc w:val="both"/>
        <w:rPr>
          <w:rFonts w:eastAsia="Calibri" w:cs="Times New Roman"/>
          <w:szCs w:val="28"/>
        </w:rPr>
      </w:pPr>
    </w:p>
    <w:p w:rsidR="005561A9" w:rsidRPr="005561A9" w:rsidRDefault="005561A9" w:rsidP="005561A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5561A9">
        <w:rPr>
          <w:rFonts w:eastAsia="Calibri" w:cs="Times New Roman"/>
          <w:sz w:val="24"/>
          <w:szCs w:val="24"/>
        </w:rPr>
        <w:tab/>
      </w:r>
    </w:p>
    <w:p w:rsidR="005561A9" w:rsidRPr="005561A9" w:rsidRDefault="005561A9" w:rsidP="005561A9">
      <w:pPr>
        <w:jc w:val="center"/>
        <w:rPr>
          <w:rFonts w:eastAsia="Calibri" w:cs="Times New Roman"/>
          <w:sz w:val="24"/>
          <w:szCs w:val="24"/>
        </w:rPr>
      </w:pPr>
      <w:r w:rsidRPr="005561A9">
        <w:rPr>
          <w:rFonts w:eastAsia="Calibri" w:cs="Times New Roman"/>
          <w:sz w:val="24"/>
          <w:szCs w:val="24"/>
        </w:rPr>
        <w:t>Муниципальное задание</w:t>
      </w:r>
    </w:p>
    <w:p w:rsidR="005561A9" w:rsidRPr="005561A9" w:rsidRDefault="005561A9" w:rsidP="005561A9">
      <w:pPr>
        <w:jc w:val="center"/>
        <w:rPr>
          <w:rFonts w:eastAsia="Calibri" w:cs="Times New Roman"/>
          <w:sz w:val="24"/>
          <w:szCs w:val="24"/>
        </w:rPr>
      </w:pPr>
      <w:r w:rsidRPr="005561A9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5561A9" w:rsidRPr="005561A9" w:rsidRDefault="005561A9" w:rsidP="005561A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5561A9" w:rsidRPr="005561A9" w:rsidRDefault="005561A9" w:rsidP="005561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561A9" w:rsidRPr="005561A9" w:rsidRDefault="005561A9" w:rsidP="005561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5561A9" w:rsidRPr="005561A9" w:rsidTr="0008571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561A9" w:rsidRPr="005561A9" w:rsidTr="00085711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561A9" w:rsidRPr="005561A9" w:rsidRDefault="005561A9" w:rsidP="005561A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561A9" w:rsidRPr="005561A9" w:rsidTr="00085711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учреждение детский сад № 30 «Семицветик»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61A9" w:rsidRPr="005561A9" w:rsidTr="0008571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61A9" w:rsidRPr="005561A9" w:rsidTr="0008571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74301577</w:t>
            </w:r>
          </w:p>
        </w:tc>
      </w:tr>
      <w:tr w:rsidR="005561A9" w:rsidRPr="005561A9" w:rsidTr="0008571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1A9" w:rsidRPr="005561A9" w:rsidRDefault="005561A9" w:rsidP="005561A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61A9" w:rsidRPr="005561A9" w:rsidTr="00085711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5561A9" w:rsidRPr="005561A9" w:rsidTr="0008571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1A9" w:rsidRPr="005561A9" w:rsidRDefault="005561A9" w:rsidP="005561A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5561A9" w:rsidRPr="005561A9" w:rsidTr="0008571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5561A9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1A9" w:rsidRPr="005561A9" w:rsidRDefault="005561A9" w:rsidP="005561A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561A9" w:rsidRPr="005561A9" w:rsidRDefault="005561A9" w:rsidP="005561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561A9" w:rsidRPr="005561A9" w:rsidRDefault="005561A9" w:rsidP="005561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561A9" w:rsidRPr="005561A9" w:rsidRDefault="005561A9" w:rsidP="005561A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5561A9" w:rsidRPr="005561A9" w:rsidRDefault="005561A9" w:rsidP="005561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561A9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5561A9" w:rsidRPr="005561A9" w:rsidRDefault="005561A9" w:rsidP="005561A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5561A9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561A9" w:rsidRPr="005561A9" w:rsidTr="0008571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15A8A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</w:p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61A9" w:rsidRPr="005561A9" w:rsidRDefault="005561A9" w:rsidP="005561A9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5561A9" w:rsidRPr="005561A9" w:rsidRDefault="005561A9" w:rsidP="005561A9">
            <w:pPr>
              <w:jc w:val="righ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561A9" w:rsidRPr="005561A9" w:rsidRDefault="005561A9" w:rsidP="005561A9">
            <w:pPr>
              <w:rPr>
                <w:rFonts w:eastAsia="Calibri"/>
                <w:sz w:val="20"/>
                <w:szCs w:val="20"/>
              </w:rPr>
            </w:pPr>
          </w:p>
          <w:p w:rsidR="005561A9" w:rsidRPr="005561A9" w:rsidRDefault="005561A9" w:rsidP="005561A9">
            <w:pPr>
              <w:rPr>
                <w:rFonts w:eastAsia="Calibri"/>
                <w:sz w:val="20"/>
                <w:szCs w:val="20"/>
              </w:rPr>
            </w:pPr>
          </w:p>
          <w:p w:rsidR="005561A9" w:rsidRPr="005561A9" w:rsidRDefault="005561A9" w:rsidP="005561A9">
            <w:pPr>
              <w:jc w:val="center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5561A9" w:rsidRPr="005561A9" w:rsidTr="00085711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1A9" w:rsidRPr="005561A9" w:rsidRDefault="005561A9" w:rsidP="005561A9">
            <w:pPr>
              <w:jc w:val="righ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61A9" w:rsidRPr="005561A9" w:rsidRDefault="005561A9" w:rsidP="005561A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61A9" w:rsidRPr="005561A9" w:rsidTr="00085711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1A9" w:rsidRPr="005561A9" w:rsidRDefault="005561A9" w:rsidP="005561A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1A9" w:rsidRPr="005561A9" w:rsidRDefault="005561A9" w:rsidP="005561A9">
            <w:pPr>
              <w:jc w:val="righ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561A9" w:rsidRPr="005561A9" w:rsidRDefault="005561A9" w:rsidP="005561A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561A9" w:rsidRPr="005561A9" w:rsidRDefault="005561A9" w:rsidP="005561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61A9" w:rsidRDefault="005561A9" w:rsidP="005561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5A8A" w:rsidRDefault="00D15A8A" w:rsidP="005561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15A8A" w:rsidRPr="005561A9" w:rsidRDefault="00D15A8A" w:rsidP="005561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61A9" w:rsidRPr="005561A9" w:rsidRDefault="005561A9" w:rsidP="005561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5561A9" w:rsidRPr="005561A9" w:rsidRDefault="005561A9" w:rsidP="005561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561A9" w:rsidRPr="005561A9" w:rsidRDefault="005561A9" w:rsidP="005561A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5561A9" w:rsidRPr="005561A9" w:rsidTr="00085711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5561A9" w:rsidRPr="005561A9" w:rsidTr="00085711">
        <w:trPr>
          <w:trHeight w:val="218"/>
        </w:trPr>
        <w:tc>
          <w:tcPr>
            <w:tcW w:w="1418" w:type="dxa"/>
            <w:vMerge/>
            <w:noWrap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561A9" w:rsidRPr="005561A9" w:rsidTr="00085711">
        <w:trPr>
          <w:trHeight w:val="376"/>
        </w:trPr>
        <w:tc>
          <w:tcPr>
            <w:tcW w:w="1418" w:type="dxa"/>
            <w:vMerge/>
            <w:noWrap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5561A9" w:rsidRPr="005561A9" w:rsidRDefault="00D15A8A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r w:rsidR="005561A9" w:rsidRPr="005561A9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D15A8A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D15A8A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D15A8A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561A9" w:rsidRPr="005561A9" w:rsidTr="00085711">
        <w:trPr>
          <w:trHeight w:val="228"/>
        </w:trPr>
        <w:tc>
          <w:tcPr>
            <w:tcW w:w="1418" w:type="dxa"/>
            <w:noWrap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  <w:r w:rsidRPr="005561A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  <w:r w:rsidRPr="005561A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  <w:r w:rsidRPr="005561A9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5561A9" w:rsidRPr="005561A9" w:rsidTr="00085711">
        <w:trPr>
          <w:trHeight w:val="335"/>
        </w:trPr>
        <w:tc>
          <w:tcPr>
            <w:tcW w:w="1418" w:type="dxa"/>
            <w:vMerge w:val="restart"/>
            <w:noWrap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2835" w:type="dxa"/>
          </w:tcPr>
          <w:p w:rsidR="005561A9" w:rsidRPr="005561A9" w:rsidRDefault="005561A9" w:rsidP="005561A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61A9" w:rsidRPr="005561A9" w:rsidTr="00085711">
        <w:trPr>
          <w:trHeight w:val="335"/>
        </w:trPr>
        <w:tc>
          <w:tcPr>
            <w:tcW w:w="1418" w:type="dxa"/>
            <w:vMerge/>
            <w:noWrap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8A" w:rsidRDefault="005561A9" w:rsidP="005561A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D15A8A" w:rsidRDefault="005561A9" w:rsidP="005561A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5561A9" w:rsidRPr="005561A9" w:rsidRDefault="005561A9" w:rsidP="005561A9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A9" w:rsidRPr="005561A9" w:rsidRDefault="005561A9" w:rsidP="005561A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5561A9" w:rsidRPr="005561A9" w:rsidRDefault="005561A9" w:rsidP="005561A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5561A9" w:rsidRPr="005561A9" w:rsidRDefault="005561A9" w:rsidP="005561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561A9" w:rsidRPr="005561A9" w:rsidRDefault="005561A9" w:rsidP="005561A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561A9" w:rsidRPr="005561A9" w:rsidTr="00D15A8A">
        <w:trPr>
          <w:trHeight w:val="416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15A8A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D15A8A" w:rsidRDefault="00D15A8A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="005561A9" w:rsidRPr="005561A9">
              <w:rPr>
                <w:rFonts w:eastAsia="Times New Roman"/>
                <w:sz w:val="16"/>
                <w:szCs w:val="16"/>
                <w:lang w:eastAsia="ru-RU"/>
              </w:rPr>
              <w:t>еестровой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</w:t>
            </w:r>
            <w:r w:rsidR="00D15A8A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15A8A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размер платы (цена, 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5561A9" w:rsidRPr="005561A9" w:rsidTr="00085711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5561A9" w:rsidRPr="005561A9" w:rsidTr="00085711">
        <w:trPr>
          <w:trHeight w:val="126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15A8A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D15A8A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и формы</w:t>
            </w:r>
          </w:p>
          <w:p w:rsidR="00D15A8A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 реализации образова-тельных 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561A9" w:rsidRPr="005561A9" w:rsidTr="00085711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5561A9" w:rsidRPr="005561A9" w:rsidTr="00085711">
        <w:trPr>
          <w:trHeight w:val="312"/>
        </w:trPr>
        <w:tc>
          <w:tcPr>
            <w:tcW w:w="1271" w:type="dxa"/>
            <w:noWrap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16"/>
                <w:szCs w:val="16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16"/>
                <w:szCs w:val="16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D15A8A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6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6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6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61A9" w:rsidRPr="005561A9" w:rsidRDefault="005561A9" w:rsidP="005561A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561A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561A9" w:rsidRPr="005561A9" w:rsidRDefault="005561A9" w:rsidP="005561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5561A9" w:rsidRPr="005561A9" w:rsidRDefault="005561A9" w:rsidP="005561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5561A9" w:rsidRPr="005561A9" w:rsidTr="00085711">
        <w:tc>
          <w:tcPr>
            <w:tcW w:w="15451" w:type="dxa"/>
            <w:gridSpan w:val="5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561A9" w:rsidRPr="005561A9" w:rsidTr="0008571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  <w:r w:rsidRPr="005561A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  <w:r w:rsidRPr="005561A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  <w:r w:rsidRPr="005561A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  <w:r w:rsidRPr="005561A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jc w:val="center"/>
              <w:rPr>
                <w:rFonts w:eastAsia="Calibri"/>
                <w:sz w:val="20"/>
                <w:szCs w:val="20"/>
              </w:rPr>
            </w:pPr>
            <w:r w:rsidRPr="005561A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561A9" w:rsidRPr="005561A9" w:rsidTr="00085711">
        <w:tc>
          <w:tcPr>
            <w:tcW w:w="2126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561A9" w:rsidRPr="005561A9" w:rsidTr="00085711">
        <w:tc>
          <w:tcPr>
            <w:tcW w:w="2126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5561A9" w:rsidRPr="005561A9" w:rsidRDefault="005561A9" w:rsidP="005561A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561A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61A9" w:rsidRPr="005561A9" w:rsidRDefault="005561A9" w:rsidP="005561A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61A9" w:rsidRPr="005561A9" w:rsidRDefault="005561A9" w:rsidP="00D15A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5561A9" w:rsidRPr="005561A9" w:rsidRDefault="005561A9" w:rsidP="00D15A8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561A9" w:rsidRPr="005561A9" w:rsidRDefault="005561A9" w:rsidP="00D15A8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561A9" w:rsidRPr="005561A9" w:rsidRDefault="005561A9" w:rsidP="005561A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5561A9" w:rsidRPr="005561A9" w:rsidTr="0008571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561A9" w:rsidRPr="005561A9" w:rsidTr="00085711">
        <w:tc>
          <w:tcPr>
            <w:tcW w:w="5807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561A9" w:rsidRPr="005561A9" w:rsidRDefault="005561A9" w:rsidP="005561A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561A9" w:rsidRPr="005561A9" w:rsidTr="0008571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8A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D15A8A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8A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15A8A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5561A9" w:rsidRPr="005561A9" w:rsidTr="0008571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D15A8A">
              <w:rPr>
                <w:rFonts w:eastAsia="Calibri"/>
                <w:sz w:val="24"/>
                <w:szCs w:val="24"/>
              </w:rPr>
              <w:t>«</w:t>
            </w:r>
            <w:r w:rsidRPr="005561A9">
              <w:rPr>
                <w:rFonts w:eastAsia="Calibri"/>
                <w:sz w:val="24"/>
                <w:szCs w:val="24"/>
              </w:rPr>
              <w:t>Интернет</w:t>
            </w:r>
            <w:r w:rsidR="00D15A8A">
              <w:rPr>
                <w:rFonts w:eastAsia="Calibri"/>
                <w:sz w:val="24"/>
                <w:szCs w:val="24"/>
              </w:rPr>
              <w:t>»</w:t>
            </w:r>
            <w:r w:rsidRPr="005561A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15A8A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</w:t>
            </w:r>
          </w:p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8A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ее размещения на официальном сайте в сети</w:t>
            </w:r>
            <w:r w:rsidR="00D15A8A">
              <w:rPr>
                <w:rFonts w:eastAsia="Calibri"/>
                <w:sz w:val="24"/>
                <w:szCs w:val="24"/>
              </w:rPr>
              <w:t xml:space="preserve"> «</w:t>
            </w:r>
            <w:r w:rsidRPr="005561A9">
              <w:rPr>
                <w:rFonts w:eastAsia="Calibri"/>
                <w:sz w:val="24"/>
                <w:szCs w:val="24"/>
              </w:rPr>
              <w:t>Интернет</w:t>
            </w:r>
            <w:r w:rsidR="00D15A8A">
              <w:rPr>
                <w:rFonts w:eastAsia="Calibri"/>
                <w:sz w:val="24"/>
                <w:szCs w:val="24"/>
              </w:rPr>
              <w:t>»</w:t>
            </w:r>
            <w:r w:rsidRPr="005561A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8A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5561A9" w:rsidRPr="005561A9" w:rsidRDefault="005561A9" w:rsidP="00D15A8A">
            <w:pPr>
              <w:jc w:val="left"/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5561A9" w:rsidRPr="005561A9" w:rsidRDefault="005561A9" w:rsidP="005561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lastRenderedPageBreak/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D15A8A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5561A9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D15A8A">
        <w:rPr>
          <w:rFonts w:eastAsia="Times New Roman" w:cs="Times New Roman"/>
          <w:sz w:val="24"/>
          <w:szCs w:val="24"/>
          <w:lang w:eastAsia="ru-RU"/>
        </w:rPr>
        <w:t>–</w:t>
      </w:r>
      <w:r w:rsidRPr="005561A9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D15A8A">
        <w:rPr>
          <w:rFonts w:eastAsia="Times New Roman" w:cs="Times New Roman"/>
          <w:sz w:val="24"/>
          <w:szCs w:val="24"/>
          <w:lang w:eastAsia="ru-RU"/>
        </w:rPr>
        <w:t>-</w:t>
      </w:r>
      <w:r w:rsidRPr="005561A9">
        <w:rPr>
          <w:rFonts w:eastAsia="Times New Roman" w:cs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561A9" w:rsidRPr="005561A9" w:rsidRDefault="005561A9" w:rsidP="005561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5561A9" w:rsidRPr="005561A9" w:rsidTr="00085711">
        <w:tc>
          <w:tcPr>
            <w:tcW w:w="5524" w:type="dxa"/>
          </w:tcPr>
          <w:p w:rsidR="005561A9" w:rsidRPr="005561A9" w:rsidRDefault="005561A9" w:rsidP="005561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5561A9" w:rsidRPr="005561A9" w:rsidRDefault="005561A9" w:rsidP="005561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5561A9" w:rsidRPr="005561A9" w:rsidRDefault="005561A9" w:rsidP="005561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561A9" w:rsidRPr="005561A9" w:rsidRDefault="005561A9" w:rsidP="005561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5561A9" w:rsidRPr="005561A9" w:rsidRDefault="005561A9" w:rsidP="005561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5561A9" w:rsidRPr="005561A9" w:rsidRDefault="005561A9" w:rsidP="005561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561A9" w:rsidRPr="005561A9" w:rsidTr="00085711">
        <w:tc>
          <w:tcPr>
            <w:tcW w:w="5524" w:type="dxa"/>
          </w:tcPr>
          <w:p w:rsidR="005561A9" w:rsidRPr="005561A9" w:rsidRDefault="005561A9" w:rsidP="005561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5561A9" w:rsidRPr="005561A9" w:rsidRDefault="005561A9" w:rsidP="005561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5561A9" w:rsidRPr="005561A9" w:rsidRDefault="005561A9" w:rsidP="005561A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561A9" w:rsidRPr="005561A9" w:rsidTr="0008571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5561A9" w:rsidRPr="005561A9" w:rsidRDefault="005561A9" w:rsidP="00D15A8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823" w:type="dxa"/>
            <w:vMerge w:val="restart"/>
          </w:tcPr>
          <w:p w:rsidR="005561A9" w:rsidRPr="005561A9" w:rsidRDefault="005561A9" w:rsidP="005561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5561A9" w:rsidRPr="005561A9" w:rsidTr="0008571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5561A9" w:rsidRPr="005561A9" w:rsidRDefault="005561A9" w:rsidP="00D15A8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5561A9" w:rsidRPr="005561A9" w:rsidRDefault="005561A9" w:rsidP="005561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561A9" w:rsidRPr="005561A9" w:rsidTr="0008571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5561A9" w:rsidRPr="005561A9" w:rsidRDefault="005561A9" w:rsidP="00D15A8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5561A9" w:rsidRPr="005561A9" w:rsidRDefault="005561A9" w:rsidP="005561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561A9" w:rsidRPr="005561A9" w:rsidTr="0008571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61A9" w:rsidRPr="005561A9" w:rsidRDefault="005561A9" w:rsidP="005561A9">
            <w:pPr>
              <w:rPr>
                <w:rFonts w:eastAsia="Calibri"/>
                <w:sz w:val="24"/>
                <w:szCs w:val="24"/>
              </w:rPr>
            </w:pPr>
            <w:r w:rsidRPr="005561A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5561A9" w:rsidRPr="005561A9" w:rsidRDefault="005561A9" w:rsidP="00D15A8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</w:t>
            </w:r>
            <w:r w:rsidR="00D15A8A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561A9">
              <w:rPr>
                <w:rFonts w:eastAsia="Times New Roman"/>
                <w:sz w:val="24"/>
                <w:szCs w:val="24"/>
                <w:lang w:eastAsia="ru-RU"/>
              </w:rPr>
              <w:t>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5561A9" w:rsidRPr="005561A9" w:rsidRDefault="005561A9" w:rsidP="005561A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561A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5561A9" w:rsidRPr="005561A9" w:rsidRDefault="005561A9" w:rsidP="005561A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D15A8A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5561A9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lastRenderedPageBreak/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D15A8A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5561A9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5561A9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5561A9" w:rsidRPr="005561A9" w:rsidRDefault="00D15A8A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5561A9" w:rsidRPr="005561A9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5561A9" w:rsidRPr="005561A9" w:rsidRDefault="00D15A8A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5561A9" w:rsidRPr="005561A9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561A9" w:rsidRPr="005561A9" w:rsidRDefault="005561A9" w:rsidP="005561A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Default="00672112" w:rsidP="005561A9"/>
    <w:p w:rsidR="005561A9" w:rsidRPr="005561A9" w:rsidRDefault="005561A9" w:rsidP="005561A9"/>
    <w:sectPr w:rsidR="005561A9" w:rsidRPr="005561A9" w:rsidSect="00D15A8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65" w:rsidRDefault="003F0965">
      <w:r>
        <w:separator/>
      </w:r>
    </w:p>
  </w:endnote>
  <w:endnote w:type="continuationSeparator" w:id="0">
    <w:p w:rsidR="003F0965" w:rsidRDefault="003F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65" w:rsidRDefault="003F0965">
      <w:r>
        <w:separator/>
      </w:r>
    </w:p>
  </w:footnote>
  <w:footnote w:type="continuationSeparator" w:id="0">
    <w:p w:rsidR="003F0965" w:rsidRDefault="003F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DD3AA6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E05F0A">
      <w:rPr>
        <w:noProof/>
        <w:sz w:val="20"/>
      </w:rPr>
      <w:t>6</w:t>
    </w:r>
    <w:r w:rsidRPr="00D75894">
      <w:rPr>
        <w:sz w:val="20"/>
      </w:rPr>
      <w:fldChar w:fldCharType="end"/>
    </w:r>
  </w:p>
  <w:p w:rsidR="008E210F" w:rsidRDefault="003F09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A9"/>
    <w:rsid w:val="001102A9"/>
    <w:rsid w:val="00266FF8"/>
    <w:rsid w:val="003B46E0"/>
    <w:rsid w:val="003F0965"/>
    <w:rsid w:val="00540727"/>
    <w:rsid w:val="005561A9"/>
    <w:rsid w:val="00672112"/>
    <w:rsid w:val="008061BB"/>
    <w:rsid w:val="009A1341"/>
    <w:rsid w:val="00A8142F"/>
    <w:rsid w:val="00BE008B"/>
    <w:rsid w:val="00D15A8A"/>
    <w:rsid w:val="00DD3AA6"/>
    <w:rsid w:val="00E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A461-BE90-4226-B14B-9EE22AE3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1A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561A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61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5561A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9334</Characters>
  <Application>Microsoft Office Word</Application>
  <DocSecurity>0</DocSecurity>
  <Lines>77</Lines>
  <Paragraphs>21</Paragraphs>
  <ScaleCrop>false</ScaleCrop>
  <Company/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2017-11-30T11:30:00Z</cp:lastPrinted>
  <dcterms:created xsi:type="dcterms:W3CDTF">2017-12-11T04:29:00Z</dcterms:created>
  <dcterms:modified xsi:type="dcterms:W3CDTF">2017-12-11T04:46:00Z</dcterms:modified>
</cp:coreProperties>
</file>