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36" w:rsidRDefault="00A27536" w:rsidP="00656C1A">
      <w:pPr>
        <w:spacing w:line="120" w:lineRule="atLeast"/>
        <w:jc w:val="center"/>
        <w:rPr>
          <w:sz w:val="24"/>
          <w:szCs w:val="24"/>
        </w:rPr>
      </w:pPr>
    </w:p>
    <w:p w:rsidR="00A27536" w:rsidRDefault="00A27536" w:rsidP="00656C1A">
      <w:pPr>
        <w:spacing w:line="120" w:lineRule="atLeast"/>
        <w:jc w:val="center"/>
        <w:rPr>
          <w:sz w:val="24"/>
          <w:szCs w:val="24"/>
        </w:rPr>
      </w:pPr>
    </w:p>
    <w:p w:rsidR="00A27536" w:rsidRPr="00852378" w:rsidRDefault="00A27536" w:rsidP="00656C1A">
      <w:pPr>
        <w:spacing w:line="120" w:lineRule="atLeast"/>
        <w:jc w:val="center"/>
        <w:rPr>
          <w:sz w:val="10"/>
          <w:szCs w:val="10"/>
        </w:rPr>
      </w:pPr>
    </w:p>
    <w:p w:rsidR="00A27536" w:rsidRDefault="00A27536" w:rsidP="00656C1A">
      <w:pPr>
        <w:spacing w:line="120" w:lineRule="atLeast"/>
        <w:jc w:val="center"/>
        <w:rPr>
          <w:sz w:val="10"/>
          <w:szCs w:val="24"/>
        </w:rPr>
      </w:pPr>
    </w:p>
    <w:p w:rsidR="00A27536" w:rsidRPr="005541F0" w:rsidRDefault="00A275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7536" w:rsidRDefault="00A275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7536" w:rsidRPr="005541F0" w:rsidRDefault="00A275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7536" w:rsidRPr="005649E4" w:rsidRDefault="00A27536" w:rsidP="00656C1A">
      <w:pPr>
        <w:spacing w:line="120" w:lineRule="atLeast"/>
        <w:jc w:val="center"/>
        <w:rPr>
          <w:sz w:val="18"/>
          <w:szCs w:val="24"/>
        </w:rPr>
      </w:pPr>
    </w:p>
    <w:p w:rsidR="00A27536" w:rsidRPr="001D25B0" w:rsidRDefault="00A2753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27536" w:rsidRPr="005541F0" w:rsidRDefault="00A27536" w:rsidP="00656C1A">
      <w:pPr>
        <w:spacing w:line="120" w:lineRule="atLeast"/>
        <w:jc w:val="center"/>
        <w:rPr>
          <w:sz w:val="18"/>
          <w:szCs w:val="24"/>
        </w:rPr>
      </w:pPr>
    </w:p>
    <w:p w:rsidR="00A27536" w:rsidRPr="005541F0" w:rsidRDefault="00A27536" w:rsidP="00656C1A">
      <w:pPr>
        <w:spacing w:line="120" w:lineRule="atLeast"/>
        <w:jc w:val="center"/>
        <w:rPr>
          <w:sz w:val="20"/>
          <w:szCs w:val="24"/>
        </w:rPr>
      </w:pPr>
    </w:p>
    <w:p w:rsidR="00A27536" w:rsidRPr="001D25B0" w:rsidRDefault="00A2753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27536" w:rsidRDefault="00A27536" w:rsidP="00656C1A">
      <w:pPr>
        <w:spacing w:line="120" w:lineRule="atLeast"/>
        <w:jc w:val="center"/>
        <w:rPr>
          <w:sz w:val="30"/>
          <w:szCs w:val="24"/>
        </w:rPr>
      </w:pPr>
    </w:p>
    <w:p w:rsidR="00A27536" w:rsidRPr="00656C1A" w:rsidRDefault="00A27536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2753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7536" w:rsidRPr="00F8214F" w:rsidRDefault="00A275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27536" w:rsidRPr="00F8214F" w:rsidRDefault="00710B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7536" w:rsidRPr="00F8214F" w:rsidRDefault="00A275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27536" w:rsidRPr="00F8214F" w:rsidRDefault="00710B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27536" w:rsidRPr="00A63FB0" w:rsidRDefault="00A275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27536" w:rsidRPr="00A3761A" w:rsidRDefault="00710B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27536" w:rsidRPr="00F8214F" w:rsidRDefault="00A2753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27536" w:rsidRPr="00F8214F" w:rsidRDefault="00A2753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27536" w:rsidRPr="00AB4194" w:rsidRDefault="00A275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27536" w:rsidRPr="00F8214F" w:rsidRDefault="00710B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</w:t>
            </w:r>
          </w:p>
        </w:tc>
      </w:tr>
    </w:tbl>
    <w:p w:rsidR="00A27536" w:rsidRPr="00A27536" w:rsidRDefault="00A27536" w:rsidP="00C725A6">
      <w:pPr>
        <w:rPr>
          <w:rFonts w:cs="Times New Roman"/>
          <w:sz w:val="27"/>
          <w:szCs w:val="27"/>
        </w:rPr>
      </w:pPr>
    </w:p>
    <w:p w:rsidR="00A27536" w:rsidRPr="00A27536" w:rsidRDefault="00A27536" w:rsidP="00A27536">
      <w:pPr>
        <w:rPr>
          <w:sz w:val="27"/>
          <w:szCs w:val="27"/>
          <w:lang w:eastAsia="ru-RU"/>
        </w:rPr>
      </w:pPr>
      <w:r w:rsidRPr="00A27536">
        <w:rPr>
          <w:sz w:val="27"/>
          <w:szCs w:val="27"/>
          <w:lang w:eastAsia="ru-RU"/>
        </w:rPr>
        <w:t xml:space="preserve">О награждении </w:t>
      </w:r>
    </w:p>
    <w:p w:rsidR="00A27536" w:rsidRPr="00A27536" w:rsidRDefault="00A27536" w:rsidP="00A27536">
      <w:pPr>
        <w:rPr>
          <w:sz w:val="27"/>
          <w:szCs w:val="27"/>
          <w:lang w:eastAsia="ru-RU"/>
        </w:rPr>
      </w:pPr>
      <w:r w:rsidRPr="00A27536">
        <w:rPr>
          <w:sz w:val="27"/>
          <w:szCs w:val="27"/>
          <w:lang w:eastAsia="ru-RU"/>
        </w:rPr>
        <w:t xml:space="preserve">Почетной грамотой </w:t>
      </w:r>
    </w:p>
    <w:p w:rsidR="00A27536" w:rsidRPr="00A27536" w:rsidRDefault="00A27536" w:rsidP="00A27536">
      <w:pPr>
        <w:rPr>
          <w:sz w:val="27"/>
          <w:szCs w:val="27"/>
          <w:lang w:eastAsia="ru-RU"/>
        </w:rPr>
      </w:pPr>
      <w:r w:rsidRPr="00A27536">
        <w:rPr>
          <w:sz w:val="27"/>
          <w:szCs w:val="27"/>
          <w:lang w:eastAsia="ru-RU"/>
        </w:rPr>
        <w:t>Главы города Сургута</w:t>
      </w:r>
    </w:p>
    <w:p w:rsidR="00A27536" w:rsidRDefault="00A27536" w:rsidP="00A2753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27536" w:rsidRPr="00A27536" w:rsidRDefault="00A27536" w:rsidP="00A2753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27536" w:rsidRPr="00A27536" w:rsidRDefault="00A27536" w:rsidP="00A27536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A2753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«Об утверждении Положения                                     о наградах и почетных званиях городского округа Сургут Ханты-Мансийского                    автономного округа – Югры», от 28.02.2006 № 567-</w:t>
      </w:r>
      <w:r w:rsidRPr="00A2753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Положения о звании «Почетный гражданин города Сургута» и положений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отдельных видах наград городского округа Сургут Ханты-Мансийского автономного округа – Югры», рассмотрев наградные документы и ходатайства Управления Федеральной </w:t>
      </w:r>
      <w:r w:rsidRPr="00A275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службы исполнения наказаний России по Ханты-Мансийскому 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          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автономному округу – Югре, Сургутского межмуниципального отдела вневедомственной</w:t>
      </w:r>
      <w:r w:rsidRPr="00A275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охраны –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Югре», Главного </w:t>
      </w:r>
      <w:r w:rsidRPr="00A275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управления МЧС России по Ханты-Мансийскому автономному округу – Югре, Управления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Федеральной службы войск национальной гвардии Российской Федерации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Ханты-Мансийскому автономному округу – Югре отряда мобильного особого назначения </w:t>
      </w:r>
      <w:r w:rsidRPr="00A275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«Стерх» г. Сургут, департамента архитектуры и градостроительства 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</w:t>
      </w:r>
      <w:r w:rsidRPr="00A2753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Администрации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Сургута, учитывая заключения комиссий по наградам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Главе города от 07.02.2023 № 5/зг, от 15.02.2023 № 10/зг</w:t>
      </w:r>
      <w:r w:rsidRPr="00A27536">
        <w:rPr>
          <w:rFonts w:ascii="Times New Roman" w:hAnsi="Times New Roman" w:cs="Times New Roman"/>
          <w:sz w:val="27"/>
          <w:szCs w:val="27"/>
        </w:rPr>
        <w:t>:</w:t>
      </w:r>
    </w:p>
    <w:p w:rsidR="00A27536" w:rsidRPr="00A27536" w:rsidRDefault="00A27536" w:rsidP="00A27536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536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A27536" w:rsidRPr="00A27536" w:rsidRDefault="00A27536" w:rsidP="00A27536">
      <w:pPr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eastAsia="Times New Roman" w:cs="Times New Roman"/>
          <w:sz w:val="27"/>
          <w:szCs w:val="27"/>
          <w:lang w:eastAsia="ru-RU"/>
        </w:rPr>
        <w:t>1.1. За заслуги в обеспечении законности и правопорядка, высокие показатели в служебной деятельности</w:t>
      </w:r>
      <w:r w:rsidRPr="00A27536">
        <w:rPr>
          <w:rFonts w:cs="Times New Roman"/>
          <w:sz w:val="27"/>
          <w:szCs w:val="27"/>
        </w:rPr>
        <w:t>: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 xml:space="preserve">Ахмедова Вагифа Исмаиловича, старшего инспектора отдела охраны </w:t>
      </w:r>
      <w:r>
        <w:rPr>
          <w:rFonts w:cs="Times New Roman"/>
          <w:sz w:val="27"/>
          <w:szCs w:val="27"/>
        </w:rPr>
        <w:t xml:space="preserve">                          </w:t>
      </w:r>
      <w:r w:rsidRPr="00A27536">
        <w:rPr>
          <w:rFonts w:cs="Times New Roman"/>
          <w:sz w:val="27"/>
          <w:szCs w:val="27"/>
        </w:rPr>
        <w:t>Федерального казенного учреждения «Лечебное исправительное учреждение № 17 Управления Федеральной службы исполнения наказаний по Ханты-Мансийскому автономному округу – Югре»;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 xml:space="preserve">Ермоленко Елену Александровну, старшего инженера пункта централизо-ванной охраны № 1 Сургутского межмуниципального отдела вневедомственной </w:t>
      </w:r>
      <w:r w:rsidRPr="00A27536">
        <w:rPr>
          <w:rFonts w:cs="Times New Roman"/>
          <w:sz w:val="27"/>
          <w:szCs w:val="27"/>
        </w:rPr>
        <w:lastRenderedPageBreak/>
        <w:t xml:space="preserve">охраны – филиала федерального государственного казенного учреждения                    «Управление вневедомственной охраны войск национальной гвардии Российской Федерации по Ханты-Мансийскому автономному округу – Югре»; 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>Жарникова Александра Николаевича, инспектора группы организации охраны объектов, подлежащих обязательной охране, Сургутского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Югре»;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pacing w:val="-10"/>
          <w:sz w:val="27"/>
          <w:szCs w:val="27"/>
        </w:rPr>
        <w:t>Коровина Игоря Александровича, командира отделения 26 пожарно-спасательной</w:t>
      </w:r>
      <w:r w:rsidRPr="00A27536">
        <w:rPr>
          <w:rFonts w:cs="Times New Roman"/>
          <w:spacing w:val="-6"/>
          <w:sz w:val="27"/>
          <w:szCs w:val="27"/>
        </w:rPr>
        <w:t xml:space="preserve"> </w:t>
      </w:r>
      <w:r w:rsidRPr="00A27536">
        <w:rPr>
          <w:rFonts w:cs="Times New Roman"/>
          <w:spacing w:val="-4"/>
          <w:sz w:val="27"/>
          <w:szCs w:val="27"/>
        </w:rPr>
        <w:t>части 1 пожарно-спасательного отряда федеральной противопожарной</w:t>
      </w:r>
      <w:r w:rsidRPr="00A27536">
        <w:rPr>
          <w:rFonts w:cs="Times New Roman"/>
          <w:sz w:val="27"/>
          <w:szCs w:val="27"/>
        </w:rPr>
        <w:t xml:space="preserve"> службы </w:t>
      </w:r>
      <w:r>
        <w:rPr>
          <w:rFonts w:cs="Times New Roman"/>
          <w:sz w:val="27"/>
          <w:szCs w:val="27"/>
        </w:rPr>
        <w:t xml:space="preserve">                      </w:t>
      </w:r>
      <w:r w:rsidRPr="00A27536">
        <w:rPr>
          <w:rFonts w:cs="Times New Roman"/>
          <w:sz w:val="27"/>
          <w:szCs w:val="27"/>
        </w:rPr>
        <w:t xml:space="preserve">Государственной противопожарной службы Главного управления МЧС России </w:t>
      </w:r>
      <w:r>
        <w:rPr>
          <w:rFonts w:cs="Times New Roman"/>
          <w:sz w:val="27"/>
          <w:szCs w:val="27"/>
        </w:rPr>
        <w:t xml:space="preserve">                   </w:t>
      </w:r>
      <w:r w:rsidRPr="00A27536">
        <w:rPr>
          <w:rFonts w:cs="Times New Roman"/>
          <w:sz w:val="27"/>
          <w:szCs w:val="27"/>
        </w:rPr>
        <w:t>по Ханты-Мансийскому автономному округу – Югре;</w:t>
      </w:r>
      <w:r>
        <w:rPr>
          <w:rFonts w:cs="Times New Roman"/>
          <w:sz w:val="27"/>
          <w:szCs w:val="27"/>
        </w:rPr>
        <w:t xml:space="preserve"> 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>Поповича Вячеслава Павловича, старшего полицейского отделения № 2 взвода № 1 роты № 1 батальона полиции Сургутского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Югре»;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 xml:space="preserve">Резина Юрия Александровича, старшего инструктора штурмового отделения отдела специального назначения Управления Федеральной службы исполнения наказаний по Ханты-Мансийскому автономному округу – Югре; 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 xml:space="preserve">Шульгину Анастасию Валериевну, специалиста группы кадров и учета </w:t>
      </w:r>
      <w:r>
        <w:rPr>
          <w:rFonts w:cs="Times New Roman"/>
          <w:sz w:val="27"/>
          <w:szCs w:val="27"/>
        </w:rPr>
        <w:t xml:space="preserve">                  </w:t>
      </w:r>
      <w:r w:rsidRPr="00A27536">
        <w:rPr>
          <w:rFonts w:cs="Times New Roman"/>
          <w:sz w:val="27"/>
          <w:szCs w:val="27"/>
        </w:rPr>
        <w:t xml:space="preserve">личного состава отряда мобильного особого назначения «Стерх» г. Сургут </w:t>
      </w:r>
      <w:r>
        <w:rPr>
          <w:rFonts w:cs="Times New Roman"/>
          <w:sz w:val="27"/>
          <w:szCs w:val="27"/>
        </w:rPr>
        <w:t xml:space="preserve">                      </w:t>
      </w:r>
      <w:r w:rsidRPr="00A27536">
        <w:rPr>
          <w:rFonts w:cs="Times New Roman"/>
          <w:sz w:val="27"/>
          <w:szCs w:val="27"/>
        </w:rPr>
        <w:t xml:space="preserve">Управления Федеральной службы войск национальной гвардии Российской </w:t>
      </w:r>
      <w:r>
        <w:rPr>
          <w:rFonts w:cs="Times New Roman"/>
          <w:sz w:val="27"/>
          <w:szCs w:val="27"/>
        </w:rPr>
        <w:t xml:space="preserve">                      </w:t>
      </w:r>
      <w:r w:rsidRPr="00A27536">
        <w:rPr>
          <w:rFonts w:cs="Times New Roman"/>
          <w:sz w:val="27"/>
          <w:szCs w:val="27"/>
        </w:rPr>
        <w:t>Федерации по Ханты-Мансийскому автономному округу – Югре.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 xml:space="preserve">1.2. За заслуги в социально-экономическом развитии города и многолетний, добросовестный труд Усова Алексея Васильевича, заместителя директора департамента архитектуры и градостроительства Администрации города Сургута </w:t>
      </w:r>
      <w:r>
        <w:rPr>
          <w:rFonts w:cs="Times New Roman"/>
          <w:sz w:val="27"/>
          <w:szCs w:val="27"/>
        </w:rPr>
        <w:t xml:space="preserve">                               </w:t>
      </w:r>
      <w:r w:rsidRPr="00A27536">
        <w:rPr>
          <w:rFonts w:cs="Times New Roman"/>
          <w:sz w:val="27"/>
          <w:szCs w:val="27"/>
        </w:rPr>
        <w:t>(с 2022 по 2023 годы).</w:t>
      </w:r>
      <w:r>
        <w:rPr>
          <w:rFonts w:cs="Times New Roman"/>
          <w:sz w:val="27"/>
          <w:szCs w:val="27"/>
        </w:rPr>
        <w:t xml:space="preserve"> 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>2. Департаменту массовых коммуникаций и аналитики разместить                          настоящее постановление на официальном портале Администрации города: www.admsurgut.ru.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>5. Контроль за выполнением постановления оставляю за собой.</w:t>
      </w:r>
    </w:p>
    <w:p w:rsidR="00A27536" w:rsidRPr="00A27536" w:rsidRDefault="00A27536" w:rsidP="00A2753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</w:p>
    <w:p w:rsidR="00A27536" w:rsidRPr="00A27536" w:rsidRDefault="00A27536" w:rsidP="00A27536">
      <w:pPr>
        <w:tabs>
          <w:tab w:val="left" w:pos="0"/>
        </w:tabs>
        <w:ind w:left="142" w:firstLine="567"/>
        <w:jc w:val="both"/>
        <w:rPr>
          <w:rFonts w:cs="Times New Roman"/>
          <w:sz w:val="27"/>
          <w:szCs w:val="27"/>
        </w:rPr>
      </w:pPr>
    </w:p>
    <w:p w:rsidR="00A27536" w:rsidRPr="00A27536" w:rsidRDefault="00A27536" w:rsidP="00A27536">
      <w:pPr>
        <w:tabs>
          <w:tab w:val="left" w:pos="0"/>
        </w:tabs>
        <w:ind w:left="142" w:firstLine="567"/>
        <w:jc w:val="both"/>
        <w:rPr>
          <w:rFonts w:cs="Times New Roman"/>
          <w:sz w:val="27"/>
          <w:szCs w:val="27"/>
        </w:rPr>
      </w:pPr>
    </w:p>
    <w:p w:rsidR="00A27536" w:rsidRPr="00A27536" w:rsidRDefault="00A27536" w:rsidP="00A27536">
      <w:pPr>
        <w:tabs>
          <w:tab w:val="left" w:pos="0"/>
        </w:tabs>
        <w:ind w:left="142" w:firstLine="567"/>
        <w:jc w:val="both"/>
        <w:rPr>
          <w:rFonts w:cs="Times New Roman"/>
          <w:sz w:val="27"/>
          <w:szCs w:val="27"/>
        </w:rPr>
      </w:pPr>
    </w:p>
    <w:p w:rsidR="00A27536" w:rsidRPr="00A27536" w:rsidRDefault="00A27536" w:rsidP="00A27536">
      <w:pPr>
        <w:ind w:left="142" w:firstLine="567"/>
        <w:jc w:val="both"/>
        <w:rPr>
          <w:rFonts w:cs="Times New Roman"/>
          <w:sz w:val="27"/>
          <w:szCs w:val="27"/>
        </w:rPr>
      </w:pPr>
    </w:p>
    <w:p w:rsidR="00A27536" w:rsidRPr="00A27536" w:rsidRDefault="00A27536" w:rsidP="00A27536">
      <w:pPr>
        <w:jc w:val="both"/>
        <w:rPr>
          <w:rFonts w:cs="Times New Roman"/>
          <w:sz w:val="27"/>
          <w:szCs w:val="27"/>
        </w:rPr>
      </w:pPr>
      <w:r w:rsidRPr="00A27536">
        <w:rPr>
          <w:rFonts w:cs="Times New Roman"/>
          <w:sz w:val="27"/>
          <w:szCs w:val="27"/>
        </w:rPr>
        <w:t xml:space="preserve">Глава города </w:t>
      </w:r>
      <w:r w:rsidRPr="00A27536">
        <w:rPr>
          <w:rFonts w:cs="Times New Roman"/>
          <w:sz w:val="27"/>
          <w:szCs w:val="27"/>
        </w:rPr>
        <w:tab/>
      </w:r>
      <w:r w:rsidRPr="00A27536">
        <w:rPr>
          <w:rFonts w:cs="Times New Roman"/>
          <w:sz w:val="27"/>
          <w:szCs w:val="27"/>
        </w:rPr>
        <w:tab/>
      </w:r>
      <w:r w:rsidRPr="00A27536">
        <w:rPr>
          <w:rFonts w:cs="Times New Roman"/>
          <w:sz w:val="27"/>
          <w:szCs w:val="27"/>
        </w:rPr>
        <w:tab/>
      </w:r>
      <w:r w:rsidRPr="00A27536">
        <w:rPr>
          <w:rFonts w:cs="Times New Roman"/>
          <w:sz w:val="27"/>
          <w:szCs w:val="27"/>
        </w:rPr>
        <w:tab/>
      </w:r>
      <w:r w:rsidRPr="00A27536">
        <w:rPr>
          <w:rFonts w:cs="Times New Roman"/>
          <w:sz w:val="27"/>
          <w:szCs w:val="27"/>
        </w:rPr>
        <w:tab/>
      </w:r>
      <w:r w:rsidRPr="00A27536">
        <w:rPr>
          <w:rFonts w:cs="Times New Roman"/>
          <w:sz w:val="27"/>
          <w:szCs w:val="27"/>
        </w:rPr>
        <w:tab/>
      </w:r>
      <w:r w:rsidRPr="00A27536">
        <w:rPr>
          <w:rFonts w:cs="Times New Roman"/>
          <w:sz w:val="27"/>
          <w:szCs w:val="27"/>
        </w:rPr>
        <w:tab/>
      </w:r>
      <w:r w:rsidRPr="00A27536">
        <w:rPr>
          <w:rFonts w:cs="Times New Roman"/>
          <w:sz w:val="27"/>
          <w:szCs w:val="27"/>
        </w:rPr>
        <w:tab/>
      </w:r>
      <w:r w:rsidRPr="00A27536">
        <w:rPr>
          <w:rFonts w:cs="Times New Roman"/>
          <w:sz w:val="27"/>
          <w:szCs w:val="27"/>
        </w:rPr>
        <w:tab/>
        <w:t xml:space="preserve">   А.С. Филатов</w:t>
      </w:r>
    </w:p>
    <w:p w:rsidR="00226A5C" w:rsidRPr="00A27536" w:rsidRDefault="00226A5C" w:rsidP="00A27536">
      <w:pPr>
        <w:rPr>
          <w:sz w:val="27"/>
          <w:szCs w:val="27"/>
        </w:rPr>
      </w:pPr>
    </w:p>
    <w:sectPr w:rsidR="00226A5C" w:rsidRPr="00A27536" w:rsidSect="00A2753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C6" w:rsidRDefault="00F312C6" w:rsidP="006A432C">
      <w:r>
        <w:separator/>
      </w:r>
    </w:p>
  </w:endnote>
  <w:endnote w:type="continuationSeparator" w:id="0">
    <w:p w:rsidR="00F312C6" w:rsidRDefault="00F312C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C6" w:rsidRDefault="00F312C6" w:rsidP="006A432C">
      <w:r>
        <w:separator/>
      </w:r>
    </w:p>
  </w:footnote>
  <w:footnote w:type="continuationSeparator" w:id="0">
    <w:p w:rsidR="00F312C6" w:rsidRDefault="00F312C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58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7536" w:rsidRPr="00A27536" w:rsidRDefault="00A27536">
        <w:pPr>
          <w:pStyle w:val="a3"/>
          <w:jc w:val="center"/>
          <w:rPr>
            <w:sz w:val="20"/>
            <w:szCs w:val="20"/>
          </w:rPr>
        </w:pPr>
        <w:r w:rsidRPr="00A27536">
          <w:rPr>
            <w:sz w:val="20"/>
            <w:szCs w:val="20"/>
          </w:rPr>
          <w:fldChar w:fldCharType="begin"/>
        </w:r>
        <w:r w:rsidRPr="00A27536">
          <w:rPr>
            <w:sz w:val="20"/>
            <w:szCs w:val="20"/>
          </w:rPr>
          <w:instrText>PAGE   \* MERGEFORMAT</w:instrText>
        </w:r>
        <w:r w:rsidRPr="00A27536">
          <w:rPr>
            <w:sz w:val="20"/>
            <w:szCs w:val="20"/>
          </w:rPr>
          <w:fldChar w:fldCharType="separate"/>
        </w:r>
        <w:r w:rsidR="00710BDB">
          <w:rPr>
            <w:noProof/>
            <w:sz w:val="20"/>
            <w:szCs w:val="20"/>
          </w:rPr>
          <w:t>2</w:t>
        </w:r>
        <w:r w:rsidRPr="00A2753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36"/>
    <w:rsid w:val="000F4D16"/>
    <w:rsid w:val="002041FC"/>
    <w:rsid w:val="00226A5C"/>
    <w:rsid w:val="00243839"/>
    <w:rsid w:val="006A432C"/>
    <w:rsid w:val="006A4F9A"/>
    <w:rsid w:val="006A73EC"/>
    <w:rsid w:val="006E6E7D"/>
    <w:rsid w:val="00710BDB"/>
    <w:rsid w:val="00A27536"/>
    <w:rsid w:val="00BC28FC"/>
    <w:rsid w:val="00C45AB0"/>
    <w:rsid w:val="00F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2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27536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27536"/>
  </w:style>
  <w:style w:type="character" w:styleId="a8">
    <w:name w:val="Hyperlink"/>
    <w:basedOn w:val="a0"/>
    <w:uiPriority w:val="99"/>
    <w:unhideWhenUsed/>
    <w:rsid w:val="00A27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2023-03-10T11:11:00Z</dcterms:created>
  <dcterms:modified xsi:type="dcterms:W3CDTF">2023-03-10T11:11:00Z</dcterms:modified>
</cp:coreProperties>
</file>