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1829BF">
        <w:rPr>
          <w:rFonts w:eastAsia="Calibri"/>
          <w:szCs w:val="28"/>
        </w:rPr>
        <w:t>2</w:t>
      </w:r>
      <w:r w:rsidR="001829BF" w:rsidRPr="001829BF">
        <w:rPr>
          <w:rFonts w:eastAsia="Calibri"/>
          <w:szCs w:val="28"/>
        </w:rPr>
        <w:t>8</w:t>
      </w:r>
      <w:r w:rsidR="003224F1" w:rsidRPr="00854D0C">
        <w:rPr>
          <w:rFonts w:cs="Times New Roman"/>
          <w:szCs w:val="28"/>
        </w:rPr>
        <w:t xml:space="preserve"> </w:t>
      </w:r>
      <w:r w:rsidR="001829BF">
        <w:rPr>
          <w:rFonts w:cs="Times New Roman"/>
          <w:szCs w:val="28"/>
        </w:rPr>
        <w:t>сентября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075956" w:rsidRDefault="0007595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190-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1829BF" w:rsidRPr="001829BF" w:rsidRDefault="001829BF" w:rsidP="001829BF">
      <w:pPr>
        <w:widowControl w:val="0"/>
        <w:ind w:right="5101"/>
        <w:rPr>
          <w:rFonts w:eastAsia="Times New Roman" w:cs="Times New Roman"/>
          <w:bCs/>
          <w:szCs w:val="28"/>
          <w:lang w:eastAsia="ru-RU"/>
        </w:rPr>
      </w:pPr>
      <w:r w:rsidRPr="001829BF">
        <w:rPr>
          <w:rFonts w:eastAsia="Times New Roman" w:cs="Times New Roman"/>
          <w:bCs/>
          <w:szCs w:val="28"/>
          <w:lang w:eastAsia="ru-RU"/>
        </w:rPr>
        <w:t>О досрочном прекращении полномочий депутата Думы города Сургута VI</w:t>
      </w:r>
      <w:r w:rsidRPr="001829BF">
        <w:rPr>
          <w:rFonts w:eastAsia="Times New Roman" w:cs="Times New Roman"/>
          <w:bCs/>
          <w:szCs w:val="28"/>
          <w:lang w:val="en-US" w:eastAsia="ru-RU"/>
        </w:rPr>
        <w:t>I</w:t>
      </w:r>
      <w:r w:rsidRPr="001829BF">
        <w:rPr>
          <w:rFonts w:eastAsia="Times New Roman" w:cs="Times New Roman"/>
          <w:bCs/>
          <w:szCs w:val="28"/>
          <w:lang w:eastAsia="ru-RU"/>
        </w:rPr>
        <w:t xml:space="preserve"> созыва </w:t>
      </w:r>
    </w:p>
    <w:p w:rsidR="002C4FB0" w:rsidRDefault="002C4FB0" w:rsidP="002C4FB0">
      <w:pPr>
        <w:widowControl w:val="0"/>
        <w:rPr>
          <w:szCs w:val="28"/>
        </w:rPr>
      </w:pPr>
    </w:p>
    <w:p w:rsidR="001829BF" w:rsidRPr="001829BF" w:rsidRDefault="001829BF" w:rsidP="001829BF">
      <w:pPr>
        <w:tabs>
          <w:tab w:val="left" w:pos="993"/>
        </w:tabs>
        <w:ind w:firstLine="709"/>
        <w:rPr>
          <w:szCs w:val="28"/>
        </w:rPr>
      </w:pPr>
      <w:r w:rsidRPr="001829BF">
        <w:rPr>
          <w:szCs w:val="28"/>
        </w:rPr>
        <w:t xml:space="preserve">В соответствии с пунктом 2 части 10 статьи 40 Федерального закона </w:t>
      </w:r>
      <w:r w:rsidRPr="001829BF">
        <w:rPr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подпунктом 2 пункта 7 статьи 30 Устава муниципального образования городской округ Сургут </w:t>
      </w:r>
      <w:r w:rsidRPr="001829BF">
        <w:rPr>
          <w:szCs w:val="28"/>
        </w:rPr>
        <w:br/>
        <w:t xml:space="preserve">Ханты-Мансийского автономного округа – Югры, руководствуясь частью </w:t>
      </w:r>
      <w:r w:rsidRPr="001829BF">
        <w:rPr>
          <w:szCs w:val="28"/>
        </w:rPr>
        <w:br/>
        <w:t>1 статьи 17 Регламента Думы города Сургута, утверждённого решением Думы города от 27.04.2006 № 10-IV ДГ, на основании письменного заявления Краснояровой Н.А. от 01.07.2022 № 18-01-1250/2 об отс</w:t>
      </w:r>
      <w:r w:rsidR="00D20C47">
        <w:rPr>
          <w:szCs w:val="28"/>
        </w:rPr>
        <w:t xml:space="preserve">тавке </w:t>
      </w:r>
      <w:r w:rsidR="00D20C47">
        <w:rPr>
          <w:szCs w:val="28"/>
        </w:rPr>
        <w:br/>
        <w:t xml:space="preserve">по собственному желанию </w:t>
      </w:r>
      <w:r w:rsidRPr="001829BF">
        <w:rPr>
          <w:szCs w:val="28"/>
        </w:rPr>
        <w:t xml:space="preserve">Дума города РЕШИЛА: </w:t>
      </w:r>
    </w:p>
    <w:p w:rsidR="001829BF" w:rsidRPr="001829BF" w:rsidRDefault="001829BF" w:rsidP="001829BF">
      <w:pPr>
        <w:tabs>
          <w:tab w:val="left" w:pos="993"/>
        </w:tabs>
        <w:ind w:firstLine="709"/>
        <w:rPr>
          <w:szCs w:val="28"/>
        </w:rPr>
      </w:pPr>
    </w:p>
    <w:p w:rsidR="001829BF" w:rsidRPr="001829BF" w:rsidRDefault="001829BF" w:rsidP="001829BF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1. </w:t>
      </w:r>
      <w:r w:rsidRPr="001829BF">
        <w:rPr>
          <w:szCs w:val="28"/>
        </w:rPr>
        <w:t xml:space="preserve">Прекратить досрочно полномочия депутата Думы города Сургута </w:t>
      </w:r>
      <w:r>
        <w:rPr>
          <w:szCs w:val="28"/>
        </w:rPr>
        <w:br/>
      </w:r>
      <w:r w:rsidRPr="001829BF">
        <w:rPr>
          <w:szCs w:val="28"/>
        </w:rPr>
        <w:t>VI</w:t>
      </w:r>
      <w:r w:rsidRPr="001829BF">
        <w:rPr>
          <w:szCs w:val="28"/>
          <w:lang w:val="en-US"/>
        </w:rPr>
        <w:t>I</w:t>
      </w:r>
      <w:r w:rsidRPr="001829BF">
        <w:rPr>
          <w:szCs w:val="28"/>
        </w:rPr>
        <w:t xml:space="preserve"> созыва по 2 избирательному округу муниципального образования городской округ Сургут Краснояровой Надежды Александровны в связи </w:t>
      </w:r>
      <w:r>
        <w:rPr>
          <w:szCs w:val="28"/>
        </w:rPr>
        <w:br/>
      </w:r>
      <w:r w:rsidRPr="001829BF">
        <w:rPr>
          <w:szCs w:val="28"/>
        </w:rPr>
        <w:t xml:space="preserve">с отставкой по собственному желанию. </w:t>
      </w:r>
    </w:p>
    <w:p w:rsidR="001829BF" w:rsidRPr="001829BF" w:rsidRDefault="001829BF" w:rsidP="001829BF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2. </w:t>
      </w:r>
      <w:r w:rsidRPr="001829BF">
        <w:rPr>
          <w:szCs w:val="28"/>
        </w:rPr>
        <w:t>Аппарату Думы города направить настоящее решение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1829BF">
        <w:rPr>
          <w:szCs w:val="28"/>
        </w:rPr>
        <w:t xml:space="preserve">в территориальную избирательную комиссию муниципального образования городской округ Сургут Ханты-Мансийского автономного округа – Югры. 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1829BF" w:rsidRDefault="001829BF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075956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04</w:t>
      </w:r>
      <w:r>
        <w:rPr>
          <w:szCs w:val="28"/>
        </w:rPr>
        <w:t xml:space="preserve">» </w:t>
      </w:r>
      <w:r>
        <w:rPr>
          <w:szCs w:val="28"/>
          <w:u w:val="single"/>
        </w:rPr>
        <w:t>октября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7B0078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3A" w:rsidRDefault="0041363A" w:rsidP="006757BB">
      <w:r>
        <w:separator/>
      </w:r>
    </w:p>
  </w:endnote>
  <w:endnote w:type="continuationSeparator" w:id="0">
    <w:p w:rsidR="0041363A" w:rsidRDefault="0041363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3A" w:rsidRDefault="0041363A" w:rsidP="006757BB">
      <w:r>
        <w:separator/>
      </w:r>
    </w:p>
  </w:footnote>
  <w:footnote w:type="continuationSeparator" w:id="0">
    <w:p w:rsidR="0041363A" w:rsidRDefault="0041363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829BF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5956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829BF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A2216"/>
    <w:rsid w:val="002C0DA2"/>
    <w:rsid w:val="002C2780"/>
    <w:rsid w:val="002C4FB0"/>
    <w:rsid w:val="002E22CC"/>
    <w:rsid w:val="003176B8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1363A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B0078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2AFD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20C47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5AB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136BD"/>
    <w:rsid w:val="002B4F35"/>
    <w:rsid w:val="00316132"/>
    <w:rsid w:val="00342496"/>
    <w:rsid w:val="00350731"/>
    <w:rsid w:val="00351397"/>
    <w:rsid w:val="00367A95"/>
    <w:rsid w:val="003E43D2"/>
    <w:rsid w:val="004262C4"/>
    <w:rsid w:val="004A4E4E"/>
    <w:rsid w:val="00627304"/>
    <w:rsid w:val="006F04CA"/>
    <w:rsid w:val="007920C7"/>
    <w:rsid w:val="008D3168"/>
    <w:rsid w:val="008E652B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D1490D"/>
    <w:rsid w:val="00D152F8"/>
    <w:rsid w:val="00E146C9"/>
    <w:rsid w:val="00E45D6A"/>
    <w:rsid w:val="00E763D0"/>
    <w:rsid w:val="00E76CEB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909A-5EF6-442A-AE90-5B76F534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390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68</cp:revision>
  <cp:lastPrinted>2021-08-25T06:45:00Z</cp:lastPrinted>
  <dcterms:created xsi:type="dcterms:W3CDTF">2021-02-25T07:49:00Z</dcterms:created>
  <dcterms:modified xsi:type="dcterms:W3CDTF">2022-10-05T04:52:00Z</dcterms:modified>
</cp:coreProperties>
</file>