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9990E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1960">
        <w:rPr>
          <w:sz w:val="24"/>
          <w:u w:val="single"/>
        </w:rPr>
        <w:t>Просвещения 42</w:t>
      </w:r>
      <w:r w:rsidR="00767789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BB8942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A6E40" w:rsidRPr="007A6E40">
        <w:rPr>
          <w:sz w:val="26"/>
          <w:szCs w:val="26"/>
          <w:u w:val="single"/>
        </w:rPr>
        <w:t>Продам помещение 31-75-46</w:t>
      </w:r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213BC9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B1960">
        <w:rPr>
          <w:sz w:val="24"/>
          <w:szCs w:val="24"/>
        </w:rPr>
        <w:t>02-02-2178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1DF4F" w14:textId="77777777" w:rsidR="001E01CE" w:rsidRDefault="001E01CE">
      <w:r>
        <w:separator/>
      </w:r>
    </w:p>
  </w:endnote>
  <w:endnote w:type="continuationSeparator" w:id="0">
    <w:p w14:paraId="2C83AD42" w14:textId="77777777" w:rsidR="001E01CE" w:rsidRDefault="001E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1302C" w14:textId="77777777" w:rsidR="001E01CE" w:rsidRDefault="001E01CE">
      <w:r>
        <w:separator/>
      </w:r>
    </w:p>
  </w:footnote>
  <w:footnote w:type="continuationSeparator" w:id="0">
    <w:p w14:paraId="2833D795" w14:textId="77777777" w:rsidR="001E01CE" w:rsidRDefault="001E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01C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96A05"/>
    <w:rsid w:val="007A6E40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2022-03-28T07:13:00Z</dcterms:modified>
</cp:coreProperties>
</file>