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CB" w:rsidRPr="006C4EC8" w:rsidRDefault="004548CB" w:rsidP="004548CB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 xml:space="preserve">Опросный лист </w:t>
      </w:r>
    </w:p>
    <w:p w:rsidR="004548CB" w:rsidRPr="006C4EC8" w:rsidRDefault="004548CB" w:rsidP="004548CB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4548CB" w:rsidRPr="006C4EC8" w:rsidRDefault="004548CB" w:rsidP="004548CB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4548CB" w:rsidRPr="006C4EC8" w:rsidTr="003E6009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4548CB" w:rsidRPr="004548CB" w:rsidRDefault="004548CB" w:rsidP="004548CB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публичной консультации</w:t>
            </w:r>
            <w:r w:rsidRPr="0045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4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548CB">
              <w:rPr>
                <w:rFonts w:ascii="Times New Roman" w:hAnsi="Times New Roman" w:cs="Times New Roman"/>
                <w:sz w:val="28"/>
                <w:szCs w:val="28"/>
              </w:rPr>
              <w:t>остановления Администрации города от 08.09.2014 № 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</w:t>
            </w:r>
            <w:r w:rsidRPr="0045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8CB" w:rsidRPr="004548CB" w:rsidRDefault="004548CB" w:rsidP="004548C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4548CB">
              <w:rPr>
                <w:rFonts w:eastAsia="Times New Roman" w:cs="Times New Roman"/>
                <w:szCs w:val="28"/>
                <w:lang w:eastAsia="ru-RU"/>
              </w:rPr>
              <w:t>Пожалуйста, заполните и направьте данную форму по электронной почте               на адрес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Pr="004548C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548CB">
              <w:rPr>
                <w:rFonts w:eastAsia="Times New Roman" w:cs="Times New Roman"/>
                <w:szCs w:val="28"/>
                <w:lang w:val="en-US" w:eastAsia="ru-RU"/>
              </w:rPr>
              <w:t>S</w:t>
            </w:r>
            <w:hyperlink r:id="rId4" w:history="1">
              <w:r w:rsidRPr="004548CB"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arafinos_ni@admsurgut.ru</w:t>
              </w:r>
            </w:hyperlink>
            <w:r w:rsidRPr="004548CB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</w:p>
          <w:p w:rsidR="004548CB" w:rsidRPr="004548CB" w:rsidRDefault="004548CB" w:rsidP="004548C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548CB">
              <w:rPr>
                <w:rFonts w:eastAsia="Times New Roman" w:cs="Times New Roman"/>
                <w:szCs w:val="28"/>
                <w:lang w:eastAsia="ru-RU"/>
              </w:rPr>
              <w:t xml:space="preserve">Не позднее </w:t>
            </w:r>
            <w:r w:rsidRPr="004548CB">
              <w:rPr>
                <w:rFonts w:eastAsia="Times New Roman" w:cs="Times New Roman"/>
                <w:szCs w:val="28"/>
                <w:lang w:val="en-US" w:eastAsia="ru-RU"/>
              </w:rPr>
              <w:t xml:space="preserve">16 </w:t>
            </w:r>
            <w:r w:rsidRPr="004548CB">
              <w:rPr>
                <w:rFonts w:eastAsia="Times New Roman" w:cs="Times New Roman"/>
                <w:szCs w:val="28"/>
                <w:lang w:eastAsia="ru-RU"/>
              </w:rPr>
              <w:t xml:space="preserve">марта </w:t>
            </w:r>
            <w:r w:rsidRPr="004548CB">
              <w:rPr>
                <w:rFonts w:eastAsia="Times New Roman" w:cs="Times New Roman"/>
                <w:szCs w:val="28"/>
                <w:lang w:val="en-US" w:eastAsia="ru-RU"/>
              </w:rPr>
              <w:t>2018</w:t>
            </w:r>
            <w:r w:rsidRPr="004548CB">
              <w:rPr>
                <w:rFonts w:eastAsia="Times New Roman" w:cs="Times New Roman"/>
                <w:szCs w:val="28"/>
                <w:lang w:eastAsia="ru-RU"/>
              </w:rPr>
              <w:t xml:space="preserve"> года</w:t>
            </w:r>
            <w:bookmarkStart w:id="0" w:name="_GoBack"/>
            <w:bookmarkEnd w:id="0"/>
          </w:p>
          <w:p w:rsidR="004548CB" w:rsidRPr="006C4EC8" w:rsidRDefault="004548CB" w:rsidP="004548C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4548CB">
              <w:rPr>
                <w:rFonts w:eastAsia="Times New Roman" w:cs="Times New Roman"/>
                <w:szCs w:val="28"/>
                <w:lang w:eastAsia="ru-RU"/>
              </w:rPr>
              <w:t>Администрация города не будет иметь возможности проанализировать                       позиции, направленные после указанного срока</w:t>
            </w:r>
          </w:p>
        </w:tc>
      </w:tr>
    </w:tbl>
    <w:p w:rsidR="004548CB" w:rsidRPr="006C4EC8" w:rsidRDefault="004548CB" w:rsidP="004548CB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4548CB" w:rsidRPr="006C4EC8" w:rsidTr="003E6009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>Контактная информация</w:t>
            </w:r>
          </w:p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>Наименование организации _________________________________________</w:t>
            </w:r>
          </w:p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>Сфера деятельности организации ____________________________________</w:t>
            </w:r>
          </w:p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>Ф.И.О. контактного лица ___________________________________________</w:t>
            </w:r>
          </w:p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>Номер контактного телефона _______________________________________</w:t>
            </w:r>
          </w:p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>Адрес электронной почты __________________________________________</w:t>
            </w:r>
          </w:p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Times New Roman" w:cs="Arial"/>
                <w:szCs w:val="28"/>
                <w:lang w:eastAsia="ru-RU"/>
              </w:rPr>
            </w:pPr>
          </w:p>
        </w:tc>
      </w:tr>
    </w:tbl>
    <w:p w:rsidR="004548CB" w:rsidRPr="006C4EC8" w:rsidRDefault="004548CB" w:rsidP="004548CB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4548CB" w:rsidRPr="006C4EC8" w:rsidTr="003E6009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4548CB" w:rsidRPr="006C4EC8" w:rsidTr="003E6009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</w:tc>
      </w:tr>
      <w:tr w:rsidR="004548CB" w:rsidRPr="006C4EC8" w:rsidTr="003E6009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>2. Перечислите издержки, которые несут субъекты в связи с действующим регулированием (по возможности дайте количественную оценку)</w:t>
            </w:r>
          </w:p>
        </w:tc>
      </w:tr>
      <w:tr w:rsidR="004548CB" w:rsidRPr="006C4EC8" w:rsidTr="003E6009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</w:tc>
      </w:tr>
      <w:tr w:rsidR="004548CB" w:rsidRPr="006C4EC8" w:rsidTr="003E6009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 xml:space="preserve">3. </w:t>
            </w:r>
            <w:r>
              <w:rPr>
                <w:rFonts w:eastAsia="Times New Roman" w:cs="Times New Roman"/>
                <w:szCs w:val="28"/>
                <w:lang w:eastAsia="ru-RU"/>
              </w:rPr>
              <w:t>Существуют ли на Ваш взгляд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иные наиболее эффективные и менее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каждый из них</w:t>
            </w:r>
          </w:p>
        </w:tc>
      </w:tr>
      <w:tr w:rsidR="004548CB" w:rsidRPr="006C4EC8" w:rsidTr="003E6009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Arial"/>
                <w:szCs w:val="28"/>
                <w:lang w:eastAsia="ru-RU"/>
              </w:rPr>
            </w:pPr>
          </w:p>
        </w:tc>
      </w:tr>
    </w:tbl>
    <w:p w:rsidR="004548CB" w:rsidRDefault="004548CB" w:rsidP="004548CB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4548CB" w:rsidRPr="006C4EC8" w:rsidTr="003E6009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 xml:space="preserve">4.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</w:t>
            </w:r>
            <w:r>
              <w:rPr>
                <w:rFonts w:eastAsia="Times New Roman" w:cs="Times New Roman"/>
                <w:szCs w:val="28"/>
                <w:lang w:eastAsia="ru-RU"/>
              </w:rPr>
              <w:t>ормы и обоснование их изменения</w:t>
            </w:r>
          </w:p>
        </w:tc>
      </w:tr>
      <w:tr w:rsidR="004548CB" w:rsidRPr="006C4EC8" w:rsidTr="003E6009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Arial"/>
                <w:szCs w:val="28"/>
                <w:lang w:eastAsia="ru-RU"/>
              </w:rPr>
            </w:pPr>
          </w:p>
        </w:tc>
      </w:tr>
      <w:tr w:rsidR="004548CB" w:rsidRPr="006C4EC8" w:rsidTr="003E6009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 xml:space="preserve">5.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Существу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т ли в действующем правовом регулировании </w:t>
            </w:r>
            <w:proofErr w:type="gramStart"/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положения,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которые необоснованно затрудняют ведение предпринимательской и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инвестиционной деятельности? Приведите обоснования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>по каждому указанному положению</w:t>
            </w:r>
          </w:p>
        </w:tc>
      </w:tr>
      <w:tr w:rsidR="004548CB" w:rsidRPr="006C4EC8" w:rsidTr="003E6009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Arial"/>
                <w:szCs w:val="28"/>
                <w:lang w:eastAsia="ru-RU"/>
              </w:rPr>
            </w:pPr>
          </w:p>
        </w:tc>
      </w:tr>
      <w:tr w:rsidR="004548CB" w:rsidRPr="006C4EC8" w:rsidTr="003E6009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8CB" w:rsidRPr="006C4EC8" w:rsidRDefault="004548CB" w:rsidP="003E600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 xml:space="preserve">6.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Иные предложения и замечания в отношении нормативного правового акта, </w:t>
            </w:r>
            <w:proofErr w:type="gramStart"/>
            <w:r w:rsidRPr="006C4EC8">
              <w:rPr>
                <w:rFonts w:eastAsia="Times New Roman" w:cs="Times New Roman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Cs w:val="28"/>
                <w:lang w:eastAsia="ru-RU"/>
              </w:rPr>
              <w:t>оторые по Вашему мнению</w:t>
            </w:r>
            <w:proofErr w:type="gramEnd"/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целесообразно учесть в рамках экспертизы действующего муниципальн</w:t>
            </w:r>
            <w:r>
              <w:rPr>
                <w:rFonts w:eastAsia="Times New Roman" w:cs="Times New Roman"/>
                <w:szCs w:val="28"/>
                <w:lang w:eastAsia="ru-RU"/>
              </w:rPr>
              <w:t>ого нормативного правового акта</w:t>
            </w:r>
          </w:p>
        </w:tc>
      </w:tr>
    </w:tbl>
    <w:p w:rsidR="00BC7A7D" w:rsidRDefault="00BC7A7D"/>
    <w:sectPr w:rsidR="00BC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0B"/>
    <w:rsid w:val="004548CB"/>
    <w:rsid w:val="00A0790B"/>
    <w:rsid w:val="00B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8FFE8-8595-464B-8492-0149D69E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C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8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4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finos_ni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2</cp:revision>
  <dcterms:created xsi:type="dcterms:W3CDTF">2018-01-16T11:46:00Z</dcterms:created>
  <dcterms:modified xsi:type="dcterms:W3CDTF">2018-01-16T11:51:00Z</dcterms:modified>
</cp:coreProperties>
</file>