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476" w:rsidRDefault="00356B29" w:rsidP="00080872">
      <w:pPr>
        <w:pStyle w:val="a4"/>
        <w:ind w:left="6521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П</w:t>
      </w:r>
      <w:r w:rsidR="00577834">
        <w:rPr>
          <w:sz w:val="24"/>
        </w:rPr>
        <w:t>роект</w:t>
      </w:r>
      <w:r>
        <w:rPr>
          <w:sz w:val="24"/>
        </w:rPr>
        <w:t xml:space="preserve"> </w:t>
      </w:r>
    </w:p>
    <w:p w:rsidR="00356B29" w:rsidRDefault="00B55476" w:rsidP="00080872">
      <w:pPr>
        <w:pStyle w:val="a4"/>
        <w:ind w:left="6521"/>
        <w:jc w:val="left"/>
        <w:rPr>
          <w:sz w:val="24"/>
        </w:rPr>
      </w:pPr>
      <w:r>
        <w:rPr>
          <w:sz w:val="24"/>
        </w:rPr>
        <w:t xml:space="preserve">подготовлен </w:t>
      </w:r>
      <w:r w:rsidR="00356B29">
        <w:rPr>
          <w:sz w:val="24"/>
        </w:rPr>
        <w:t>департаментом</w:t>
      </w:r>
      <w:r>
        <w:rPr>
          <w:sz w:val="24"/>
        </w:rPr>
        <w:t xml:space="preserve"> </w:t>
      </w:r>
      <w:r w:rsidR="00356B29">
        <w:rPr>
          <w:sz w:val="24"/>
        </w:rPr>
        <w:t xml:space="preserve">                                                                                                     городского хозяйства</w:t>
      </w:r>
    </w:p>
    <w:p w:rsidR="00356B29" w:rsidRDefault="00356B29">
      <w:pPr>
        <w:pStyle w:val="a4"/>
        <w:jc w:val="center"/>
        <w:rPr>
          <w:sz w:val="24"/>
        </w:rPr>
      </w:pPr>
      <w:r>
        <w:rPr>
          <w:sz w:val="24"/>
        </w:rPr>
        <w:t xml:space="preserve"> </w:t>
      </w:r>
    </w:p>
    <w:p w:rsidR="00356B29" w:rsidRDefault="00356B29">
      <w:pPr>
        <w:pStyle w:val="a4"/>
        <w:jc w:val="center"/>
        <w:rPr>
          <w:sz w:val="24"/>
        </w:rPr>
      </w:pPr>
    </w:p>
    <w:p w:rsidR="00356B29" w:rsidRPr="00430908" w:rsidRDefault="00356B29">
      <w:pPr>
        <w:pStyle w:val="a4"/>
        <w:jc w:val="center"/>
        <w:rPr>
          <w:szCs w:val="27"/>
        </w:rPr>
      </w:pPr>
      <w:r w:rsidRPr="00430908">
        <w:rPr>
          <w:szCs w:val="27"/>
        </w:rPr>
        <w:t>МУНИЦИПАЛЬНОЕ ОБРАЗОВАНИЕ</w:t>
      </w:r>
    </w:p>
    <w:p w:rsidR="00356B29" w:rsidRPr="00430908" w:rsidRDefault="00356B29">
      <w:pPr>
        <w:pStyle w:val="a4"/>
        <w:jc w:val="center"/>
        <w:rPr>
          <w:szCs w:val="27"/>
        </w:rPr>
      </w:pPr>
      <w:r w:rsidRPr="00430908">
        <w:rPr>
          <w:szCs w:val="27"/>
        </w:rPr>
        <w:t xml:space="preserve">ГОРОДСКОЙ ОКРУГ СУРГУТ </w:t>
      </w:r>
    </w:p>
    <w:p w:rsidR="00087F36" w:rsidRPr="00430908" w:rsidRDefault="00087F36" w:rsidP="00087F36">
      <w:pPr>
        <w:jc w:val="center"/>
        <w:rPr>
          <w:sz w:val="28"/>
          <w:szCs w:val="27"/>
        </w:rPr>
      </w:pPr>
      <w:r w:rsidRPr="00430908">
        <w:rPr>
          <w:sz w:val="28"/>
          <w:szCs w:val="27"/>
        </w:rPr>
        <w:t>ХАНТЫ-МАНСИЙСКОГО АВТОНОМНОГО ОКРУГА-ЮГРЫ</w:t>
      </w:r>
    </w:p>
    <w:p w:rsidR="00356B29" w:rsidRPr="00430908" w:rsidRDefault="00356B29">
      <w:pPr>
        <w:pStyle w:val="a4"/>
        <w:jc w:val="center"/>
        <w:rPr>
          <w:szCs w:val="27"/>
        </w:rPr>
      </w:pPr>
    </w:p>
    <w:p w:rsidR="00356B29" w:rsidRPr="00430908" w:rsidRDefault="00356B29">
      <w:pPr>
        <w:pStyle w:val="a4"/>
        <w:jc w:val="center"/>
        <w:rPr>
          <w:szCs w:val="27"/>
        </w:rPr>
      </w:pPr>
      <w:r w:rsidRPr="00430908">
        <w:rPr>
          <w:szCs w:val="27"/>
        </w:rPr>
        <w:t>АДМИНИСТРАЦИЯ ГОРОДА</w:t>
      </w:r>
    </w:p>
    <w:p w:rsidR="00356B29" w:rsidRPr="00430908" w:rsidRDefault="00356B29">
      <w:pPr>
        <w:pStyle w:val="a4"/>
        <w:jc w:val="center"/>
        <w:rPr>
          <w:szCs w:val="27"/>
        </w:rPr>
      </w:pPr>
    </w:p>
    <w:p w:rsidR="00356B29" w:rsidRPr="00430908" w:rsidRDefault="00C23E2A">
      <w:pPr>
        <w:pStyle w:val="3"/>
        <w:rPr>
          <w:szCs w:val="27"/>
        </w:rPr>
      </w:pPr>
      <w:r w:rsidRPr="00430908">
        <w:rPr>
          <w:szCs w:val="27"/>
        </w:rPr>
        <w:t>ПОСТАНОВЛЕНИЕ</w:t>
      </w:r>
    </w:p>
    <w:p w:rsidR="004E02D0" w:rsidRPr="00430908" w:rsidRDefault="004E02D0" w:rsidP="00037D60">
      <w:pPr>
        <w:jc w:val="both"/>
        <w:rPr>
          <w:rFonts w:eastAsia="Calibri"/>
          <w:sz w:val="28"/>
          <w:szCs w:val="27"/>
          <w:lang w:eastAsia="en-US"/>
        </w:rPr>
      </w:pPr>
    </w:p>
    <w:p w:rsidR="00037D60" w:rsidRPr="00430908" w:rsidRDefault="0079647D" w:rsidP="00430908">
      <w:pPr>
        <w:tabs>
          <w:tab w:val="left" w:pos="4536"/>
          <w:tab w:val="left" w:pos="5103"/>
        </w:tabs>
        <w:ind w:right="4535"/>
        <w:rPr>
          <w:rFonts w:eastAsia="Calibri"/>
          <w:sz w:val="28"/>
          <w:szCs w:val="27"/>
          <w:lang w:eastAsia="en-US"/>
        </w:rPr>
      </w:pPr>
      <w:r w:rsidRPr="00430908">
        <w:rPr>
          <w:rFonts w:eastAsia="Calibri"/>
          <w:sz w:val="28"/>
          <w:szCs w:val="27"/>
          <w:lang w:eastAsia="en-US"/>
        </w:rPr>
        <w:t xml:space="preserve">Об утверждении </w:t>
      </w:r>
      <w:r w:rsidR="00FA63A9">
        <w:rPr>
          <w:rFonts w:eastAsia="Calibri"/>
          <w:sz w:val="28"/>
          <w:szCs w:val="27"/>
          <w:lang w:eastAsia="en-US"/>
        </w:rPr>
        <w:t>порядка</w:t>
      </w:r>
      <w:r w:rsidRPr="00430908">
        <w:rPr>
          <w:rFonts w:eastAsia="Calibri"/>
          <w:sz w:val="28"/>
          <w:szCs w:val="27"/>
          <w:lang w:eastAsia="en-US"/>
        </w:rPr>
        <w:t xml:space="preserve"> организации </w:t>
      </w:r>
      <w:r w:rsidRPr="00430908">
        <w:rPr>
          <w:rFonts w:eastAsia="Calibri"/>
          <w:sz w:val="28"/>
          <w:szCs w:val="27"/>
          <w:lang w:eastAsia="en-US"/>
        </w:rPr>
        <w:br/>
        <w:t xml:space="preserve">и использования парковочных мест </w:t>
      </w:r>
      <w:r w:rsidR="00D76771" w:rsidRPr="00430908">
        <w:rPr>
          <w:rFonts w:eastAsia="Calibri"/>
          <w:sz w:val="28"/>
          <w:szCs w:val="27"/>
          <w:lang w:eastAsia="en-US"/>
        </w:rPr>
        <w:br/>
        <w:t>для легковых такси и реестра парковочных мест для</w:t>
      </w:r>
      <w:r w:rsidRPr="00430908">
        <w:rPr>
          <w:rFonts w:eastAsia="Calibri"/>
          <w:sz w:val="28"/>
          <w:szCs w:val="27"/>
          <w:lang w:eastAsia="en-US"/>
        </w:rPr>
        <w:t xml:space="preserve"> легковых такси </w:t>
      </w:r>
      <w:r w:rsidR="00D76771" w:rsidRPr="00430908">
        <w:rPr>
          <w:rFonts w:eastAsia="Calibri"/>
          <w:sz w:val="28"/>
          <w:szCs w:val="27"/>
          <w:lang w:eastAsia="en-US"/>
        </w:rPr>
        <w:br/>
      </w:r>
      <w:r w:rsidRPr="00430908">
        <w:rPr>
          <w:rFonts w:eastAsia="Calibri"/>
          <w:sz w:val="28"/>
          <w:szCs w:val="27"/>
          <w:lang w:eastAsia="en-US"/>
        </w:rPr>
        <w:t>для ожидания пассажиров на территории города Сургута</w:t>
      </w:r>
      <w:r w:rsidR="0061398C" w:rsidRPr="00430908">
        <w:rPr>
          <w:rFonts w:eastAsia="Calibri"/>
          <w:sz w:val="28"/>
          <w:szCs w:val="27"/>
          <w:lang w:eastAsia="en-US"/>
        </w:rPr>
        <w:t xml:space="preserve"> </w:t>
      </w:r>
    </w:p>
    <w:p w:rsidR="00037D60" w:rsidRPr="00430908" w:rsidRDefault="00037D60" w:rsidP="00921156">
      <w:pPr>
        <w:jc w:val="both"/>
        <w:rPr>
          <w:rFonts w:eastAsia="Calibri"/>
          <w:b/>
          <w:color w:val="000000"/>
          <w:sz w:val="28"/>
          <w:szCs w:val="27"/>
          <w:lang w:eastAsia="en-US"/>
        </w:rPr>
      </w:pPr>
    </w:p>
    <w:p w:rsidR="00037D60" w:rsidRPr="00430908" w:rsidRDefault="00037D60" w:rsidP="00037D60">
      <w:pPr>
        <w:ind w:firstLine="709"/>
        <w:contextualSpacing/>
        <w:jc w:val="both"/>
        <w:rPr>
          <w:rFonts w:eastAsia="Calibri"/>
          <w:sz w:val="28"/>
          <w:szCs w:val="27"/>
          <w:lang w:eastAsia="en-US"/>
        </w:rPr>
      </w:pPr>
      <w:r w:rsidRPr="00430908">
        <w:rPr>
          <w:rFonts w:eastAsia="Calibri"/>
          <w:sz w:val="28"/>
          <w:szCs w:val="27"/>
          <w:lang w:eastAsia="en-US"/>
        </w:rPr>
        <w:t xml:space="preserve">В соответствии с Федеральным законом от 06.10.2003 № 131-ФЗ                                  «Об общих принципах организации местного самоуправления в Российской Федерации», распоряжениями Администрации города от 30.12.2005 № 3686 </w:t>
      </w:r>
      <w:r w:rsidR="00B55476">
        <w:rPr>
          <w:rFonts w:eastAsia="Calibri"/>
          <w:sz w:val="28"/>
          <w:szCs w:val="27"/>
          <w:lang w:eastAsia="en-US"/>
        </w:rPr>
        <w:br/>
      </w:r>
      <w:r w:rsidRPr="00430908">
        <w:rPr>
          <w:rFonts w:eastAsia="Calibri"/>
          <w:sz w:val="28"/>
          <w:szCs w:val="27"/>
          <w:lang w:eastAsia="en-US"/>
        </w:rPr>
        <w:t xml:space="preserve">«Об утверждении Регламента Администрации города», </w:t>
      </w:r>
      <w:r w:rsidR="003D4880" w:rsidRPr="00430908">
        <w:rPr>
          <w:rFonts w:eastAsia="Calibri"/>
          <w:sz w:val="28"/>
          <w:szCs w:val="27"/>
          <w:lang w:eastAsia="en-US"/>
        </w:rPr>
        <w:t>статьей 36 Устава муниципального образования городской округ Сургут Ханты-Мансийского автономного округа - Югры</w:t>
      </w:r>
      <w:r w:rsidRPr="00430908">
        <w:rPr>
          <w:rFonts w:eastAsia="Calibri"/>
          <w:sz w:val="28"/>
          <w:szCs w:val="27"/>
          <w:lang w:eastAsia="en-US"/>
        </w:rPr>
        <w:t xml:space="preserve">, </w:t>
      </w:r>
      <w:r w:rsidRPr="00430908">
        <w:rPr>
          <w:sz w:val="28"/>
          <w:szCs w:val="27"/>
        </w:rPr>
        <w:t xml:space="preserve">в связи с </w:t>
      </w:r>
      <w:r w:rsidR="00E61229" w:rsidRPr="00430908">
        <w:rPr>
          <w:sz w:val="28"/>
          <w:szCs w:val="27"/>
        </w:rPr>
        <w:t>вступлением в</w:t>
      </w:r>
      <w:r w:rsidR="00831A10" w:rsidRPr="00430908">
        <w:rPr>
          <w:sz w:val="28"/>
          <w:szCs w:val="27"/>
        </w:rPr>
        <w:t xml:space="preserve"> силу </w:t>
      </w:r>
      <w:r w:rsidR="00E61229" w:rsidRPr="00430908">
        <w:rPr>
          <w:sz w:val="28"/>
          <w:szCs w:val="27"/>
        </w:rPr>
        <w:t xml:space="preserve"> </w:t>
      </w:r>
      <w:r w:rsidR="00831A10" w:rsidRPr="00430908">
        <w:rPr>
          <w:bCs/>
          <w:sz w:val="28"/>
          <w:szCs w:val="27"/>
        </w:rPr>
        <w:t>Федерального закона от 29.12.2022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</w:t>
      </w:r>
      <w:r w:rsidR="003D4880" w:rsidRPr="00430908">
        <w:rPr>
          <w:bCs/>
          <w:sz w:val="28"/>
          <w:szCs w:val="27"/>
        </w:rPr>
        <w:t xml:space="preserve"> </w:t>
      </w:r>
      <w:r w:rsidR="00831A10" w:rsidRPr="00430908">
        <w:rPr>
          <w:bCs/>
          <w:sz w:val="28"/>
          <w:szCs w:val="27"/>
        </w:rPr>
        <w:t>и о признании утратившими силу отдельных положений законодательных актов Российской Федерации»</w:t>
      </w:r>
      <w:r w:rsidR="00460F05" w:rsidRPr="00430908">
        <w:rPr>
          <w:sz w:val="28"/>
          <w:szCs w:val="27"/>
        </w:rPr>
        <w:t>:</w:t>
      </w:r>
      <w:r w:rsidRPr="00430908">
        <w:rPr>
          <w:sz w:val="28"/>
          <w:szCs w:val="27"/>
        </w:rPr>
        <w:t xml:space="preserve"> </w:t>
      </w:r>
      <w:r w:rsidR="004E02D0" w:rsidRPr="00430908">
        <w:rPr>
          <w:sz w:val="28"/>
          <w:szCs w:val="27"/>
        </w:rPr>
        <w:t xml:space="preserve">               </w:t>
      </w:r>
      <w:r w:rsidR="0071621F" w:rsidRPr="00430908">
        <w:rPr>
          <w:sz w:val="28"/>
          <w:szCs w:val="27"/>
        </w:rPr>
        <w:t xml:space="preserve"> </w:t>
      </w:r>
    </w:p>
    <w:p w:rsidR="00493732" w:rsidRPr="00430908" w:rsidRDefault="008B5DBB" w:rsidP="00831A10">
      <w:pPr>
        <w:ind w:firstLine="708"/>
        <w:jc w:val="both"/>
        <w:rPr>
          <w:sz w:val="28"/>
          <w:szCs w:val="27"/>
        </w:rPr>
      </w:pPr>
      <w:r w:rsidRPr="00430908">
        <w:rPr>
          <w:sz w:val="28"/>
          <w:szCs w:val="27"/>
        </w:rPr>
        <w:t xml:space="preserve">1. </w:t>
      </w:r>
      <w:r w:rsidR="00831A10" w:rsidRPr="00430908">
        <w:rPr>
          <w:sz w:val="28"/>
          <w:szCs w:val="27"/>
        </w:rPr>
        <w:t xml:space="preserve">Утвердить </w:t>
      </w:r>
      <w:r w:rsidR="00FA63A9">
        <w:rPr>
          <w:bCs/>
          <w:sz w:val="28"/>
          <w:szCs w:val="27"/>
        </w:rPr>
        <w:t>п</w:t>
      </w:r>
      <w:r w:rsidR="00FA63A9" w:rsidRPr="00FA63A9">
        <w:rPr>
          <w:bCs/>
          <w:sz w:val="28"/>
          <w:szCs w:val="27"/>
        </w:rPr>
        <w:t xml:space="preserve">орядок </w:t>
      </w:r>
      <w:r w:rsidR="00831A10" w:rsidRPr="00430908">
        <w:rPr>
          <w:bCs/>
          <w:sz w:val="28"/>
          <w:szCs w:val="27"/>
        </w:rPr>
        <w:t xml:space="preserve">организации и использования парковочных мест </w:t>
      </w:r>
      <w:r w:rsidR="00D76771" w:rsidRPr="00430908">
        <w:rPr>
          <w:bCs/>
          <w:sz w:val="28"/>
          <w:szCs w:val="27"/>
        </w:rPr>
        <w:br/>
        <w:t xml:space="preserve">для </w:t>
      </w:r>
      <w:r w:rsidR="00831A10" w:rsidRPr="00430908">
        <w:rPr>
          <w:bCs/>
          <w:sz w:val="28"/>
          <w:szCs w:val="27"/>
        </w:rPr>
        <w:t>легковых такси на территории города Сургута согласно приложени</w:t>
      </w:r>
      <w:r w:rsidR="001563F6">
        <w:rPr>
          <w:bCs/>
          <w:sz w:val="28"/>
          <w:szCs w:val="27"/>
        </w:rPr>
        <w:t>ю</w:t>
      </w:r>
      <w:r w:rsidR="00D76771" w:rsidRPr="00430908">
        <w:rPr>
          <w:bCs/>
          <w:sz w:val="28"/>
          <w:szCs w:val="27"/>
        </w:rPr>
        <w:t xml:space="preserve"> 1 </w:t>
      </w:r>
      <w:r w:rsidR="00B55476">
        <w:rPr>
          <w:bCs/>
          <w:sz w:val="28"/>
          <w:szCs w:val="27"/>
        </w:rPr>
        <w:br/>
      </w:r>
      <w:r w:rsidR="00831A10" w:rsidRPr="00430908">
        <w:rPr>
          <w:bCs/>
          <w:sz w:val="28"/>
          <w:szCs w:val="27"/>
        </w:rPr>
        <w:t>к настоящему постановлению</w:t>
      </w:r>
      <w:r w:rsidR="00493732" w:rsidRPr="00430908">
        <w:rPr>
          <w:sz w:val="28"/>
          <w:szCs w:val="27"/>
        </w:rPr>
        <w:t>.</w:t>
      </w:r>
    </w:p>
    <w:p w:rsidR="00430908" w:rsidRPr="00430908" w:rsidRDefault="000C3C1D" w:rsidP="00430908">
      <w:pPr>
        <w:ind w:firstLine="708"/>
        <w:jc w:val="both"/>
        <w:rPr>
          <w:bCs/>
          <w:sz w:val="28"/>
          <w:szCs w:val="27"/>
        </w:rPr>
      </w:pPr>
      <w:r w:rsidRPr="00430908">
        <w:rPr>
          <w:sz w:val="28"/>
          <w:szCs w:val="27"/>
        </w:rPr>
        <w:t xml:space="preserve">2. </w:t>
      </w:r>
      <w:r w:rsidR="00430908" w:rsidRPr="00430908">
        <w:rPr>
          <w:sz w:val="28"/>
          <w:szCs w:val="27"/>
        </w:rPr>
        <w:t xml:space="preserve">Утвердить </w:t>
      </w:r>
      <w:r w:rsidR="00430908" w:rsidRPr="00430908">
        <w:rPr>
          <w:bCs/>
          <w:sz w:val="28"/>
          <w:szCs w:val="27"/>
        </w:rPr>
        <w:t>реестр парковочных мест для легковых такси для ожидания пассажиров на территории города Сургута согласно приложению 2 к настоящему постановлению</w:t>
      </w:r>
      <w:r w:rsidR="00430908" w:rsidRPr="00430908">
        <w:rPr>
          <w:sz w:val="28"/>
          <w:szCs w:val="27"/>
        </w:rPr>
        <w:t>.</w:t>
      </w:r>
    </w:p>
    <w:p w:rsidR="000C3C1D" w:rsidRPr="00430908" w:rsidRDefault="00430908" w:rsidP="00B6749A">
      <w:pPr>
        <w:ind w:firstLine="708"/>
        <w:jc w:val="both"/>
        <w:rPr>
          <w:spacing w:val="2"/>
          <w:sz w:val="28"/>
          <w:szCs w:val="27"/>
        </w:rPr>
      </w:pPr>
      <w:r w:rsidRPr="00430908">
        <w:rPr>
          <w:sz w:val="28"/>
          <w:szCs w:val="27"/>
        </w:rPr>
        <w:t xml:space="preserve">3. </w:t>
      </w:r>
      <w:r w:rsidR="000C3C1D" w:rsidRPr="00430908">
        <w:rPr>
          <w:sz w:val="28"/>
          <w:szCs w:val="27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города: </w:t>
      </w:r>
      <w:r w:rsidR="000C3C1D" w:rsidRPr="00430908">
        <w:rPr>
          <w:sz w:val="28"/>
          <w:szCs w:val="27"/>
          <w:lang w:val="en-US"/>
        </w:rPr>
        <w:t>www</w:t>
      </w:r>
      <w:r w:rsidR="000C3C1D" w:rsidRPr="00430908">
        <w:rPr>
          <w:sz w:val="28"/>
          <w:szCs w:val="27"/>
        </w:rPr>
        <w:t>.</w:t>
      </w:r>
      <w:proofErr w:type="spellStart"/>
      <w:r w:rsidR="000C3C1D" w:rsidRPr="00430908">
        <w:rPr>
          <w:sz w:val="28"/>
          <w:szCs w:val="27"/>
          <w:lang w:val="en-US"/>
        </w:rPr>
        <w:t>admsurgut</w:t>
      </w:r>
      <w:proofErr w:type="spellEnd"/>
      <w:r w:rsidR="000C3C1D" w:rsidRPr="00430908">
        <w:rPr>
          <w:sz w:val="28"/>
          <w:szCs w:val="27"/>
        </w:rPr>
        <w:t>.</w:t>
      </w:r>
      <w:proofErr w:type="spellStart"/>
      <w:r w:rsidR="000C3C1D" w:rsidRPr="00430908">
        <w:rPr>
          <w:sz w:val="28"/>
          <w:szCs w:val="27"/>
          <w:lang w:val="en-US"/>
        </w:rPr>
        <w:t>ru</w:t>
      </w:r>
      <w:proofErr w:type="spellEnd"/>
      <w:r w:rsidR="000C3C1D" w:rsidRPr="00430908">
        <w:rPr>
          <w:sz w:val="28"/>
          <w:szCs w:val="27"/>
        </w:rPr>
        <w:t>.</w:t>
      </w:r>
    </w:p>
    <w:p w:rsidR="00310138" w:rsidRPr="00430908" w:rsidRDefault="00430908" w:rsidP="000C3C1D">
      <w:pPr>
        <w:ind w:firstLine="709"/>
        <w:jc w:val="both"/>
        <w:rPr>
          <w:sz w:val="28"/>
          <w:szCs w:val="27"/>
        </w:rPr>
      </w:pPr>
      <w:r w:rsidRPr="00430908">
        <w:rPr>
          <w:sz w:val="28"/>
          <w:szCs w:val="27"/>
        </w:rPr>
        <w:t>4</w:t>
      </w:r>
      <w:r w:rsidR="000C3C1D" w:rsidRPr="00430908">
        <w:rPr>
          <w:sz w:val="28"/>
          <w:szCs w:val="27"/>
        </w:rPr>
        <w:t>. Муниципальному казенному учреждению «Наш город»</w:t>
      </w:r>
      <w:r w:rsidR="00310138" w:rsidRPr="00430908">
        <w:rPr>
          <w:sz w:val="28"/>
          <w:szCs w:val="27"/>
        </w:rPr>
        <w:t>:</w:t>
      </w:r>
    </w:p>
    <w:p w:rsidR="00310138" w:rsidRPr="00430908" w:rsidRDefault="00430908" w:rsidP="000C3C1D">
      <w:pPr>
        <w:ind w:firstLine="709"/>
        <w:jc w:val="both"/>
        <w:rPr>
          <w:sz w:val="28"/>
          <w:szCs w:val="27"/>
        </w:rPr>
      </w:pPr>
      <w:r w:rsidRPr="00430908">
        <w:rPr>
          <w:sz w:val="28"/>
          <w:szCs w:val="27"/>
        </w:rPr>
        <w:t>4</w:t>
      </w:r>
      <w:r w:rsidR="00310138" w:rsidRPr="00430908">
        <w:rPr>
          <w:sz w:val="28"/>
          <w:szCs w:val="27"/>
        </w:rPr>
        <w:t xml:space="preserve">.1. Опубликовать (разместить) настоящее постановление в сетевом издании «Официальные документы города Сургута»: </w:t>
      </w:r>
      <w:proofErr w:type="spellStart"/>
      <w:r w:rsidR="00310138" w:rsidRPr="00430908">
        <w:rPr>
          <w:sz w:val="28"/>
          <w:szCs w:val="27"/>
          <w:lang w:val="en-US"/>
        </w:rPr>
        <w:t>docsurgut</w:t>
      </w:r>
      <w:proofErr w:type="spellEnd"/>
      <w:r w:rsidR="00310138" w:rsidRPr="00430908">
        <w:rPr>
          <w:sz w:val="28"/>
          <w:szCs w:val="27"/>
        </w:rPr>
        <w:t>.</w:t>
      </w:r>
      <w:proofErr w:type="spellStart"/>
      <w:r w:rsidR="00310138" w:rsidRPr="00430908">
        <w:rPr>
          <w:sz w:val="28"/>
          <w:szCs w:val="27"/>
          <w:lang w:val="en-US"/>
        </w:rPr>
        <w:t>ru</w:t>
      </w:r>
      <w:proofErr w:type="spellEnd"/>
      <w:r w:rsidRPr="00430908">
        <w:rPr>
          <w:sz w:val="28"/>
          <w:szCs w:val="27"/>
        </w:rPr>
        <w:t>.</w:t>
      </w:r>
    </w:p>
    <w:p w:rsidR="000C3C1D" w:rsidRPr="00430908" w:rsidRDefault="000C3C1D" w:rsidP="000C3C1D">
      <w:pPr>
        <w:ind w:firstLine="709"/>
        <w:jc w:val="both"/>
        <w:rPr>
          <w:sz w:val="28"/>
          <w:szCs w:val="27"/>
        </w:rPr>
      </w:pPr>
      <w:r w:rsidRPr="00430908">
        <w:rPr>
          <w:sz w:val="28"/>
          <w:szCs w:val="27"/>
        </w:rPr>
        <w:t xml:space="preserve"> </w:t>
      </w:r>
      <w:r w:rsidR="00430908" w:rsidRPr="00430908">
        <w:rPr>
          <w:sz w:val="28"/>
          <w:szCs w:val="27"/>
        </w:rPr>
        <w:t>4</w:t>
      </w:r>
      <w:r w:rsidR="00310138" w:rsidRPr="00430908">
        <w:rPr>
          <w:sz w:val="28"/>
          <w:szCs w:val="27"/>
        </w:rPr>
        <w:t>.2. О</w:t>
      </w:r>
      <w:r w:rsidRPr="00430908">
        <w:rPr>
          <w:sz w:val="28"/>
          <w:szCs w:val="27"/>
        </w:rPr>
        <w:t>публиковать настоящее постановление в газете «</w:t>
      </w:r>
      <w:proofErr w:type="spellStart"/>
      <w:r w:rsidRPr="00430908">
        <w:rPr>
          <w:sz w:val="28"/>
          <w:szCs w:val="27"/>
        </w:rPr>
        <w:t>Сургутские</w:t>
      </w:r>
      <w:proofErr w:type="spellEnd"/>
      <w:r w:rsidRPr="00430908">
        <w:rPr>
          <w:sz w:val="28"/>
          <w:szCs w:val="27"/>
        </w:rPr>
        <w:t xml:space="preserve"> ведомости».</w:t>
      </w:r>
    </w:p>
    <w:p w:rsidR="000C3C1D" w:rsidRPr="00430908" w:rsidRDefault="00430908" w:rsidP="000C3C1D">
      <w:pPr>
        <w:ind w:firstLine="709"/>
        <w:jc w:val="both"/>
        <w:rPr>
          <w:sz w:val="28"/>
          <w:szCs w:val="27"/>
        </w:rPr>
      </w:pPr>
      <w:r w:rsidRPr="00430908">
        <w:rPr>
          <w:sz w:val="28"/>
          <w:szCs w:val="27"/>
        </w:rPr>
        <w:lastRenderedPageBreak/>
        <w:t>5</w:t>
      </w:r>
      <w:r w:rsidR="000C3C1D" w:rsidRPr="00430908">
        <w:rPr>
          <w:sz w:val="28"/>
          <w:szCs w:val="27"/>
        </w:rPr>
        <w:t xml:space="preserve">. Настоящее постановление вступает в силу </w:t>
      </w:r>
      <w:r w:rsidR="00831A10" w:rsidRPr="00430908">
        <w:rPr>
          <w:sz w:val="28"/>
          <w:szCs w:val="27"/>
        </w:rPr>
        <w:t>после его официального опубликования</w:t>
      </w:r>
      <w:r w:rsidR="000C3C1D" w:rsidRPr="00430908">
        <w:rPr>
          <w:sz w:val="28"/>
          <w:szCs w:val="27"/>
        </w:rPr>
        <w:t>.</w:t>
      </w:r>
    </w:p>
    <w:p w:rsidR="000C3C1D" w:rsidRPr="00430908" w:rsidRDefault="00430908" w:rsidP="003D4880">
      <w:pPr>
        <w:spacing w:line="240" w:lineRule="atLeast"/>
        <w:ind w:firstLine="709"/>
        <w:jc w:val="both"/>
        <w:rPr>
          <w:sz w:val="28"/>
          <w:szCs w:val="27"/>
        </w:rPr>
      </w:pPr>
      <w:r w:rsidRPr="00430908">
        <w:rPr>
          <w:sz w:val="28"/>
          <w:szCs w:val="27"/>
        </w:rPr>
        <w:t>6</w:t>
      </w:r>
      <w:r w:rsidR="000C3C1D" w:rsidRPr="00430908">
        <w:rPr>
          <w:sz w:val="28"/>
          <w:szCs w:val="27"/>
        </w:rPr>
        <w:t xml:space="preserve">. </w:t>
      </w:r>
      <w:r w:rsidR="003D4880" w:rsidRPr="00430908">
        <w:rPr>
          <w:rFonts w:eastAsia="Calibri"/>
          <w:spacing w:val="-6"/>
          <w:sz w:val="28"/>
          <w:szCs w:val="27"/>
          <w:lang w:eastAsia="en-US"/>
        </w:rPr>
        <w:t>Контроль за выполнением постановления возложить на заместителя Главы города, курирующего сферу городского хозяйства, природопользования и экологии, управления земельными ресурсами городского округа и имуществом, находящимися в муниципальной собственности.</w:t>
      </w:r>
    </w:p>
    <w:p w:rsidR="001666BB" w:rsidRPr="00430908" w:rsidRDefault="001666BB" w:rsidP="00F0726D">
      <w:pPr>
        <w:jc w:val="both"/>
        <w:rPr>
          <w:sz w:val="28"/>
          <w:szCs w:val="27"/>
        </w:rPr>
      </w:pPr>
    </w:p>
    <w:p w:rsidR="001666BB" w:rsidRPr="00430908" w:rsidRDefault="001666BB" w:rsidP="00F0726D">
      <w:pPr>
        <w:jc w:val="both"/>
        <w:rPr>
          <w:sz w:val="28"/>
          <w:szCs w:val="27"/>
        </w:rPr>
      </w:pPr>
    </w:p>
    <w:p w:rsidR="001666BB" w:rsidRPr="00430908" w:rsidRDefault="001666BB" w:rsidP="00F0726D">
      <w:pPr>
        <w:jc w:val="both"/>
        <w:rPr>
          <w:sz w:val="28"/>
          <w:szCs w:val="27"/>
        </w:rPr>
      </w:pPr>
    </w:p>
    <w:p w:rsidR="000C3C1D" w:rsidRPr="00430908" w:rsidRDefault="000C3C1D" w:rsidP="00310138">
      <w:pPr>
        <w:jc w:val="both"/>
        <w:rPr>
          <w:sz w:val="28"/>
          <w:szCs w:val="27"/>
        </w:rPr>
      </w:pPr>
    </w:p>
    <w:p w:rsidR="000C3C1D" w:rsidRPr="00430908" w:rsidRDefault="000C3C1D" w:rsidP="000C3C1D">
      <w:pPr>
        <w:jc w:val="both"/>
        <w:rPr>
          <w:sz w:val="28"/>
          <w:szCs w:val="27"/>
        </w:rPr>
      </w:pPr>
      <w:r w:rsidRPr="00430908">
        <w:rPr>
          <w:sz w:val="28"/>
          <w:szCs w:val="27"/>
        </w:rPr>
        <w:t>Глав</w:t>
      </w:r>
      <w:r w:rsidR="001666BB" w:rsidRPr="00430908">
        <w:rPr>
          <w:sz w:val="28"/>
          <w:szCs w:val="27"/>
        </w:rPr>
        <w:t>а</w:t>
      </w:r>
      <w:r w:rsidRPr="00430908">
        <w:rPr>
          <w:sz w:val="28"/>
          <w:szCs w:val="27"/>
        </w:rPr>
        <w:t xml:space="preserve"> города                                                  </w:t>
      </w:r>
      <w:r w:rsidR="00831A10" w:rsidRPr="00430908">
        <w:rPr>
          <w:sz w:val="28"/>
          <w:szCs w:val="27"/>
        </w:rPr>
        <w:t xml:space="preserve">   </w:t>
      </w:r>
      <w:r w:rsidRPr="00430908">
        <w:rPr>
          <w:sz w:val="28"/>
          <w:szCs w:val="27"/>
        </w:rPr>
        <w:t xml:space="preserve">            </w:t>
      </w:r>
      <w:r w:rsidR="001666BB" w:rsidRPr="00430908">
        <w:rPr>
          <w:sz w:val="28"/>
          <w:szCs w:val="27"/>
        </w:rPr>
        <w:t xml:space="preserve">                           </w:t>
      </w:r>
      <w:r w:rsidR="0090074A" w:rsidRPr="00430908">
        <w:rPr>
          <w:sz w:val="28"/>
          <w:szCs w:val="27"/>
        </w:rPr>
        <w:t xml:space="preserve"> </w:t>
      </w:r>
      <w:r w:rsidR="001666BB" w:rsidRPr="00430908">
        <w:rPr>
          <w:sz w:val="28"/>
          <w:szCs w:val="27"/>
        </w:rPr>
        <w:t>А</w:t>
      </w:r>
      <w:r w:rsidR="00E64D88" w:rsidRPr="00430908">
        <w:rPr>
          <w:sz w:val="28"/>
          <w:szCs w:val="27"/>
        </w:rPr>
        <w:t>.</w:t>
      </w:r>
      <w:r w:rsidR="001666BB" w:rsidRPr="00430908">
        <w:rPr>
          <w:sz w:val="28"/>
          <w:szCs w:val="27"/>
        </w:rPr>
        <w:t>С</w:t>
      </w:r>
      <w:r w:rsidRPr="00430908">
        <w:rPr>
          <w:sz w:val="28"/>
          <w:szCs w:val="27"/>
        </w:rPr>
        <w:t>.</w:t>
      </w:r>
      <w:r w:rsidR="00404746" w:rsidRPr="00430908">
        <w:rPr>
          <w:sz w:val="28"/>
          <w:szCs w:val="27"/>
        </w:rPr>
        <w:t xml:space="preserve"> </w:t>
      </w:r>
      <w:r w:rsidR="001666BB" w:rsidRPr="00430908">
        <w:rPr>
          <w:sz w:val="28"/>
          <w:szCs w:val="27"/>
        </w:rPr>
        <w:t>Филатов</w:t>
      </w:r>
    </w:p>
    <w:p w:rsidR="00954D5F" w:rsidRPr="00430908" w:rsidRDefault="00954D5F" w:rsidP="00807A6A">
      <w:pPr>
        <w:jc w:val="both"/>
        <w:rPr>
          <w:sz w:val="32"/>
          <w:szCs w:val="28"/>
        </w:rPr>
      </w:pPr>
    </w:p>
    <w:p w:rsidR="003C48FE" w:rsidRDefault="003C48FE" w:rsidP="009F6934">
      <w:pPr>
        <w:rPr>
          <w:sz w:val="22"/>
          <w:szCs w:val="20"/>
        </w:rPr>
      </w:pPr>
    </w:p>
    <w:p w:rsidR="00EE0DAF" w:rsidRDefault="00EE0DAF" w:rsidP="009F6934">
      <w:pPr>
        <w:rPr>
          <w:sz w:val="22"/>
          <w:szCs w:val="20"/>
        </w:rPr>
      </w:pPr>
    </w:p>
    <w:p w:rsidR="00EE0DAF" w:rsidRDefault="00EE0DAF" w:rsidP="009F6934">
      <w:pPr>
        <w:rPr>
          <w:sz w:val="22"/>
          <w:szCs w:val="20"/>
        </w:rPr>
      </w:pPr>
    </w:p>
    <w:p w:rsidR="00EE0DAF" w:rsidRDefault="00EE0DAF" w:rsidP="009F6934">
      <w:pPr>
        <w:rPr>
          <w:sz w:val="22"/>
          <w:szCs w:val="20"/>
        </w:rPr>
      </w:pPr>
    </w:p>
    <w:p w:rsidR="00EE0DAF" w:rsidRDefault="00EE0DAF" w:rsidP="009F6934">
      <w:pPr>
        <w:rPr>
          <w:sz w:val="22"/>
          <w:szCs w:val="20"/>
        </w:rPr>
      </w:pPr>
    </w:p>
    <w:p w:rsidR="00EE0DAF" w:rsidRDefault="00EE0DAF" w:rsidP="009F6934">
      <w:pPr>
        <w:rPr>
          <w:sz w:val="22"/>
          <w:szCs w:val="20"/>
        </w:rPr>
      </w:pPr>
    </w:p>
    <w:p w:rsidR="00EE0DAF" w:rsidRDefault="00EE0DAF" w:rsidP="009F6934">
      <w:pPr>
        <w:rPr>
          <w:sz w:val="22"/>
          <w:szCs w:val="20"/>
        </w:rPr>
      </w:pPr>
      <w:bookmarkStart w:id="0" w:name="_GoBack"/>
      <w:bookmarkEnd w:id="0"/>
    </w:p>
    <w:p w:rsidR="00EE0DAF" w:rsidRDefault="00EE0DAF" w:rsidP="009F6934">
      <w:pPr>
        <w:rPr>
          <w:sz w:val="22"/>
          <w:szCs w:val="20"/>
        </w:rPr>
      </w:pPr>
    </w:p>
    <w:p w:rsidR="00EE0DAF" w:rsidRDefault="00EE0DAF" w:rsidP="009F6934">
      <w:pPr>
        <w:rPr>
          <w:sz w:val="22"/>
          <w:szCs w:val="20"/>
        </w:rPr>
      </w:pPr>
    </w:p>
    <w:p w:rsidR="00EE0DAF" w:rsidRDefault="00EE0DAF" w:rsidP="009F6934">
      <w:pPr>
        <w:rPr>
          <w:sz w:val="22"/>
          <w:szCs w:val="20"/>
        </w:rPr>
      </w:pPr>
    </w:p>
    <w:p w:rsidR="00EE0DAF" w:rsidRDefault="00EE0DAF" w:rsidP="009F6934">
      <w:pPr>
        <w:rPr>
          <w:sz w:val="22"/>
          <w:szCs w:val="20"/>
        </w:rPr>
      </w:pPr>
    </w:p>
    <w:p w:rsidR="00EE0DAF" w:rsidRDefault="00EE0DAF" w:rsidP="009F6934">
      <w:pPr>
        <w:rPr>
          <w:sz w:val="22"/>
          <w:szCs w:val="20"/>
        </w:rPr>
      </w:pPr>
    </w:p>
    <w:p w:rsidR="00EE0DAF" w:rsidRDefault="00EE0DAF" w:rsidP="009F6934">
      <w:pPr>
        <w:rPr>
          <w:sz w:val="22"/>
          <w:szCs w:val="20"/>
        </w:rPr>
      </w:pPr>
    </w:p>
    <w:p w:rsidR="00EE0DAF" w:rsidRDefault="00EE0DAF" w:rsidP="009F6934">
      <w:pPr>
        <w:rPr>
          <w:sz w:val="22"/>
          <w:szCs w:val="20"/>
        </w:rPr>
      </w:pPr>
    </w:p>
    <w:p w:rsidR="00EE0DAF" w:rsidRDefault="00EE0DAF" w:rsidP="009F6934">
      <w:pPr>
        <w:rPr>
          <w:sz w:val="22"/>
          <w:szCs w:val="20"/>
        </w:rPr>
      </w:pPr>
    </w:p>
    <w:p w:rsidR="00EE0DAF" w:rsidRDefault="00EE0DAF" w:rsidP="009F6934">
      <w:pPr>
        <w:rPr>
          <w:sz w:val="22"/>
          <w:szCs w:val="20"/>
        </w:rPr>
      </w:pPr>
    </w:p>
    <w:p w:rsidR="00EE0DAF" w:rsidRDefault="00EE0DAF" w:rsidP="009F6934">
      <w:pPr>
        <w:rPr>
          <w:sz w:val="22"/>
          <w:szCs w:val="20"/>
        </w:rPr>
      </w:pPr>
    </w:p>
    <w:p w:rsidR="00EE0DAF" w:rsidRDefault="00EE0DAF" w:rsidP="009F6934">
      <w:pPr>
        <w:rPr>
          <w:sz w:val="22"/>
          <w:szCs w:val="20"/>
        </w:rPr>
      </w:pPr>
    </w:p>
    <w:p w:rsidR="00EE0DAF" w:rsidRDefault="00EE0DAF" w:rsidP="009F6934">
      <w:pPr>
        <w:rPr>
          <w:sz w:val="22"/>
          <w:szCs w:val="20"/>
        </w:rPr>
      </w:pPr>
    </w:p>
    <w:p w:rsidR="00EE0DAF" w:rsidRDefault="00EE0DAF" w:rsidP="009F6934">
      <w:pPr>
        <w:rPr>
          <w:sz w:val="22"/>
          <w:szCs w:val="20"/>
        </w:rPr>
      </w:pPr>
    </w:p>
    <w:p w:rsidR="00EE0DAF" w:rsidRDefault="00EE0DAF" w:rsidP="009F6934">
      <w:pPr>
        <w:rPr>
          <w:sz w:val="22"/>
          <w:szCs w:val="20"/>
        </w:rPr>
      </w:pPr>
    </w:p>
    <w:p w:rsidR="00EE0DAF" w:rsidRDefault="00EE0DAF" w:rsidP="009F6934">
      <w:pPr>
        <w:rPr>
          <w:sz w:val="22"/>
          <w:szCs w:val="20"/>
        </w:rPr>
      </w:pPr>
    </w:p>
    <w:p w:rsidR="00EE0DAF" w:rsidRDefault="00EE0DAF" w:rsidP="009F6934">
      <w:pPr>
        <w:rPr>
          <w:sz w:val="22"/>
          <w:szCs w:val="20"/>
        </w:rPr>
      </w:pPr>
    </w:p>
    <w:p w:rsidR="00EE0DAF" w:rsidRDefault="00EE0DAF" w:rsidP="009F6934">
      <w:pPr>
        <w:rPr>
          <w:sz w:val="22"/>
          <w:szCs w:val="20"/>
        </w:rPr>
      </w:pPr>
    </w:p>
    <w:p w:rsidR="00EE0DAF" w:rsidRDefault="00EE0DAF" w:rsidP="009F6934">
      <w:pPr>
        <w:rPr>
          <w:sz w:val="22"/>
          <w:szCs w:val="20"/>
        </w:rPr>
      </w:pPr>
    </w:p>
    <w:p w:rsidR="00EE0DAF" w:rsidRDefault="00EE0DAF" w:rsidP="009F6934">
      <w:pPr>
        <w:rPr>
          <w:sz w:val="22"/>
          <w:szCs w:val="20"/>
        </w:rPr>
      </w:pPr>
    </w:p>
    <w:p w:rsidR="00EE0DAF" w:rsidRDefault="00EE0DAF" w:rsidP="009F6934">
      <w:pPr>
        <w:rPr>
          <w:sz w:val="22"/>
          <w:szCs w:val="20"/>
        </w:rPr>
      </w:pPr>
    </w:p>
    <w:p w:rsidR="00EE0DAF" w:rsidRDefault="00EE0DAF" w:rsidP="009F6934">
      <w:pPr>
        <w:rPr>
          <w:sz w:val="22"/>
          <w:szCs w:val="20"/>
        </w:rPr>
      </w:pPr>
    </w:p>
    <w:p w:rsidR="00EE0DAF" w:rsidRDefault="00EE0DAF" w:rsidP="009F6934">
      <w:pPr>
        <w:rPr>
          <w:sz w:val="22"/>
          <w:szCs w:val="20"/>
        </w:rPr>
      </w:pPr>
    </w:p>
    <w:p w:rsidR="00EE0DAF" w:rsidRDefault="00EE0DAF" w:rsidP="009F6934">
      <w:pPr>
        <w:rPr>
          <w:sz w:val="22"/>
          <w:szCs w:val="20"/>
        </w:rPr>
      </w:pPr>
    </w:p>
    <w:p w:rsidR="00EE0DAF" w:rsidRDefault="00EE0DAF" w:rsidP="009F6934">
      <w:pPr>
        <w:rPr>
          <w:sz w:val="22"/>
          <w:szCs w:val="20"/>
        </w:rPr>
      </w:pPr>
    </w:p>
    <w:p w:rsidR="00EE0DAF" w:rsidRDefault="00EE0DAF" w:rsidP="009F6934">
      <w:pPr>
        <w:rPr>
          <w:sz w:val="22"/>
          <w:szCs w:val="20"/>
        </w:rPr>
      </w:pPr>
    </w:p>
    <w:p w:rsidR="00EE0DAF" w:rsidRDefault="00EE0DAF" w:rsidP="009F6934">
      <w:pPr>
        <w:rPr>
          <w:sz w:val="22"/>
          <w:szCs w:val="20"/>
        </w:rPr>
      </w:pPr>
    </w:p>
    <w:p w:rsidR="00EE0DAF" w:rsidRDefault="00EE0DAF" w:rsidP="009F6934">
      <w:pPr>
        <w:rPr>
          <w:sz w:val="22"/>
          <w:szCs w:val="20"/>
        </w:rPr>
      </w:pPr>
    </w:p>
    <w:p w:rsidR="00EE0DAF" w:rsidRDefault="00EE0DAF" w:rsidP="009F6934">
      <w:pPr>
        <w:rPr>
          <w:sz w:val="22"/>
          <w:szCs w:val="20"/>
        </w:rPr>
      </w:pPr>
    </w:p>
    <w:p w:rsidR="00EE0DAF" w:rsidRDefault="00EE0DAF" w:rsidP="009F6934">
      <w:pPr>
        <w:rPr>
          <w:sz w:val="22"/>
          <w:szCs w:val="20"/>
        </w:rPr>
      </w:pPr>
    </w:p>
    <w:p w:rsidR="00EE0DAF" w:rsidRDefault="00EE0DAF" w:rsidP="009F6934">
      <w:pPr>
        <w:rPr>
          <w:sz w:val="22"/>
          <w:szCs w:val="20"/>
        </w:rPr>
      </w:pPr>
    </w:p>
    <w:p w:rsidR="00EE0DAF" w:rsidRDefault="00EE0DAF" w:rsidP="009F6934">
      <w:pPr>
        <w:rPr>
          <w:sz w:val="22"/>
          <w:szCs w:val="20"/>
        </w:rPr>
      </w:pPr>
    </w:p>
    <w:p w:rsidR="00EE0DAF" w:rsidRDefault="00EE0DAF" w:rsidP="009F6934">
      <w:pPr>
        <w:rPr>
          <w:sz w:val="22"/>
          <w:szCs w:val="20"/>
        </w:rPr>
      </w:pPr>
    </w:p>
    <w:p w:rsidR="00EE0DAF" w:rsidRDefault="00EE0DAF" w:rsidP="009F6934">
      <w:pPr>
        <w:rPr>
          <w:sz w:val="22"/>
          <w:szCs w:val="20"/>
        </w:rPr>
      </w:pPr>
    </w:p>
    <w:p w:rsidR="00EE0DAF" w:rsidRPr="00430908" w:rsidRDefault="00EE0DAF" w:rsidP="009F6934">
      <w:pPr>
        <w:rPr>
          <w:sz w:val="22"/>
          <w:szCs w:val="20"/>
        </w:rPr>
      </w:pPr>
    </w:p>
    <w:p w:rsidR="00EE0DAF" w:rsidRDefault="00EE0DAF" w:rsidP="00EE0DAF">
      <w:pPr>
        <w:widowControl w:val="0"/>
        <w:autoSpaceDE w:val="0"/>
        <w:autoSpaceDN w:val="0"/>
        <w:adjustRightInd w:val="0"/>
        <w:ind w:left="6379"/>
        <w:outlineLvl w:val="0"/>
        <w:rPr>
          <w:sz w:val="28"/>
          <w:szCs w:val="28"/>
        </w:rPr>
      </w:pPr>
      <w:r w:rsidRPr="00AF189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EE0DAF" w:rsidRDefault="00EE0DAF" w:rsidP="00EE0DAF">
      <w:pPr>
        <w:widowControl w:val="0"/>
        <w:autoSpaceDE w:val="0"/>
        <w:autoSpaceDN w:val="0"/>
        <w:adjustRightInd w:val="0"/>
        <w:ind w:left="6379"/>
        <w:outlineLvl w:val="0"/>
        <w:rPr>
          <w:sz w:val="28"/>
          <w:szCs w:val="28"/>
        </w:rPr>
      </w:pPr>
      <w:r w:rsidRPr="00DF382F">
        <w:rPr>
          <w:sz w:val="28"/>
          <w:szCs w:val="28"/>
        </w:rPr>
        <w:t xml:space="preserve">к постановлению </w:t>
      </w:r>
    </w:p>
    <w:p w:rsidR="00EE0DAF" w:rsidRDefault="00EE0DAF" w:rsidP="00EE0DAF">
      <w:pPr>
        <w:widowControl w:val="0"/>
        <w:autoSpaceDE w:val="0"/>
        <w:autoSpaceDN w:val="0"/>
        <w:adjustRightInd w:val="0"/>
        <w:ind w:left="637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EE0DAF" w:rsidRPr="00DF382F" w:rsidRDefault="00EE0DAF" w:rsidP="00EE0DAF">
      <w:pPr>
        <w:widowControl w:val="0"/>
        <w:autoSpaceDE w:val="0"/>
        <w:autoSpaceDN w:val="0"/>
        <w:adjustRightInd w:val="0"/>
        <w:ind w:left="6379"/>
        <w:outlineLvl w:val="0"/>
        <w:rPr>
          <w:sz w:val="28"/>
          <w:szCs w:val="28"/>
        </w:rPr>
      </w:pPr>
      <w:r w:rsidRPr="00DF382F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</w:t>
      </w:r>
      <w:r w:rsidRPr="002D58B2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:rsidR="00EE0DAF" w:rsidRDefault="00EE0DAF" w:rsidP="00EE0DA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1" w:name="Par48"/>
      <w:bookmarkEnd w:id="1"/>
    </w:p>
    <w:p w:rsidR="00EE0DAF" w:rsidRDefault="00EE0DAF" w:rsidP="00EE0D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EE0DAF" w:rsidRDefault="00EE0DAF" w:rsidP="00EE0D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организации и использования парковочных мест для легковых такси </w:t>
      </w:r>
      <w:r>
        <w:rPr>
          <w:sz w:val="28"/>
          <w:szCs w:val="28"/>
        </w:rPr>
        <w:br/>
        <w:t>на территории города Сургута</w:t>
      </w:r>
    </w:p>
    <w:p w:rsidR="00EE0DAF" w:rsidRPr="00DA001B" w:rsidRDefault="00EE0DAF" w:rsidP="00EE0D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0DAF" w:rsidRPr="00B448B6" w:rsidRDefault="00EE0DAF" w:rsidP="00EE0DAF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DA001B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1. Общие положения</w:t>
      </w:r>
    </w:p>
    <w:p w:rsidR="00EE0DAF" w:rsidRPr="00FA2D32" w:rsidRDefault="00EE0DAF" w:rsidP="00EE0DA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48B6">
        <w:rPr>
          <w:sz w:val="28"/>
          <w:szCs w:val="28"/>
        </w:rPr>
        <w:t>1. Настоящи</w:t>
      </w:r>
      <w:r>
        <w:rPr>
          <w:sz w:val="28"/>
          <w:szCs w:val="28"/>
        </w:rPr>
        <w:t>й</w:t>
      </w:r>
      <w:r w:rsidRPr="00B448B6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B448B6">
        <w:rPr>
          <w:sz w:val="28"/>
          <w:szCs w:val="28"/>
        </w:rPr>
        <w:t xml:space="preserve"> организации и использования парковочных мест </w:t>
      </w:r>
      <w:r>
        <w:rPr>
          <w:sz w:val="28"/>
          <w:szCs w:val="28"/>
        </w:rPr>
        <w:t xml:space="preserve">для </w:t>
      </w:r>
      <w:r w:rsidRPr="00B448B6">
        <w:rPr>
          <w:sz w:val="28"/>
          <w:szCs w:val="28"/>
        </w:rPr>
        <w:t xml:space="preserve">легковых такси на территории города Сургута (далее - </w:t>
      </w:r>
      <w:r>
        <w:rPr>
          <w:sz w:val="28"/>
          <w:szCs w:val="28"/>
        </w:rPr>
        <w:t>Порядок</w:t>
      </w:r>
      <w:r w:rsidRPr="00B448B6">
        <w:rPr>
          <w:sz w:val="28"/>
          <w:szCs w:val="28"/>
        </w:rPr>
        <w:t>) разработан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448B6">
        <w:rPr>
          <w:sz w:val="28"/>
          <w:szCs w:val="28"/>
        </w:rPr>
        <w:t>в соответствии с Федеральным законом от 10.12.1995 № 196-ФЗ «О безопасности дорожного движения</w:t>
      </w:r>
      <w:r w:rsidRPr="005922EE">
        <w:rPr>
          <w:sz w:val="28"/>
          <w:szCs w:val="28"/>
        </w:rPr>
        <w:t xml:space="preserve">», Федеральным законом от 29.12.2022 № 580-ФЗ </w:t>
      </w:r>
      <w:r w:rsidRPr="005922EE">
        <w:rPr>
          <w:sz w:val="28"/>
          <w:szCs w:val="28"/>
        </w:rPr>
        <w:br/>
        <w:t xml:space="preserve">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Федерации», Федеральным законом </w:t>
      </w:r>
      <w:r w:rsidRPr="005922EE">
        <w:rPr>
          <w:sz w:val="28"/>
          <w:szCs w:val="28"/>
        </w:rPr>
        <w:br/>
        <w:t>от 06.10.2003 № 131-ФЗ «Об общих принципах организации</w:t>
      </w:r>
      <w:r w:rsidRPr="00DA001B">
        <w:rPr>
          <w:sz w:val="28"/>
          <w:szCs w:val="28"/>
        </w:rPr>
        <w:t xml:space="preserve"> местного самоуправления в Российской Федерации</w:t>
      </w:r>
      <w:r>
        <w:rPr>
          <w:sz w:val="28"/>
          <w:szCs w:val="28"/>
        </w:rPr>
        <w:t>»</w:t>
      </w:r>
      <w:r w:rsidRPr="00DA001B">
        <w:rPr>
          <w:sz w:val="28"/>
          <w:szCs w:val="28"/>
        </w:rPr>
        <w:t xml:space="preserve">, Федеральным законом </w:t>
      </w:r>
      <w:r>
        <w:rPr>
          <w:sz w:val="28"/>
          <w:szCs w:val="28"/>
        </w:rPr>
        <w:t>от 08.11.2007 № 257-ФЗ «</w:t>
      </w:r>
      <w:r w:rsidRPr="00DA001B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DA001B">
        <w:rPr>
          <w:sz w:val="28"/>
          <w:szCs w:val="28"/>
        </w:rPr>
        <w:t>, Градостроительным кодексом Российской Федерации,</w:t>
      </w:r>
      <w:r>
        <w:rPr>
          <w:sz w:val="28"/>
          <w:szCs w:val="28"/>
        </w:rPr>
        <w:t xml:space="preserve"> </w:t>
      </w:r>
      <w:r w:rsidRPr="00DA001B">
        <w:rPr>
          <w:sz w:val="28"/>
          <w:szCs w:val="28"/>
        </w:rPr>
        <w:t>постановлением Правительства Ханты-Мансийского автономного округ</w:t>
      </w:r>
      <w:r>
        <w:rPr>
          <w:sz w:val="28"/>
          <w:szCs w:val="28"/>
        </w:rPr>
        <w:t>а – Югры от 27.08.2011 № 318-п «</w:t>
      </w:r>
      <w:r w:rsidRPr="00DA001B">
        <w:rPr>
          <w:sz w:val="28"/>
          <w:szCs w:val="28"/>
        </w:rPr>
        <w:t xml:space="preserve">О порядке выдачи разрешения на осуществление деятельности по перевозке пассажиров и багажа легковым такси на территории Ханты-Мансийского автономного округа </w:t>
      </w:r>
      <w:r>
        <w:rPr>
          <w:sz w:val="28"/>
          <w:szCs w:val="28"/>
        </w:rPr>
        <w:t>–</w:t>
      </w:r>
      <w:r w:rsidRPr="00DA001B">
        <w:rPr>
          <w:sz w:val="28"/>
          <w:szCs w:val="28"/>
        </w:rPr>
        <w:t xml:space="preserve"> Югры, порядке ведения реестра разрешений на осуществление деятельности по перевозке пассажиров и багажа легковым такси на территории Ханты-Мансийского автономного округа </w:t>
      </w:r>
      <w:r>
        <w:rPr>
          <w:sz w:val="28"/>
          <w:szCs w:val="28"/>
        </w:rPr>
        <w:t>–</w:t>
      </w:r>
      <w:r w:rsidRPr="00DA001B">
        <w:rPr>
          <w:sz w:val="28"/>
          <w:szCs w:val="28"/>
        </w:rPr>
        <w:t xml:space="preserve"> Югры</w:t>
      </w:r>
      <w:r>
        <w:rPr>
          <w:sz w:val="28"/>
          <w:szCs w:val="28"/>
        </w:rPr>
        <w:t xml:space="preserve">, </w:t>
      </w:r>
      <w:r w:rsidRPr="00FA2D32">
        <w:rPr>
          <w:sz w:val="28"/>
          <w:szCs w:val="28"/>
        </w:rPr>
        <w:t>порядке определения платы за выдачу разрешения на осуществление деятельности по перевозке пассажиров и багажа легковым такси, дубликата разрешения на осуществление деятельности по перевозке пассажиров и багажа легковым такси на территории Ханты-Мансийского автономного округа - Югры».</w:t>
      </w:r>
    </w:p>
    <w:p w:rsidR="00EE0DAF" w:rsidRPr="00B448B6" w:rsidRDefault="00EE0DAF" w:rsidP="00EE0DA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48B6">
        <w:rPr>
          <w:sz w:val="28"/>
          <w:szCs w:val="28"/>
        </w:rPr>
        <w:t>2. Настоящи</w:t>
      </w:r>
      <w:r>
        <w:rPr>
          <w:sz w:val="28"/>
          <w:szCs w:val="28"/>
        </w:rPr>
        <w:t>й</w:t>
      </w:r>
      <w:r w:rsidRPr="00B448B6">
        <w:rPr>
          <w:sz w:val="28"/>
          <w:szCs w:val="28"/>
        </w:rPr>
        <w:t xml:space="preserve"> </w:t>
      </w:r>
      <w:r w:rsidRPr="00A73E77">
        <w:rPr>
          <w:sz w:val="28"/>
          <w:szCs w:val="28"/>
        </w:rPr>
        <w:t xml:space="preserve">Порядок </w:t>
      </w:r>
      <w:r w:rsidRPr="00B448B6">
        <w:rPr>
          <w:sz w:val="28"/>
          <w:szCs w:val="28"/>
        </w:rPr>
        <w:t>регулиру</w:t>
      </w:r>
      <w:r>
        <w:rPr>
          <w:sz w:val="28"/>
          <w:szCs w:val="28"/>
        </w:rPr>
        <w:t>е</w:t>
      </w:r>
      <w:r w:rsidRPr="00B448B6">
        <w:rPr>
          <w:sz w:val="28"/>
          <w:szCs w:val="28"/>
        </w:rPr>
        <w:t xml:space="preserve">т процедуру организации </w:t>
      </w:r>
      <w:r w:rsidRPr="00B448B6">
        <w:rPr>
          <w:sz w:val="28"/>
          <w:szCs w:val="28"/>
        </w:rPr>
        <w:br/>
        <w:t>и использования парковочных мест для легковых такси на территории города Сургута.</w:t>
      </w:r>
    </w:p>
    <w:p w:rsidR="00EE0DAF" w:rsidRPr="00B448B6" w:rsidRDefault="00EE0DAF" w:rsidP="00EE0DA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1AB3">
        <w:rPr>
          <w:sz w:val="28"/>
          <w:szCs w:val="28"/>
        </w:rPr>
        <w:t>3. В настоящем Порядке используются понятия и термины, установленные Федеральным законом от 29.12.2022 № 580-ФЗ «Об организации</w:t>
      </w:r>
      <w:r w:rsidRPr="00A239AB">
        <w:rPr>
          <w:sz w:val="28"/>
          <w:szCs w:val="28"/>
        </w:rPr>
        <w:t xml:space="preserve">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</w:t>
      </w:r>
      <w:r>
        <w:rPr>
          <w:sz w:val="28"/>
          <w:szCs w:val="28"/>
        </w:rPr>
        <w:t>».</w:t>
      </w:r>
    </w:p>
    <w:p w:rsidR="00EE0DAF" w:rsidRPr="00DA001B" w:rsidRDefault="00EE0DAF" w:rsidP="00EE0DA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001B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</w:t>
      </w:r>
      <w:r w:rsidRPr="00DA001B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Организация и использование парковочных мест легковых такси </w:t>
      </w:r>
    </w:p>
    <w:p w:rsidR="00EE0DAF" w:rsidRPr="00DA001B" w:rsidRDefault="00EE0DAF" w:rsidP="00EE0DA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578F">
        <w:rPr>
          <w:sz w:val="28"/>
          <w:szCs w:val="28"/>
        </w:rPr>
        <w:t>1. Парковочные места для легковых такси создаются в целях обеспечения</w:t>
      </w:r>
      <w:r w:rsidRPr="00DA001B">
        <w:rPr>
          <w:sz w:val="28"/>
          <w:szCs w:val="28"/>
        </w:rPr>
        <w:t xml:space="preserve"> </w:t>
      </w:r>
      <w:r w:rsidRPr="00DA001B">
        <w:rPr>
          <w:sz w:val="28"/>
          <w:szCs w:val="28"/>
        </w:rPr>
        <w:lastRenderedPageBreak/>
        <w:t>безопасности дорожного движения и упорядочивания мест дислокации легковых такси при ожидании пассажиров, регулирования процесса посадки (высадки) пассажиров в легковые автомобили такси, пресечения перевозок с нарушением требований действующего законодательства Российской Федерации.</w:t>
      </w:r>
    </w:p>
    <w:p w:rsidR="00EE0DAF" w:rsidRPr="00DA001B" w:rsidRDefault="00EE0DAF" w:rsidP="00EE0DAF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A001B">
        <w:rPr>
          <w:sz w:val="28"/>
          <w:szCs w:val="28"/>
        </w:rPr>
        <w:t xml:space="preserve">Проектирование, строительство, реконструкция, ремонт и содержание парковочных мест </w:t>
      </w:r>
      <w:r>
        <w:rPr>
          <w:sz w:val="28"/>
          <w:szCs w:val="28"/>
        </w:rPr>
        <w:t xml:space="preserve">для </w:t>
      </w:r>
      <w:r w:rsidRPr="00DA001B">
        <w:rPr>
          <w:sz w:val="28"/>
          <w:szCs w:val="28"/>
        </w:rPr>
        <w:t xml:space="preserve">легковых такси осуществляется </w:t>
      </w:r>
      <w:r>
        <w:rPr>
          <w:sz w:val="28"/>
          <w:szCs w:val="28"/>
        </w:rPr>
        <w:t xml:space="preserve">Администрацией города </w:t>
      </w:r>
      <w:r w:rsidRPr="00DA001B">
        <w:rPr>
          <w:sz w:val="28"/>
          <w:szCs w:val="28"/>
        </w:rPr>
        <w:t>с соблюдением требований законодательства, гос</w:t>
      </w:r>
      <w:r>
        <w:rPr>
          <w:sz w:val="28"/>
          <w:szCs w:val="28"/>
        </w:rPr>
        <w:t xml:space="preserve">ударственных строительных норм и правил, </w:t>
      </w:r>
      <w:r w:rsidRPr="00DA001B">
        <w:rPr>
          <w:sz w:val="28"/>
          <w:szCs w:val="28"/>
        </w:rPr>
        <w:t>стандартов, технических условий, других нормативных документов и настоящ</w:t>
      </w:r>
      <w:r>
        <w:rPr>
          <w:sz w:val="28"/>
          <w:szCs w:val="28"/>
        </w:rPr>
        <w:t>его</w:t>
      </w:r>
      <w:r w:rsidRPr="00DA001B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DA001B">
        <w:rPr>
          <w:sz w:val="28"/>
          <w:szCs w:val="28"/>
        </w:rPr>
        <w:t>.</w:t>
      </w:r>
    </w:p>
    <w:p w:rsidR="00EE0DAF" w:rsidRPr="00DA001B" w:rsidRDefault="00EE0DAF" w:rsidP="00EE0DA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A001B">
        <w:rPr>
          <w:sz w:val="28"/>
          <w:szCs w:val="28"/>
        </w:rPr>
        <w:t xml:space="preserve">Парковочные места </w:t>
      </w:r>
      <w:r>
        <w:rPr>
          <w:sz w:val="28"/>
          <w:szCs w:val="28"/>
        </w:rPr>
        <w:t xml:space="preserve">для </w:t>
      </w:r>
      <w:r w:rsidRPr="00DA001B">
        <w:rPr>
          <w:sz w:val="28"/>
          <w:szCs w:val="28"/>
        </w:rPr>
        <w:t xml:space="preserve">легковых такси </w:t>
      </w:r>
      <w:r>
        <w:rPr>
          <w:sz w:val="28"/>
          <w:szCs w:val="28"/>
        </w:rPr>
        <w:t xml:space="preserve">являются </w:t>
      </w:r>
      <w:r w:rsidRPr="00DA001B">
        <w:rPr>
          <w:sz w:val="28"/>
          <w:szCs w:val="28"/>
        </w:rPr>
        <w:t>объект</w:t>
      </w:r>
      <w:r>
        <w:rPr>
          <w:sz w:val="28"/>
          <w:szCs w:val="28"/>
        </w:rPr>
        <w:t>ами</w:t>
      </w:r>
      <w:r w:rsidRPr="00DA001B">
        <w:rPr>
          <w:sz w:val="28"/>
          <w:szCs w:val="28"/>
        </w:rPr>
        <w:t xml:space="preserve"> благоустройства территории города, представляющи</w:t>
      </w:r>
      <w:r>
        <w:rPr>
          <w:sz w:val="28"/>
          <w:szCs w:val="28"/>
        </w:rPr>
        <w:t>ми</w:t>
      </w:r>
      <w:r w:rsidRPr="00DA001B">
        <w:rPr>
          <w:sz w:val="28"/>
          <w:szCs w:val="28"/>
        </w:rPr>
        <w:t xml:space="preserve"> собой специально обозначенное, обустроенное и оборудованное место</w:t>
      </w:r>
      <w:r w:rsidRPr="000E1AB3">
        <w:rPr>
          <w:sz w:val="28"/>
          <w:szCs w:val="28"/>
        </w:rPr>
        <w:t xml:space="preserve"> </w:t>
      </w:r>
      <w:r w:rsidRPr="00DA001B">
        <w:rPr>
          <w:sz w:val="28"/>
          <w:szCs w:val="28"/>
        </w:rPr>
        <w:t>и предназначенное для организованной стоянки транспортных средств, являющееся частью автомобильной дороги, находящ</w:t>
      </w:r>
      <w:r>
        <w:rPr>
          <w:sz w:val="28"/>
          <w:szCs w:val="28"/>
        </w:rPr>
        <w:t>ей</w:t>
      </w:r>
      <w:r w:rsidRPr="00DA001B">
        <w:rPr>
          <w:sz w:val="28"/>
          <w:szCs w:val="28"/>
        </w:rPr>
        <w:t>ся в муниципальной собственности.</w:t>
      </w:r>
    </w:p>
    <w:p w:rsidR="00EE0DAF" w:rsidRPr="00DA001B" w:rsidRDefault="00EE0DAF" w:rsidP="00EE0DA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A001B">
        <w:rPr>
          <w:sz w:val="28"/>
          <w:szCs w:val="28"/>
        </w:rPr>
        <w:t xml:space="preserve">Размещение парковочных мест легковых такси организуется в местах, </w:t>
      </w:r>
      <w:r w:rsidRPr="0027578F">
        <w:rPr>
          <w:sz w:val="28"/>
          <w:szCs w:val="28"/>
        </w:rPr>
        <w:t xml:space="preserve">указанных в приложении 2 к настоящему постановлению. Парковочные места для легковых такси размещаются на землях общего пользования, свободных </w:t>
      </w:r>
      <w:r w:rsidRPr="0027578F">
        <w:rPr>
          <w:sz w:val="28"/>
          <w:szCs w:val="28"/>
        </w:rPr>
        <w:br/>
        <w:t>от прав третьих лиц, в соответствии с требованиями правил дорожного движения Российской Федерации.</w:t>
      </w:r>
    </w:p>
    <w:p w:rsidR="00EE0DAF" w:rsidRPr="00DA001B" w:rsidRDefault="00EE0DAF" w:rsidP="00EE0DA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A001B">
        <w:rPr>
          <w:sz w:val="28"/>
          <w:szCs w:val="28"/>
        </w:rPr>
        <w:t xml:space="preserve">К территории парковочных мест </w:t>
      </w:r>
      <w:r>
        <w:rPr>
          <w:sz w:val="28"/>
          <w:szCs w:val="28"/>
        </w:rPr>
        <w:t xml:space="preserve">для </w:t>
      </w:r>
      <w:r w:rsidRPr="00DA001B">
        <w:rPr>
          <w:sz w:val="28"/>
          <w:szCs w:val="28"/>
        </w:rPr>
        <w:t>легковых такси относится участок улично-дорожной сети, обозначенный соответствующими дорожными знаками и разметкой. Размещение парковочных мест легковых такси не должно создавать помех для движения, остановки и стоянки друг</w:t>
      </w:r>
      <w:r>
        <w:rPr>
          <w:sz w:val="28"/>
          <w:szCs w:val="28"/>
        </w:rPr>
        <w:t>их</w:t>
      </w:r>
      <w:r w:rsidRPr="00DA001B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Pr="00DA001B">
        <w:rPr>
          <w:sz w:val="28"/>
          <w:szCs w:val="28"/>
        </w:rPr>
        <w:t xml:space="preserve"> транспорта.</w:t>
      </w:r>
    </w:p>
    <w:p w:rsidR="00EE0DAF" w:rsidRPr="00DA001B" w:rsidRDefault="00EE0DAF" w:rsidP="00EE0DA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A001B">
        <w:rPr>
          <w:sz w:val="28"/>
          <w:szCs w:val="28"/>
        </w:rPr>
        <w:t xml:space="preserve">Парковочные места </w:t>
      </w:r>
      <w:r>
        <w:rPr>
          <w:sz w:val="28"/>
          <w:szCs w:val="28"/>
        </w:rPr>
        <w:t xml:space="preserve">для </w:t>
      </w:r>
      <w:r w:rsidRPr="00DA001B">
        <w:rPr>
          <w:sz w:val="28"/>
          <w:szCs w:val="28"/>
        </w:rPr>
        <w:t xml:space="preserve">легковых такси оборудуются в соответствии </w:t>
      </w:r>
      <w:r>
        <w:rPr>
          <w:sz w:val="28"/>
          <w:szCs w:val="28"/>
        </w:rPr>
        <w:br/>
      </w:r>
      <w:r w:rsidRPr="00DA001B">
        <w:rPr>
          <w:sz w:val="28"/>
          <w:szCs w:val="28"/>
        </w:rPr>
        <w:t xml:space="preserve">с </w:t>
      </w:r>
      <w:r>
        <w:rPr>
          <w:sz w:val="28"/>
          <w:szCs w:val="28"/>
        </w:rPr>
        <w:t>требованиями ГОСТ Р 58287-2018 «</w:t>
      </w:r>
      <w:r w:rsidRPr="00DA001B">
        <w:rPr>
          <w:sz w:val="28"/>
          <w:szCs w:val="28"/>
        </w:rPr>
        <w:t>Отличительные знаки и информационное обеспечение подвижного состава пассажирского наземного транспорта, остановочных пунктов и пассажирских станций</w:t>
      </w:r>
      <w:r>
        <w:rPr>
          <w:sz w:val="28"/>
          <w:szCs w:val="28"/>
        </w:rPr>
        <w:t>.</w:t>
      </w:r>
      <w:r>
        <w:t xml:space="preserve"> </w:t>
      </w:r>
      <w:r w:rsidRPr="00650957">
        <w:rPr>
          <w:sz w:val="28"/>
          <w:szCs w:val="28"/>
        </w:rPr>
        <w:t>Общие технические требования</w:t>
      </w:r>
      <w:r>
        <w:rPr>
          <w:sz w:val="28"/>
          <w:szCs w:val="28"/>
        </w:rPr>
        <w:t xml:space="preserve">». Охрана </w:t>
      </w:r>
      <w:r w:rsidRPr="00DA001B">
        <w:rPr>
          <w:sz w:val="28"/>
          <w:szCs w:val="28"/>
        </w:rPr>
        <w:t xml:space="preserve">транспортных средств на парковочных местах легковых такси не производится. Парковочные места </w:t>
      </w:r>
      <w:r>
        <w:rPr>
          <w:sz w:val="28"/>
          <w:szCs w:val="28"/>
        </w:rPr>
        <w:t xml:space="preserve">для </w:t>
      </w:r>
      <w:r w:rsidRPr="00DA001B">
        <w:rPr>
          <w:sz w:val="28"/>
          <w:szCs w:val="28"/>
        </w:rPr>
        <w:t xml:space="preserve">легковых такси на территории города </w:t>
      </w:r>
      <w:r>
        <w:rPr>
          <w:sz w:val="28"/>
          <w:szCs w:val="28"/>
        </w:rPr>
        <w:t>Сургута</w:t>
      </w:r>
      <w:r w:rsidRPr="00DA001B">
        <w:rPr>
          <w:sz w:val="28"/>
          <w:szCs w:val="28"/>
        </w:rPr>
        <w:t xml:space="preserve"> работают круглосуточно.</w:t>
      </w:r>
    </w:p>
    <w:p w:rsidR="00EE0DAF" w:rsidRDefault="00EE0DAF" w:rsidP="00EE0DA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A001B">
        <w:rPr>
          <w:sz w:val="28"/>
          <w:szCs w:val="28"/>
        </w:rPr>
        <w:t>Водители легковых такси, осуществляющие перевозку пассажиро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br/>
        <w:t>и багажа на территории города Сургута,</w:t>
      </w:r>
      <w:r w:rsidRPr="00DA001B">
        <w:rPr>
          <w:sz w:val="28"/>
          <w:szCs w:val="28"/>
        </w:rPr>
        <w:t xml:space="preserve"> имеют право производить высадку (посадку) пассажиров, выгрузку (погрузку) багажа на парковочных местах легковых такси в порядке общей очереди. Доступ водителей легковых такси </w:t>
      </w:r>
      <w:r>
        <w:rPr>
          <w:sz w:val="28"/>
          <w:szCs w:val="28"/>
        </w:rPr>
        <w:br/>
      </w:r>
      <w:r w:rsidRPr="00DA001B">
        <w:rPr>
          <w:sz w:val="28"/>
          <w:szCs w:val="28"/>
        </w:rPr>
        <w:t xml:space="preserve">к пользованию парковочными местами является свободным и не зависит </w:t>
      </w:r>
      <w:r>
        <w:rPr>
          <w:sz w:val="28"/>
          <w:szCs w:val="28"/>
        </w:rPr>
        <w:br/>
      </w:r>
      <w:r w:rsidRPr="00DA001B">
        <w:rPr>
          <w:sz w:val="28"/>
          <w:szCs w:val="28"/>
        </w:rPr>
        <w:t>от принадлежности водителя к какой-либо определенной службе такси. Плата за пользование парковочными местами не взимается.</w:t>
      </w:r>
      <w:r>
        <w:rPr>
          <w:sz w:val="28"/>
          <w:szCs w:val="28"/>
        </w:rPr>
        <w:t xml:space="preserve"> Использование парковочных мест в</w:t>
      </w:r>
      <w:r w:rsidRPr="00213294">
        <w:rPr>
          <w:sz w:val="28"/>
          <w:szCs w:val="28"/>
        </w:rPr>
        <w:t>одител</w:t>
      </w:r>
      <w:r>
        <w:rPr>
          <w:sz w:val="28"/>
          <w:szCs w:val="28"/>
        </w:rPr>
        <w:t>ями легковых такси, выполняющих</w:t>
      </w:r>
      <w:r w:rsidRPr="00213294">
        <w:rPr>
          <w:sz w:val="28"/>
          <w:szCs w:val="28"/>
        </w:rPr>
        <w:t xml:space="preserve"> перевозку пассажиров</w:t>
      </w:r>
      <w:r>
        <w:rPr>
          <w:sz w:val="28"/>
          <w:szCs w:val="28"/>
        </w:rPr>
        <w:t xml:space="preserve"> </w:t>
      </w:r>
      <w:r w:rsidRPr="00213294">
        <w:rPr>
          <w:sz w:val="28"/>
          <w:szCs w:val="28"/>
        </w:rPr>
        <w:t>и багажа на территории города Сургута,</w:t>
      </w:r>
      <w:r>
        <w:rPr>
          <w:sz w:val="28"/>
          <w:szCs w:val="28"/>
        </w:rPr>
        <w:t xml:space="preserve"> </w:t>
      </w:r>
      <w:r w:rsidRPr="000E1AB3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с соблюдением </w:t>
      </w:r>
      <w:r w:rsidRPr="00BF5965">
        <w:rPr>
          <w:sz w:val="28"/>
          <w:szCs w:val="28"/>
        </w:rPr>
        <w:t>требований, установленных Федеральным законом от 10.12.1995 № 196-ФЗ</w:t>
      </w:r>
      <w:r w:rsidRPr="00BF5965">
        <w:rPr>
          <w:sz w:val="28"/>
          <w:szCs w:val="28"/>
        </w:rPr>
        <w:br/>
        <w:t>«О безопасности дорожного движения».</w:t>
      </w:r>
    </w:p>
    <w:p w:rsidR="003C48FE" w:rsidRPr="00430908" w:rsidRDefault="003C48FE" w:rsidP="009F6934">
      <w:pPr>
        <w:rPr>
          <w:sz w:val="22"/>
          <w:szCs w:val="20"/>
        </w:rPr>
      </w:pPr>
    </w:p>
    <w:p w:rsidR="003C48FE" w:rsidRPr="00430908" w:rsidRDefault="003C48FE" w:rsidP="009F6934">
      <w:pPr>
        <w:rPr>
          <w:sz w:val="22"/>
          <w:szCs w:val="20"/>
        </w:rPr>
      </w:pPr>
    </w:p>
    <w:p w:rsidR="003C48FE" w:rsidRDefault="003C48FE" w:rsidP="009F6934">
      <w:pPr>
        <w:rPr>
          <w:sz w:val="20"/>
          <w:szCs w:val="20"/>
        </w:rPr>
      </w:pPr>
    </w:p>
    <w:p w:rsidR="003C48FE" w:rsidRDefault="003C48FE" w:rsidP="009F6934">
      <w:pPr>
        <w:rPr>
          <w:sz w:val="20"/>
          <w:szCs w:val="20"/>
        </w:rPr>
      </w:pPr>
    </w:p>
    <w:p w:rsidR="003C48FE" w:rsidRDefault="003C48FE" w:rsidP="009F6934">
      <w:pPr>
        <w:rPr>
          <w:sz w:val="20"/>
          <w:szCs w:val="20"/>
        </w:rPr>
      </w:pPr>
    </w:p>
    <w:p w:rsidR="00EE0DAF" w:rsidRPr="00B557A0" w:rsidRDefault="00EE0DAF" w:rsidP="00EE0DAF">
      <w:pPr>
        <w:widowControl w:val="0"/>
        <w:autoSpaceDE w:val="0"/>
        <w:autoSpaceDN w:val="0"/>
        <w:adjustRightInd w:val="0"/>
        <w:ind w:left="6379" w:hanging="7"/>
        <w:rPr>
          <w:sz w:val="28"/>
          <w:szCs w:val="28"/>
        </w:rPr>
      </w:pPr>
      <w:r w:rsidRPr="00B557A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EE0DAF" w:rsidRPr="00B557A0" w:rsidRDefault="00EE0DAF" w:rsidP="00EE0DAF">
      <w:pPr>
        <w:widowControl w:val="0"/>
        <w:autoSpaceDE w:val="0"/>
        <w:autoSpaceDN w:val="0"/>
        <w:adjustRightInd w:val="0"/>
        <w:ind w:left="6379" w:hanging="7"/>
        <w:rPr>
          <w:sz w:val="28"/>
          <w:szCs w:val="28"/>
        </w:rPr>
      </w:pPr>
      <w:r w:rsidRPr="00B557A0">
        <w:rPr>
          <w:sz w:val="28"/>
          <w:szCs w:val="28"/>
        </w:rPr>
        <w:t xml:space="preserve">к постановлению </w:t>
      </w:r>
    </w:p>
    <w:p w:rsidR="00EE0DAF" w:rsidRPr="00B557A0" w:rsidRDefault="00EE0DAF" w:rsidP="00EE0DAF">
      <w:pPr>
        <w:widowControl w:val="0"/>
        <w:autoSpaceDE w:val="0"/>
        <w:autoSpaceDN w:val="0"/>
        <w:adjustRightInd w:val="0"/>
        <w:ind w:left="6379" w:hanging="7"/>
        <w:rPr>
          <w:sz w:val="28"/>
          <w:szCs w:val="28"/>
        </w:rPr>
      </w:pPr>
      <w:r>
        <w:rPr>
          <w:sz w:val="28"/>
          <w:szCs w:val="28"/>
        </w:rPr>
        <w:t>А</w:t>
      </w:r>
      <w:r w:rsidRPr="00B557A0">
        <w:rPr>
          <w:sz w:val="28"/>
          <w:szCs w:val="28"/>
        </w:rPr>
        <w:t xml:space="preserve">дминистрации города </w:t>
      </w:r>
    </w:p>
    <w:p w:rsidR="00EE0DAF" w:rsidRDefault="00EE0DAF" w:rsidP="00EE0DAF">
      <w:pPr>
        <w:widowControl w:val="0"/>
        <w:autoSpaceDE w:val="0"/>
        <w:autoSpaceDN w:val="0"/>
        <w:adjustRightInd w:val="0"/>
        <w:ind w:left="6379" w:hanging="7"/>
        <w:rPr>
          <w:sz w:val="28"/>
          <w:szCs w:val="28"/>
        </w:rPr>
      </w:pPr>
      <w:r w:rsidRPr="00B557A0">
        <w:rPr>
          <w:sz w:val="28"/>
          <w:szCs w:val="28"/>
        </w:rPr>
        <w:t>от _________</w:t>
      </w:r>
      <w:r>
        <w:rPr>
          <w:sz w:val="28"/>
          <w:szCs w:val="28"/>
        </w:rPr>
        <w:t>__</w:t>
      </w:r>
      <w:r w:rsidRPr="00B557A0">
        <w:rPr>
          <w:sz w:val="28"/>
          <w:szCs w:val="28"/>
        </w:rPr>
        <w:t xml:space="preserve"> № _____</w:t>
      </w:r>
    </w:p>
    <w:p w:rsidR="00EE0DAF" w:rsidRDefault="00EE0DAF" w:rsidP="00EE0DA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0DAF" w:rsidRDefault="00EE0DAF" w:rsidP="00EE0DA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0DAF" w:rsidRPr="00863331" w:rsidRDefault="00EE0DAF" w:rsidP="00EE0DA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63331">
        <w:rPr>
          <w:sz w:val="28"/>
          <w:szCs w:val="28"/>
        </w:rPr>
        <w:t>Реестр</w:t>
      </w:r>
    </w:p>
    <w:p w:rsidR="00EE0DAF" w:rsidRPr="00863331" w:rsidRDefault="00EE0DAF" w:rsidP="00EE0DAF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парковочных м</w:t>
      </w:r>
      <w:r w:rsidRPr="00863331">
        <w:rPr>
          <w:sz w:val="28"/>
          <w:szCs w:val="28"/>
        </w:rPr>
        <w:t xml:space="preserve">ест </w:t>
      </w:r>
      <w:r>
        <w:rPr>
          <w:sz w:val="28"/>
          <w:szCs w:val="28"/>
        </w:rPr>
        <w:t>для</w:t>
      </w:r>
      <w:r w:rsidRPr="00863331">
        <w:rPr>
          <w:sz w:val="28"/>
          <w:szCs w:val="28"/>
        </w:rPr>
        <w:t xml:space="preserve"> легковых такси для ожидания пассажиров </w:t>
      </w:r>
      <w:r>
        <w:rPr>
          <w:sz w:val="28"/>
          <w:szCs w:val="28"/>
        </w:rPr>
        <w:br/>
      </w:r>
      <w:r w:rsidRPr="00863331">
        <w:rPr>
          <w:sz w:val="28"/>
          <w:szCs w:val="28"/>
        </w:rPr>
        <w:t xml:space="preserve">на территории города </w:t>
      </w:r>
      <w:r>
        <w:rPr>
          <w:sz w:val="28"/>
          <w:szCs w:val="28"/>
        </w:rPr>
        <w:t>Сургута</w:t>
      </w:r>
    </w:p>
    <w:p w:rsidR="00EE0DAF" w:rsidRPr="00B557A0" w:rsidRDefault="00EE0DAF" w:rsidP="00EE0DAF">
      <w:pPr>
        <w:widowControl w:val="0"/>
        <w:autoSpaceDE w:val="0"/>
        <w:autoSpaceDN w:val="0"/>
        <w:jc w:val="center"/>
        <w:rPr>
          <w:rFonts w:cs="Calibri"/>
          <w:b/>
        </w:rPr>
      </w:pPr>
    </w:p>
    <w:p w:rsidR="00EE0DAF" w:rsidRDefault="00EE0DAF" w:rsidP="00EE0DAF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379"/>
        <w:gridCol w:w="2233"/>
      </w:tblGrid>
      <w:tr w:rsidR="00EE0DAF" w:rsidRPr="00FB45D3" w:rsidTr="007228FE">
        <w:tc>
          <w:tcPr>
            <w:tcW w:w="817" w:type="dxa"/>
            <w:shd w:val="clear" w:color="auto" w:fill="auto"/>
            <w:vAlign w:val="center"/>
          </w:tcPr>
          <w:p w:rsidR="00EE0DAF" w:rsidRPr="00FB45D3" w:rsidRDefault="00EE0DAF" w:rsidP="00722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45D3">
              <w:rPr>
                <w:sz w:val="28"/>
                <w:szCs w:val="28"/>
              </w:rPr>
              <w:t>№ п/п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E0DAF" w:rsidRPr="00FB45D3" w:rsidRDefault="00EE0DAF" w:rsidP="00722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45D3">
              <w:rPr>
                <w:sz w:val="28"/>
                <w:szCs w:val="28"/>
              </w:rPr>
              <w:t>Место расположения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EE0DAF" w:rsidRPr="00FB45D3" w:rsidRDefault="00EE0DAF" w:rsidP="00722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45D3">
              <w:rPr>
                <w:sz w:val="28"/>
                <w:szCs w:val="28"/>
              </w:rPr>
              <w:t>Вместимость (количество машин)</w:t>
            </w:r>
          </w:p>
        </w:tc>
      </w:tr>
      <w:tr w:rsidR="00EE0DAF" w:rsidRPr="00FB45D3" w:rsidTr="007228FE">
        <w:tc>
          <w:tcPr>
            <w:tcW w:w="817" w:type="dxa"/>
            <w:shd w:val="clear" w:color="auto" w:fill="auto"/>
            <w:vAlign w:val="center"/>
          </w:tcPr>
          <w:p w:rsidR="00EE0DAF" w:rsidRPr="00FB45D3" w:rsidRDefault="00EE0DAF" w:rsidP="00722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45D3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E0DAF" w:rsidRPr="00FB45D3" w:rsidRDefault="00EE0DAF" w:rsidP="007228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45D3">
              <w:rPr>
                <w:sz w:val="28"/>
                <w:szCs w:val="28"/>
              </w:rPr>
              <w:t xml:space="preserve">улица </w:t>
            </w:r>
            <w:r>
              <w:rPr>
                <w:sz w:val="28"/>
                <w:szCs w:val="28"/>
              </w:rPr>
              <w:t>Ивана Захарова</w:t>
            </w:r>
            <w:r w:rsidRPr="00FB45D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со стороны дома </w:t>
            </w:r>
            <w:r w:rsidRPr="00FB45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FB45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EE0DAF" w:rsidRPr="00FB45D3" w:rsidRDefault="00EE0DAF" w:rsidP="00722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E0DAF" w:rsidRPr="00FB45D3" w:rsidTr="007228FE">
        <w:tc>
          <w:tcPr>
            <w:tcW w:w="817" w:type="dxa"/>
            <w:shd w:val="clear" w:color="auto" w:fill="auto"/>
            <w:vAlign w:val="center"/>
          </w:tcPr>
          <w:p w:rsidR="00EE0DAF" w:rsidRPr="00FB45D3" w:rsidRDefault="00EE0DAF" w:rsidP="00722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45D3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E0DAF" w:rsidRPr="00FB45D3" w:rsidRDefault="00EE0DAF" w:rsidP="007228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45D3">
              <w:rPr>
                <w:sz w:val="28"/>
                <w:szCs w:val="28"/>
              </w:rPr>
              <w:t xml:space="preserve">улица </w:t>
            </w:r>
            <w:r>
              <w:rPr>
                <w:sz w:val="28"/>
                <w:szCs w:val="28"/>
              </w:rPr>
              <w:t>Ивана Захарова</w:t>
            </w:r>
            <w:r w:rsidRPr="00FB45D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со стороны домов 7 и 9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EE0DAF" w:rsidRPr="00FB45D3" w:rsidRDefault="00EE0DAF" w:rsidP="00722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EE0DAF" w:rsidRDefault="00EE0DAF" w:rsidP="00EE0DAF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EE0DAF" w:rsidRDefault="00EE0DAF" w:rsidP="00EE0DAF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EE0DAF" w:rsidRDefault="00EE0DAF" w:rsidP="00EE0DAF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EE0DAF" w:rsidRDefault="00EE0DAF" w:rsidP="00EE0DAF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EE0DAF" w:rsidRDefault="00EE0DAF" w:rsidP="00EE0DAF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EE0DAF" w:rsidRDefault="00EE0DAF" w:rsidP="00EE0DAF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EE0DAF" w:rsidRDefault="00EE0DAF" w:rsidP="00EE0DAF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EE0DAF" w:rsidRDefault="00EE0DAF" w:rsidP="00EE0DAF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EE0DAF" w:rsidRDefault="00EE0DAF" w:rsidP="00EE0DAF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EE0DAF" w:rsidRDefault="00EE0DAF" w:rsidP="00EE0DAF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EE0DAF" w:rsidRDefault="00EE0DAF" w:rsidP="00EE0DAF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EE0DAF" w:rsidRDefault="00EE0DAF" w:rsidP="00EE0DAF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EE0DAF" w:rsidRDefault="00EE0DAF" w:rsidP="00EE0DAF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EE0DAF" w:rsidRDefault="00EE0DAF" w:rsidP="00EE0DAF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EE0DAF" w:rsidRDefault="00EE0DAF" w:rsidP="00EE0DAF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EE0DAF" w:rsidRDefault="00EE0DAF" w:rsidP="00EE0DAF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EE0DAF" w:rsidRDefault="00EE0DAF" w:rsidP="00EE0DAF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A132F8" w:rsidRDefault="00A132F8" w:rsidP="009F6934">
      <w:pPr>
        <w:rPr>
          <w:sz w:val="20"/>
          <w:szCs w:val="20"/>
        </w:rPr>
      </w:pPr>
    </w:p>
    <w:p w:rsidR="00EE0DAF" w:rsidRDefault="00EE0DAF" w:rsidP="009F6934">
      <w:pPr>
        <w:rPr>
          <w:sz w:val="20"/>
          <w:szCs w:val="20"/>
        </w:rPr>
      </w:pPr>
    </w:p>
    <w:p w:rsidR="00EE0DAF" w:rsidRDefault="00EE0DAF" w:rsidP="009F6934">
      <w:pPr>
        <w:rPr>
          <w:sz w:val="20"/>
          <w:szCs w:val="20"/>
        </w:rPr>
      </w:pPr>
    </w:p>
    <w:p w:rsidR="00EE0DAF" w:rsidRDefault="00EE0DAF" w:rsidP="009F6934">
      <w:pPr>
        <w:rPr>
          <w:sz w:val="20"/>
          <w:szCs w:val="20"/>
        </w:rPr>
      </w:pPr>
    </w:p>
    <w:p w:rsidR="00EE0DAF" w:rsidRDefault="00EE0DAF" w:rsidP="009F6934">
      <w:pPr>
        <w:rPr>
          <w:sz w:val="20"/>
          <w:szCs w:val="20"/>
        </w:rPr>
      </w:pPr>
    </w:p>
    <w:p w:rsidR="009F6934" w:rsidRDefault="009F6934" w:rsidP="009F6934">
      <w:pPr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9F6934" w:rsidRPr="006B72D5" w:rsidRDefault="00F73D41" w:rsidP="009F6934">
      <w:pPr>
        <w:rPr>
          <w:sz w:val="20"/>
          <w:szCs w:val="20"/>
        </w:rPr>
      </w:pPr>
      <w:r w:rsidRPr="00F73D41">
        <w:rPr>
          <w:sz w:val="20"/>
          <w:szCs w:val="20"/>
        </w:rPr>
        <w:t>Байков Андрей Борисович</w:t>
      </w:r>
      <w:r w:rsidR="009F6934">
        <w:rPr>
          <w:sz w:val="20"/>
          <w:szCs w:val="20"/>
        </w:rPr>
        <w:t>,</w:t>
      </w:r>
    </w:p>
    <w:p w:rsidR="00430908" w:rsidRDefault="00F73D41" w:rsidP="009F6934">
      <w:pPr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9F6934" w:rsidRPr="00E62871">
        <w:rPr>
          <w:sz w:val="20"/>
          <w:szCs w:val="20"/>
        </w:rPr>
        <w:t xml:space="preserve"> отдела по ремонту </w:t>
      </w:r>
    </w:p>
    <w:p w:rsidR="00430908" w:rsidRDefault="009F6934" w:rsidP="009F6934">
      <w:pPr>
        <w:rPr>
          <w:sz w:val="20"/>
          <w:szCs w:val="20"/>
        </w:rPr>
      </w:pPr>
      <w:r w:rsidRPr="00E62871">
        <w:rPr>
          <w:sz w:val="20"/>
          <w:szCs w:val="20"/>
        </w:rPr>
        <w:t>и содержанию автомобильных дорог</w:t>
      </w:r>
      <w:r>
        <w:rPr>
          <w:sz w:val="20"/>
          <w:szCs w:val="20"/>
        </w:rPr>
        <w:t xml:space="preserve"> </w:t>
      </w:r>
      <w:r w:rsidR="00F73D41">
        <w:rPr>
          <w:sz w:val="20"/>
          <w:szCs w:val="20"/>
        </w:rPr>
        <w:br/>
      </w:r>
      <w:r w:rsidRPr="00E62871">
        <w:rPr>
          <w:sz w:val="20"/>
          <w:szCs w:val="20"/>
        </w:rPr>
        <w:t>департамента городского хозяйства</w:t>
      </w:r>
    </w:p>
    <w:p w:rsidR="00B6749A" w:rsidRPr="00E62871" w:rsidRDefault="00B6749A" w:rsidP="009F6934">
      <w:pPr>
        <w:rPr>
          <w:sz w:val="20"/>
          <w:szCs w:val="20"/>
        </w:rPr>
      </w:pPr>
      <w:r>
        <w:rPr>
          <w:sz w:val="20"/>
          <w:szCs w:val="20"/>
        </w:rPr>
        <w:t>Администрации города</w:t>
      </w:r>
    </w:p>
    <w:p w:rsidR="009F6934" w:rsidRDefault="009F6934" w:rsidP="009F6934">
      <w:pPr>
        <w:rPr>
          <w:sz w:val="20"/>
          <w:szCs w:val="20"/>
        </w:rPr>
      </w:pPr>
      <w:r w:rsidRPr="006B72D5">
        <w:rPr>
          <w:sz w:val="20"/>
          <w:szCs w:val="20"/>
        </w:rPr>
        <w:t>тел. (3462) 52-45-1</w:t>
      </w:r>
      <w:r w:rsidR="0095568F">
        <w:rPr>
          <w:sz w:val="20"/>
          <w:szCs w:val="20"/>
        </w:rPr>
        <w:t>7</w:t>
      </w:r>
    </w:p>
    <w:p w:rsidR="003C48FE" w:rsidRPr="00B6289D" w:rsidRDefault="00F0726D">
      <w:pPr>
        <w:rPr>
          <w:sz w:val="20"/>
          <w:szCs w:val="20"/>
        </w:rPr>
      </w:pPr>
      <w:r>
        <w:rPr>
          <w:sz w:val="20"/>
          <w:szCs w:val="20"/>
        </w:rPr>
        <w:t>23</w:t>
      </w:r>
      <w:r w:rsidR="00493732">
        <w:rPr>
          <w:sz w:val="20"/>
          <w:szCs w:val="20"/>
        </w:rPr>
        <w:t>.</w:t>
      </w:r>
      <w:r>
        <w:rPr>
          <w:sz w:val="20"/>
          <w:szCs w:val="20"/>
        </w:rPr>
        <w:t>10</w:t>
      </w:r>
      <w:r w:rsidR="005729EA">
        <w:rPr>
          <w:sz w:val="20"/>
          <w:szCs w:val="20"/>
        </w:rPr>
        <w:t>.2023</w:t>
      </w:r>
    </w:p>
    <w:sectPr w:rsidR="003C48FE" w:rsidRPr="00B6289D" w:rsidSect="00B554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0AD7"/>
    <w:multiLevelType w:val="multilevel"/>
    <w:tmpl w:val="354E60A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" w15:restartNumberingAfterBreak="0">
    <w:nsid w:val="106D5A48"/>
    <w:multiLevelType w:val="hybridMultilevel"/>
    <w:tmpl w:val="7620156E"/>
    <w:lvl w:ilvl="0" w:tplc="5128D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EB0C24"/>
    <w:multiLevelType w:val="multilevel"/>
    <w:tmpl w:val="D7E02B9A"/>
    <w:lvl w:ilvl="0">
      <w:start w:val="1"/>
      <w:numFmt w:val="decimal"/>
      <w:lvlText w:val="%1."/>
      <w:lvlJc w:val="left"/>
      <w:pPr>
        <w:ind w:left="1266" w:hanging="8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467829C9"/>
    <w:multiLevelType w:val="hybridMultilevel"/>
    <w:tmpl w:val="2E26C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D3333F"/>
    <w:multiLevelType w:val="hybridMultilevel"/>
    <w:tmpl w:val="18DE5368"/>
    <w:lvl w:ilvl="0" w:tplc="09A43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EC52F20"/>
    <w:multiLevelType w:val="hybridMultilevel"/>
    <w:tmpl w:val="3EA496CC"/>
    <w:lvl w:ilvl="0" w:tplc="2494857A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3C109D"/>
    <w:multiLevelType w:val="hybridMultilevel"/>
    <w:tmpl w:val="300CAC6E"/>
    <w:lvl w:ilvl="0" w:tplc="F5E873B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5B3A79BF"/>
    <w:multiLevelType w:val="multilevel"/>
    <w:tmpl w:val="273A3B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Zero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8" w15:restartNumberingAfterBreak="0">
    <w:nsid w:val="5D915626"/>
    <w:multiLevelType w:val="hybridMultilevel"/>
    <w:tmpl w:val="85CECD08"/>
    <w:lvl w:ilvl="0" w:tplc="C394C1C6">
      <w:start w:val="1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77E1484F"/>
    <w:multiLevelType w:val="multilevel"/>
    <w:tmpl w:val="65CC9D5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0" w15:restartNumberingAfterBreak="0">
    <w:nsid w:val="7E316BE3"/>
    <w:multiLevelType w:val="hybridMultilevel"/>
    <w:tmpl w:val="AE1C0CEC"/>
    <w:lvl w:ilvl="0" w:tplc="4B60F932">
      <w:start w:val="1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DD"/>
    <w:rsid w:val="0000451C"/>
    <w:rsid w:val="000144BC"/>
    <w:rsid w:val="00023EF2"/>
    <w:rsid w:val="00037D1C"/>
    <w:rsid w:val="00037D60"/>
    <w:rsid w:val="00067F2E"/>
    <w:rsid w:val="00067FB3"/>
    <w:rsid w:val="00080872"/>
    <w:rsid w:val="00082321"/>
    <w:rsid w:val="00083511"/>
    <w:rsid w:val="00087F36"/>
    <w:rsid w:val="000B0F54"/>
    <w:rsid w:val="000B1120"/>
    <w:rsid w:val="000C3C1D"/>
    <w:rsid w:val="00124EBB"/>
    <w:rsid w:val="00142624"/>
    <w:rsid w:val="001524A8"/>
    <w:rsid w:val="0015603A"/>
    <w:rsid w:val="001563F6"/>
    <w:rsid w:val="00163CCC"/>
    <w:rsid w:val="001666BB"/>
    <w:rsid w:val="00190E44"/>
    <w:rsid w:val="00195379"/>
    <w:rsid w:val="001968D4"/>
    <w:rsid w:val="001B4D6A"/>
    <w:rsid w:val="001E6D6C"/>
    <w:rsid w:val="002153BB"/>
    <w:rsid w:val="00254F5A"/>
    <w:rsid w:val="002701C1"/>
    <w:rsid w:val="002B312D"/>
    <w:rsid w:val="002C6C4D"/>
    <w:rsid w:val="002D4510"/>
    <w:rsid w:val="00300956"/>
    <w:rsid w:val="00310138"/>
    <w:rsid w:val="00310D74"/>
    <w:rsid w:val="00356B29"/>
    <w:rsid w:val="00367C25"/>
    <w:rsid w:val="00381F0A"/>
    <w:rsid w:val="00390823"/>
    <w:rsid w:val="003967FE"/>
    <w:rsid w:val="003A03AB"/>
    <w:rsid w:val="003B16FD"/>
    <w:rsid w:val="003C48FE"/>
    <w:rsid w:val="003D4880"/>
    <w:rsid w:val="0040020D"/>
    <w:rsid w:val="004012B3"/>
    <w:rsid w:val="00404746"/>
    <w:rsid w:val="00425D7C"/>
    <w:rsid w:val="00430908"/>
    <w:rsid w:val="004357AD"/>
    <w:rsid w:val="00445783"/>
    <w:rsid w:val="00460F05"/>
    <w:rsid w:val="00493732"/>
    <w:rsid w:val="004A123D"/>
    <w:rsid w:val="004B5A78"/>
    <w:rsid w:val="004C0683"/>
    <w:rsid w:val="004D4EF2"/>
    <w:rsid w:val="004E02D0"/>
    <w:rsid w:val="00534521"/>
    <w:rsid w:val="005729EA"/>
    <w:rsid w:val="005763E4"/>
    <w:rsid w:val="00577834"/>
    <w:rsid w:val="00583E64"/>
    <w:rsid w:val="00592784"/>
    <w:rsid w:val="00595EC0"/>
    <w:rsid w:val="005B7F95"/>
    <w:rsid w:val="005C358A"/>
    <w:rsid w:val="005E33FD"/>
    <w:rsid w:val="005E5837"/>
    <w:rsid w:val="005F0887"/>
    <w:rsid w:val="005F693F"/>
    <w:rsid w:val="00610089"/>
    <w:rsid w:val="0061398C"/>
    <w:rsid w:val="0066249E"/>
    <w:rsid w:val="00690314"/>
    <w:rsid w:val="006925F5"/>
    <w:rsid w:val="006A2B20"/>
    <w:rsid w:val="006C1056"/>
    <w:rsid w:val="006C2712"/>
    <w:rsid w:val="006C3B28"/>
    <w:rsid w:val="006C5B5A"/>
    <w:rsid w:val="006E313A"/>
    <w:rsid w:val="006E504C"/>
    <w:rsid w:val="006F38A7"/>
    <w:rsid w:val="0070794A"/>
    <w:rsid w:val="0071621F"/>
    <w:rsid w:val="0071700C"/>
    <w:rsid w:val="00745E2D"/>
    <w:rsid w:val="0075332A"/>
    <w:rsid w:val="00773557"/>
    <w:rsid w:val="007770DA"/>
    <w:rsid w:val="0079647D"/>
    <w:rsid w:val="007A3BE8"/>
    <w:rsid w:val="007B26B9"/>
    <w:rsid w:val="007D2169"/>
    <w:rsid w:val="007E5420"/>
    <w:rsid w:val="007E68F6"/>
    <w:rsid w:val="00807A6A"/>
    <w:rsid w:val="008215EC"/>
    <w:rsid w:val="008317FD"/>
    <w:rsid w:val="00831A10"/>
    <w:rsid w:val="00835340"/>
    <w:rsid w:val="00857931"/>
    <w:rsid w:val="008658FD"/>
    <w:rsid w:val="008811B3"/>
    <w:rsid w:val="00895F0A"/>
    <w:rsid w:val="008A4763"/>
    <w:rsid w:val="008B5DBB"/>
    <w:rsid w:val="0090074A"/>
    <w:rsid w:val="00903DC7"/>
    <w:rsid w:val="00912C3B"/>
    <w:rsid w:val="009145F1"/>
    <w:rsid w:val="00921156"/>
    <w:rsid w:val="009510E5"/>
    <w:rsid w:val="00954D5F"/>
    <w:rsid w:val="00954F96"/>
    <w:rsid w:val="0095568F"/>
    <w:rsid w:val="0096523E"/>
    <w:rsid w:val="00972345"/>
    <w:rsid w:val="0097528C"/>
    <w:rsid w:val="00975B5B"/>
    <w:rsid w:val="00977468"/>
    <w:rsid w:val="00980D6C"/>
    <w:rsid w:val="009B2632"/>
    <w:rsid w:val="009B56E3"/>
    <w:rsid w:val="009E3830"/>
    <w:rsid w:val="009F6425"/>
    <w:rsid w:val="009F6934"/>
    <w:rsid w:val="00A132F8"/>
    <w:rsid w:val="00AE3971"/>
    <w:rsid w:val="00AE68AE"/>
    <w:rsid w:val="00AF00DD"/>
    <w:rsid w:val="00B20C91"/>
    <w:rsid w:val="00B55476"/>
    <w:rsid w:val="00B6289D"/>
    <w:rsid w:val="00B6749A"/>
    <w:rsid w:val="00BA0EDE"/>
    <w:rsid w:val="00BD080C"/>
    <w:rsid w:val="00C15001"/>
    <w:rsid w:val="00C23E2A"/>
    <w:rsid w:val="00C5162B"/>
    <w:rsid w:val="00CA133C"/>
    <w:rsid w:val="00CA2663"/>
    <w:rsid w:val="00D21E72"/>
    <w:rsid w:val="00D662AF"/>
    <w:rsid w:val="00D67C1C"/>
    <w:rsid w:val="00D72FA7"/>
    <w:rsid w:val="00D74385"/>
    <w:rsid w:val="00D766E1"/>
    <w:rsid w:val="00D76771"/>
    <w:rsid w:val="00D8109B"/>
    <w:rsid w:val="00D81A2D"/>
    <w:rsid w:val="00DD449C"/>
    <w:rsid w:val="00E37CBB"/>
    <w:rsid w:val="00E45CF1"/>
    <w:rsid w:val="00E61229"/>
    <w:rsid w:val="00E64D88"/>
    <w:rsid w:val="00E67917"/>
    <w:rsid w:val="00EE0DAF"/>
    <w:rsid w:val="00EE73A2"/>
    <w:rsid w:val="00F0726D"/>
    <w:rsid w:val="00F505FC"/>
    <w:rsid w:val="00F50E10"/>
    <w:rsid w:val="00F57D03"/>
    <w:rsid w:val="00F73D41"/>
    <w:rsid w:val="00F76ADD"/>
    <w:rsid w:val="00F86DA2"/>
    <w:rsid w:val="00F96B25"/>
    <w:rsid w:val="00FA63A9"/>
    <w:rsid w:val="00FC0868"/>
    <w:rsid w:val="00F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11898"/>
  <w15:chartTrackingRefBased/>
  <w15:docId w15:val="{8F16AB42-7B8C-4CA7-AE00-0CBA3709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Cs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1260"/>
      </w:tabs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semiHidden/>
    <w:pPr>
      <w:jc w:val="right"/>
    </w:pPr>
    <w:rPr>
      <w:sz w:val="28"/>
    </w:rPr>
  </w:style>
  <w:style w:type="paragraph" w:styleId="a6">
    <w:name w:val="Body Text Indent"/>
    <w:basedOn w:val="a"/>
    <w:semiHidden/>
    <w:pPr>
      <w:tabs>
        <w:tab w:val="left" w:pos="1260"/>
      </w:tabs>
      <w:ind w:firstLine="720"/>
      <w:jc w:val="both"/>
    </w:pPr>
    <w:rPr>
      <w:sz w:val="28"/>
      <w:szCs w:val="28"/>
    </w:rPr>
  </w:style>
  <w:style w:type="paragraph" w:styleId="20">
    <w:name w:val="Body Text Indent 2"/>
    <w:basedOn w:val="a"/>
    <w:semiHidden/>
    <w:pPr>
      <w:tabs>
        <w:tab w:val="left" w:pos="1260"/>
      </w:tabs>
      <w:ind w:firstLine="780"/>
      <w:jc w:val="both"/>
    </w:pPr>
    <w:rPr>
      <w:sz w:val="28"/>
      <w:szCs w:val="28"/>
    </w:rPr>
  </w:style>
  <w:style w:type="paragraph" w:styleId="30">
    <w:name w:val="Body Text Indent 3"/>
    <w:basedOn w:val="a"/>
    <w:semiHidden/>
    <w:pPr>
      <w:tabs>
        <w:tab w:val="left" w:pos="1260"/>
      </w:tabs>
      <w:ind w:firstLine="360"/>
      <w:jc w:val="both"/>
    </w:pPr>
    <w:rPr>
      <w:sz w:val="26"/>
      <w:szCs w:val="28"/>
    </w:rPr>
  </w:style>
  <w:style w:type="paragraph" w:styleId="21">
    <w:name w:val="Body Text 2"/>
    <w:basedOn w:val="a"/>
    <w:semiHidden/>
    <w:pPr>
      <w:tabs>
        <w:tab w:val="left" w:pos="720"/>
        <w:tab w:val="left" w:pos="1260"/>
      </w:tabs>
      <w:jc w:val="both"/>
    </w:pPr>
    <w:rPr>
      <w:sz w:val="26"/>
      <w:szCs w:val="28"/>
    </w:rPr>
  </w:style>
  <w:style w:type="paragraph" w:customStyle="1" w:styleId="a7">
    <w:name w:val="Название"/>
    <w:basedOn w:val="a"/>
    <w:link w:val="a8"/>
    <w:qFormat/>
    <w:rsid w:val="005F0887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link w:val="a7"/>
    <w:rsid w:val="005F0887"/>
    <w:rPr>
      <w:b/>
      <w:sz w:val="28"/>
    </w:rPr>
  </w:style>
  <w:style w:type="character" w:customStyle="1" w:styleId="10">
    <w:name w:val="Заголовок 1 Знак"/>
    <w:link w:val="1"/>
    <w:rsid w:val="000144BC"/>
    <w:rPr>
      <w:bCs/>
      <w:sz w:val="28"/>
      <w:szCs w:val="24"/>
    </w:rPr>
  </w:style>
  <w:style w:type="character" w:customStyle="1" w:styleId="a5">
    <w:name w:val="Основной текст Знак"/>
    <w:link w:val="a4"/>
    <w:semiHidden/>
    <w:rsid w:val="00CA133C"/>
    <w:rPr>
      <w:sz w:val="28"/>
      <w:szCs w:val="24"/>
    </w:rPr>
  </w:style>
  <w:style w:type="character" w:styleId="a9">
    <w:name w:val="Hyperlink"/>
    <w:uiPriority w:val="99"/>
    <w:unhideWhenUsed/>
    <w:rsid w:val="00142624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F505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E69E0-7EEC-4B10-AB17-65585AEF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Administration</Company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Name</dc:creator>
  <cp:keywords/>
  <cp:lastModifiedBy>Мельничану Лилия Николаевна</cp:lastModifiedBy>
  <cp:revision>4</cp:revision>
  <cp:lastPrinted>2023-12-05T11:23:00Z</cp:lastPrinted>
  <dcterms:created xsi:type="dcterms:W3CDTF">2023-12-15T05:23:00Z</dcterms:created>
  <dcterms:modified xsi:type="dcterms:W3CDTF">2023-12-15T05:26:00Z</dcterms:modified>
</cp:coreProperties>
</file>