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0D" w:rsidRDefault="00E9470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9470D" w:rsidRDefault="00E9470D" w:rsidP="00656C1A">
      <w:pPr>
        <w:spacing w:line="120" w:lineRule="atLeast"/>
        <w:jc w:val="center"/>
        <w:rPr>
          <w:sz w:val="24"/>
          <w:szCs w:val="24"/>
        </w:rPr>
      </w:pPr>
    </w:p>
    <w:p w:rsidR="00E9470D" w:rsidRPr="00852378" w:rsidRDefault="00E9470D" w:rsidP="00656C1A">
      <w:pPr>
        <w:spacing w:line="120" w:lineRule="atLeast"/>
        <w:jc w:val="center"/>
        <w:rPr>
          <w:sz w:val="10"/>
          <w:szCs w:val="10"/>
        </w:rPr>
      </w:pPr>
    </w:p>
    <w:p w:rsidR="00E9470D" w:rsidRDefault="00E9470D" w:rsidP="00656C1A">
      <w:pPr>
        <w:spacing w:line="120" w:lineRule="atLeast"/>
        <w:jc w:val="center"/>
        <w:rPr>
          <w:sz w:val="10"/>
          <w:szCs w:val="24"/>
        </w:rPr>
      </w:pPr>
    </w:p>
    <w:p w:rsidR="00E9470D" w:rsidRPr="005541F0" w:rsidRDefault="00E947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470D" w:rsidRDefault="00E947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470D" w:rsidRPr="005541F0" w:rsidRDefault="00E947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470D" w:rsidRPr="005649E4" w:rsidRDefault="00E9470D" w:rsidP="00656C1A">
      <w:pPr>
        <w:spacing w:line="120" w:lineRule="atLeast"/>
        <w:jc w:val="center"/>
        <w:rPr>
          <w:sz w:val="18"/>
          <w:szCs w:val="24"/>
        </w:rPr>
      </w:pPr>
    </w:p>
    <w:p w:rsidR="00E9470D" w:rsidRPr="00656C1A" w:rsidRDefault="00E9470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470D" w:rsidRPr="005541F0" w:rsidRDefault="00E9470D" w:rsidP="00656C1A">
      <w:pPr>
        <w:spacing w:line="120" w:lineRule="atLeast"/>
        <w:jc w:val="center"/>
        <w:rPr>
          <w:sz w:val="18"/>
          <w:szCs w:val="24"/>
        </w:rPr>
      </w:pPr>
    </w:p>
    <w:p w:rsidR="00E9470D" w:rsidRPr="005541F0" w:rsidRDefault="00E9470D" w:rsidP="00656C1A">
      <w:pPr>
        <w:spacing w:line="120" w:lineRule="atLeast"/>
        <w:jc w:val="center"/>
        <w:rPr>
          <w:sz w:val="20"/>
          <w:szCs w:val="24"/>
        </w:rPr>
      </w:pPr>
    </w:p>
    <w:p w:rsidR="00E9470D" w:rsidRPr="00656C1A" w:rsidRDefault="00E9470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470D" w:rsidRDefault="00E9470D" w:rsidP="00656C1A">
      <w:pPr>
        <w:spacing w:line="120" w:lineRule="atLeast"/>
        <w:jc w:val="center"/>
        <w:rPr>
          <w:sz w:val="30"/>
          <w:szCs w:val="24"/>
        </w:rPr>
      </w:pPr>
    </w:p>
    <w:p w:rsidR="00E9470D" w:rsidRPr="00656C1A" w:rsidRDefault="00E9470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470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470D" w:rsidRPr="00F8214F" w:rsidRDefault="00E947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470D" w:rsidRPr="00F8214F" w:rsidRDefault="005A09E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470D" w:rsidRPr="00F8214F" w:rsidRDefault="00E947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470D" w:rsidRPr="00F8214F" w:rsidRDefault="005A09E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9470D" w:rsidRPr="00A63FB0" w:rsidRDefault="00E947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470D" w:rsidRPr="00A3761A" w:rsidRDefault="005A09E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9470D" w:rsidRPr="00F8214F" w:rsidRDefault="00E9470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470D" w:rsidRPr="00F8214F" w:rsidRDefault="00E9470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470D" w:rsidRPr="00AB4194" w:rsidRDefault="00E947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470D" w:rsidRPr="00F8214F" w:rsidRDefault="005A09E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5650</w:t>
            </w:r>
          </w:p>
        </w:tc>
      </w:tr>
    </w:tbl>
    <w:p w:rsidR="00E9470D" w:rsidRPr="00C725A6" w:rsidRDefault="00E9470D" w:rsidP="00C725A6">
      <w:pPr>
        <w:rPr>
          <w:rFonts w:cs="Times New Roman"/>
          <w:szCs w:val="28"/>
        </w:rPr>
      </w:pPr>
    </w:p>
    <w:p w:rsidR="00E9470D" w:rsidRPr="00506BA3" w:rsidRDefault="00E9470D" w:rsidP="00E9470D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E9470D" w:rsidRPr="00506BA3" w:rsidRDefault="00E9470D" w:rsidP="00E9470D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субъектам малого и среднего</w:t>
      </w:r>
    </w:p>
    <w:p w:rsidR="00E9470D" w:rsidRPr="00506BA3" w:rsidRDefault="00E9470D" w:rsidP="00E9470D">
      <w:pPr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E9470D" w:rsidRPr="00506BA3" w:rsidRDefault="00E9470D" w:rsidP="00E9470D">
      <w:pPr>
        <w:jc w:val="both"/>
        <w:rPr>
          <w:rFonts w:eastAsia="Calibri" w:cs="Times New Roman"/>
          <w:sz w:val="26"/>
          <w:szCs w:val="26"/>
        </w:rPr>
      </w:pPr>
    </w:p>
    <w:p w:rsidR="00E9470D" w:rsidRPr="00506BA3" w:rsidRDefault="00E9470D" w:rsidP="00E9470D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E9470D" w:rsidRPr="00506BA3" w:rsidRDefault="00E9470D" w:rsidP="00E9470D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</w:t>
      </w:r>
      <w:r>
        <w:rPr>
          <w:rFonts w:eastAsia="Calibri" w:cs="Times New Roman"/>
          <w:sz w:val="26"/>
          <w:szCs w:val="26"/>
        </w:rPr>
        <w:t xml:space="preserve">              </w:t>
      </w:r>
      <w:r w:rsidRPr="00506BA3">
        <w:rPr>
          <w:rFonts w:eastAsia="Calibri" w:cs="Times New Roman"/>
          <w:sz w:val="26"/>
          <w:szCs w:val="26"/>
        </w:rPr>
        <w:t xml:space="preserve"> муниципальной программы «Развитие малого и среднего предпринимательства</w:t>
      </w:r>
      <w:r>
        <w:rPr>
          <w:rFonts w:eastAsia="Calibri" w:cs="Times New Roman"/>
          <w:sz w:val="26"/>
          <w:szCs w:val="26"/>
        </w:rPr>
        <w:t xml:space="preserve">                  </w:t>
      </w:r>
      <w:r w:rsidRPr="00506BA3">
        <w:rPr>
          <w:rFonts w:eastAsia="Calibri" w:cs="Times New Roman"/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rFonts w:eastAsia="Calibri" w:cs="Times New Roman"/>
          <w:sz w:val="26"/>
          <w:szCs w:val="26"/>
        </w:rPr>
        <w:t xml:space="preserve">            </w:t>
      </w:r>
      <w:r w:rsidRPr="00506BA3">
        <w:rPr>
          <w:rFonts w:eastAsia="Calibri" w:cs="Times New Roman"/>
          <w:sz w:val="26"/>
          <w:szCs w:val="26"/>
        </w:rPr>
        <w:t>№ 3686 «Об утверждении Регламента Администрации города», от 10.01.2017 № 01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 xml:space="preserve"> </w:t>
      </w:r>
      <w:r w:rsidRPr="00506BA3"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E9470D" w:rsidRDefault="00E9470D" w:rsidP="00E9470D">
      <w:pPr>
        <w:ind w:firstLine="709"/>
        <w:jc w:val="both"/>
        <w:rPr>
          <w:sz w:val="26"/>
          <w:szCs w:val="26"/>
        </w:rPr>
      </w:pPr>
      <w:r w:rsidRPr="00EB2AC6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      </w:t>
      </w:r>
      <w:r w:rsidRPr="00EB2AC6">
        <w:rPr>
          <w:sz w:val="26"/>
          <w:szCs w:val="26"/>
        </w:rPr>
        <w:t>ностью Медицинский центр эндокринологии и метаболизма «Здрава», осуществляющему социально значимый вид деятельности, на возмещение фактически произве</w:t>
      </w:r>
      <w:r>
        <w:rPr>
          <w:sz w:val="26"/>
          <w:szCs w:val="26"/>
        </w:rPr>
        <w:t xml:space="preserve">-                 </w:t>
      </w:r>
      <w:r w:rsidRPr="00EB2AC6">
        <w:rPr>
          <w:sz w:val="26"/>
          <w:szCs w:val="26"/>
        </w:rPr>
        <w:t xml:space="preserve">денных затрат по направлению «возмещение части затрат по предоставленным консалтинговым услугам» в объеме 100 000 рублей 00 копеек за счет средств местного </w:t>
      </w:r>
      <w:r>
        <w:rPr>
          <w:sz w:val="26"/>
          <w:szCs w:val="26"/>
        </w:rPr>
        <w:t xml:space="preserve">                       </w:t>
      </w:r>
      <w:r w:rsidRPr="00EB2AC6">
        <w:rPr>
          <w:sz w:val="26"/>
          <w:szCs w:val="26"/>
        </w:rPr>
        <w:t xml:space="preserve">бюджета сверх доли софинансирования, установленной условиями соглашений </w:t>
      </w:r>
      <w:r>
        <w:rPr>
          <w:sz w:val="26"/>
          <w:szCs w:val="26"/>
        </w:rPr>
        <w:t xml:space="preserve">                            </w:t>
      </w:r>
      <w:r w:rsidRPr="00EB2AC6">
        <w:rPr>
          <w:sz w:val="26"/>
          <w:szCs w:val="26"/>
        </w:rPr>
        <w:t xml:space="preserve">о предоставлении межбюджетных трансфертов из бюджета автономного округа. </w:t>
      </w:r>
    </w:p>
    <w:p w:rsidR="00E9470D" w:rsidRPr="00506BA3" w:rsidRDefault="00E9470D" w:rsidP="00E9470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9470D" w:rsidRPr="00506BA3" w:rsidRDefault="00E9470D" w:rsidP="00E9470D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506BA3">
        <w:rPr>
          <w:rFonts w:eastAsia="Calibri" w:cs="Arial"/>
          <w:sz w:val="26"/>
          <w:szCs w:val="26"/>
        </w:rPr>
        <w:t xml:space="preserve"> www.admsurgut.ru</w:t>
      </w:r>
      <w:r w:rsidRPr="00506BA3">
        <w:rPr>
          <w:rFonts w:eastAsia="Calibri" w:cs="Times New Roman"/>
          <w:sz w:val="26"/>
          <w:szCs w:val="26"/>
        </w:rPr>
        <w:t xml:space="preserve">. </w:t>
      </w:r>
    </w:p>
    <w:p w:rsidR="00E9470D" w:rsidRPr="00506BA3" w:rsidRDefault="00E9470D" w:rsidP="00E947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E9470D" w:rsidRPr="00506BA3" w:rsidRDefault="00E9470D" w:rsidP="00E9470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06BA3"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E9470D" w:rsidRPr="00AE07D7" w:rsidRDefault="00E9470D" w:rsidP="00E9470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9470D" w:rsidRPr="00AE07D7" w:rsidRDefault="00E9470D" w:rsidP="00E9470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9470D" w:rsidRPr="00AE07D7" w:rsidRDefault="00E9470D" w:rsidP="00E9470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E9470D" w:rsidRPr="00AE07D7" w:rsidRDefault="00E9470D" w:rsidP="00E9470D">
      <w:pPr>
        <w:jc w:val="both"/>
      </w:pPr>
      <w:r w:rsidRPr="00506BA3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eastAsia="Calibri" w:cs="Times New Roman"/>
          <w:sz w:val="26"/>
          <w:szCs w:val="26"/>
        </w:rPr>
        <w:t xml:space="preserve">               </w:t>
      </w:r>
      <w:r w:rsidRPr="00506BA3">
        <w:rPr>
          <w:rFonts w:eastAsia="Calibri" w:cs="Times New Roman"/>
          <w:sz w:val="26"/>
          <w:szCs w:val="26"/>
        </w:rPr>
        <w:t>А.Ю. Шерстнева</w:t>
      </w:r>
    </w:p>
    <w:p w:rsidR="007560C1" w:rsidRPr="00E9470D" w:rsidRDefault="007560C1" w:rsidP="00E9470D"/>
    <w:sectPr w:rsidR="007560C1" w:rsidRPr="00E9470D" w:rsidSect="00E94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67" w:rsidRDefault="00E44167">
      <w:r>
        <w:separator/>
      </w:r>
    </w:p>
  </w:endnote>
  <w:endnote w:type="continuationSeparator" w:id="0">
    <w:p w:rsidR="00E44167" w:rsidRDefault="00E4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09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09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09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67" w:rsidRDefault="00E44167">
      <w:r>
        <w:separator/>
      </w:r>
    </w:p>
  </w:footnote>
  <w:footnote w:type="continuationSeparator" w:id="0">
    <w:p w:rsidR="00E44167" w:rsidRDefault="00E4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09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6A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45F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09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0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D"/>
    <w:rsid w:val="002145FC"/>
    <w:rsid w:val="005A09EA"/>
    <w:rsid w:val="005D6AA7"/>
    <w:rsid w:val="007560C1"/>
    <w:rsid w:val="009941E4"/>
    <w:rsid w:val="00A5590F"/>
    <w:rsid w:val="00D80BB2"/>
    <w:rsid w:val="00E44167"/>
    <w:rsid w:val="00E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E1D0-8CE8-492B-9613-767975C2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4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47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47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70D"/>
    <w:rPr>
      <w:rFonts w:ascii="Times New Roman" w:hAnsi="Times New Roman"/>
      <w:sz w:val="28"/>
    </w:rPr>
  </w:style>
  <w:style w:type="character" w:styleId="a8">
    <w:name w:val="page number"/>
    <w:basedOn w:val="a0"/>
    <w:rsid w:val="00E9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2020-08-11T09:08:00Z</cp:lastPrinted>
  <dcterms:created xsi:type="dcterms:W3CDTF">2020-08-20T09:35:00Z</dcterms:created>
  <dcterms:modified xsi:type="dcterms:W3CDTF">2020-08-20T09:35:00Z</dcterms:modified>
</cp:coreProperties>
</file>